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E2B" w:rsidRPr="007079B7" w:rsidRDefault="00F03F50" w:rsidP="002E5E2B">
      <w:pPr>
        <w:jc w:val="center"/>
      </w:pPr>
      <w:r>
        <w:t xml:space="preserve"> </w:t>
      </w:r>
      <w:r w:rsidR="00CA3832" w:rsidRPr="007079B7">
        <w:rPr>
          <w:noProof/>
        </w:rPr>
        <w:drawing>
          <wp:inline distT="0" distB="0" distL="0" distR="0">
            <wp:extent cx="5715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723900"/>
                    </a:xfrm>
                    <a:prstGeom prst="rect">
                      <a:avLst/>
                    </a:prstGeom>
                    <a:solidFill>
                      <a:srgbClr val="FFFFFF"/>
                    </a:solidFill>
                    <a:ln>
                      <a:noFill/>
                    </a:ln>
                  </pic:spPr>
                </pic:pic>
              </a:graphicData>
            </a:graphic>
          </wp:inline>
        </w:drawing>
      </w:r>
    </w:p>
    <w:p w:rsidR="002E5E2B" w:rsidRPr="007079B7" w:rsidRDefault="002E5E2B" w:rsidP="002E5E2B">
      <w:pPr>
        <w:jc w:val="center"/>
      </w:pPr>
      <w:r w:rsidRPr="007079B7">
        <w:t>РОССИЙСКАЯ ФЕДЕРАЦИЯ</w:t>
      </w:r>
    </w:p>
    <w:p w:rsidR="002E5E2B" w:rsidRPr="007079B7" w:rsidRDefault="002E5E2B" w:rsidP="002E5E2B">
      <w:pPr>
        <w:jc w:val="center"/>
      </w:pPr>
      <w:r w:rsidRPr="007079B7">
        <w:t>РОСТОВСКАЯ ОБЛАСТЬ</w:t>
      </w:r>
    </w:p>
    <w:p w:rsidR="0015228F" w:rsidRDefault="002E5E2B" w:rsidP="002E5E2B">
      <w:pPr>
        <w:jc w:val="center"/>
      </w:pPr>
      <w:r w:rsidRPr="007079B7">
        <w:t>МУНИЦИПАЛЬНОЕ ОБР</w:t>
      </w:r>
      <w:r w:rsidR="0015228F">
        <w:t>АЗОВАНИЕ</w:t>
      </w:r>
    </w:p>
    <w:p w:rsidR="002E5E2B" w:rsidRPr="007079B7" w:rsidRDefault="0015228F" w:rsidP="002E5E2B">
      <w:pPr>
        <w:jc w:val="center"/>
      </w:pPr>
      <w:r>
        <w:t>«ЛИТВИНОВСКОЕ СЕЛЬСКОЕ ПОСЕЛЕНИЕ</w:t>
      </w:r>
      <w:r w:rsidR="002E5E2B" w:rsidRPr="007079B7">
        <w:t>»</w:t>
      </w:r>
    </w:p>
    <w:p w:rsidR="002E5E2B" w:rsidRPr="007079B7" w:rsidRDefault="002E5E2B" w:rsidP="002E5E2B">
      <w:pPr>
        <w:jc w:val="center"/>
      </w:pPr>
      <w:r w:rsidRPr="007079B7">
        <w:t>АДМИНИ</w:t>
      </w:r>
      <w:r w:rsidR="0015228F">
        <w:t>СТРАЦИЯ ЛИТВИНОВСКОГО СЕЛЬСКОГО ПОСЕЛЕНИЯ</w:t>
      </w:r>
    </w:p>
    <w:p w:rsidR="002E5E2B" w:rsidRPr="007079B7" w:rsidRDefault="002E5E2B" w:rsidP="002E5E2B">
      <w:pPr>
        <w:jc w:val="center"/>
      </w:pPr>
      <w:r w:rsidRPr="007079B7">
        <w:t xml:space="preserve"> </w:t>
      </w:r>
    </w:p>
    <w:p w:rsidR="0073537C" w:rsidRDefault="002E5E2B" w:rsidP="0073537C">
      <w:pPr>
        <w:suppressAutoHyphens/>
        <w:spacing w:after="100" w:afterAutospacing="1"/>
        <w:jc w:val="center"/>
        <w:rPr>
          <w:b/>
          <w:sz w:val="28"/>
          <w:szCs w:val="28"/>
          <w:lang w:eastAsia="zh-CN"/>
        </w:rPr>
      </w:pPr>
      <w:r w:rsidRPr="007079B7">
        <w:rPr>
          <w:b/>
          <w:sz w:val="28"/>
          <w:szCs w:val="28"/>
          <w:lang w:eastAsia="zh-CN"/>
        </w:rPr>
        <w:t>ПОСТАНОВЛЕНИЕ</w:t>
      </w:r>
    </w:p>
    <w:p w:rsidR="002E5E2B" w:rsidRPr="0073537C" w:rsidRDefault="0073537C" w:rsidP="0073537C">
      <w:pPr>
        <w:suppressAutoHyphens/>
        <w:spacing w:after="100" w:afterAutospacing="1"/>
        <w:rPr>
          <w:b/>
          <w:sz w:val="28"/>
          <w:szCs w:val="28"/>
          <w:lang w:eastAsia="zh-CN"/>
        </w:rPr>
      </w:pPr>
      <w:r>
        <w:rPr>
          <w:sz w:val="28"/>
          <w:szCs w:val="28"/>
          <w:lang w:eastAsia="zh-CN"/>
        </w:rPr>
        <w:t xml:space="preserve">31 октября </w:t>
      </w:r>
      <w:r w:rsidR="002E5E2B" w:rsidRPr="007079B7">
        <w:rPr>
          <w:sz w:val="28"/>
          <w:szCs w:val="28"/>
          <w:lang w:eastAsia="zh-CN"/>
        </w:rPr>
        <w:t>202</w:t>
      </w:r>
      <w:r w:rsidR="00162E57">
        <w:rPr>
          <w:sz w:val="28"/>
          <w:szCs w:val="28"/>
          <w:lang w:eastAsia="zh-CN"/>
        </w:rPr>
        <w:t>4</w:t>
      </w:r>
      <w:r>
        <w:rPr>
          <w:sz w:val="28"/>
          <w:szCs w:val="28"/>
          <w:lang w:eastAsia="zh-CN"/>
        </w:rPr>
        <w:t>года</w:t>
      </w:r>
      <w:r w:rsidR="002E5E2B" w:rsidRPr="007079B7">
        <w:rPr>
          <w:sz w:val="28"/>
          <w:szCs w:val="28"/>
          <w:lang w:eastAsia="zh-CN"/>
        </w:rPr>
        <w:t xml:space="preserve"> </w:t>
      </w:r>
      <w:r>
        <w:rPr>
          <w:sz w:val="28"/>
          <w:szCs w:val="28"/>
          <w:lang w:eastAsia="zh-CN"/>
        </w:rPr>
        <w:t xml:space="preserve">                              </w:t>
      </w:r>
      <w:r w:rsidR="002E5E2B" w:rsidRPr="007079B7">
        <w:rPr>
          <w:sz w:val="28"/>
          <w:szCs w:val="28"/>
          <w:lang w:eastAsia="zh-CN"/>
        </w:rPr>
        <w:t xml:space="preserve">№ </w:t>
      </w:r>
      <w:r>
        <w:rPr>
          <w:sz w:val="28"/>
          <w:szCs w:val="28"/>
          <w:lang w:eastAsia="zh-CN"/>
        </w:rPr>
        <w:t>158</w:t>
      </w:r>
      <w:r w:rsidR="0015228F">
        <w:rPr>
          <w:sz w:val="28"/>
          <w:szCs w:val="28"/>
          <w:lang w:eastAsia="zh-CN"/>
        </w:rPr>
        <w:t xml:space="preserve">                  </w:t>
      </w:r>
      <w:r>
        <w:rPr>
          <w:sz w:val="28"/>
          <w:szCs w:val="28"/>
          <w:lang w:eastAsia="zh-CN"/>
        </w:rPr>
        <w:t xml:space="preserve">           </w:t>
      </w:r>
      <w:r w:rsidR="0015228F">
        <w:rPr>
          <w:sz w:val="28"/>
          <w:szCs w:val="28"/>
          <w:lang w:eastAsia="zh-CN"/>
        </w:rPr>
        <w:t xml:space="preserve"> с. Литвиновка</w:t>
      </w:r>
    </w:p>
    <w:p w:rsidR="0073537C" w:rsidRDefault="0015228F" w:rsidP="0073537C">
      <w:pPr>
        <w:widowControl w:val="0"/>
        <w:tabs>
          <w:tab w:val="left" w:pos="847"/>
          <w:tab w:val="left" w:pos="4928"/>
        </w:tabs>
        <w:suppressAutoHyphens/>
        <w:spacing w:line="228" w:lineRule="auto"/>
        <w:rPr>
          <w:rFonts w:eastAsia="Droid Sans Fallback" w:cs="FreeSans"/>
          <w:kern w:val="1"/>
          <w:sz w:val="28"/>
          <w:szCs w:val="28"/>
          <w:lang w:eastAsia="zh-CN" w:bidi="hi-IN"/>
        </w:rPr>
      </w:pPr>
      <w:bookmarkStart w:id="0" w:name="Наименование"/>
      <w:bookmarkEnd w:id="0"/>
      <w:r w:rsidRPr="0073537C">
        <w:rPr>
          <w:rFonts w:eastAsia="Droid Sans Fallback" w:cs="FreeSans"/>
          <w:kern w:val="1"/>
          <w:sz w:val="28"/>
          <w:szCs w:val="28"/>
          <w:lang w:eastAsia="zh-CN" w:bidi="hi-IN"/>
        </w:rPr>
        <w:t>Об утверждении муниципальной программы</w:t>
      </w:r>
    </w:p>
    <w:p w:rsidR="0073537C" w:rsidRDefault="00135EC3" w:rsidP="0073537C">
      <w:pPr>
        <w:widowControl w:val="0"/>
        <w:tabs>
          <w:tab w:val="left" w:pos="847"/>
          <w:tab w:val="left" w:pos="4928"/>
        </w:tabs>
        <w:suppressAutoHyphens/>
        <w:spacing w:line="228" w:lineRule="auto"/>
        <w:rPr>
          <w:rFonts w:eastAsia="Droid Sans Fallback" w:cs="FreeSans"/>
          <w:kern w:val="1"/>
          <w:sz w:val="28"/>
          <w:szCs w:val="28"/>
          <w:lang w:eastAsia="zh-CN" w:bidi="hi-IN"/>
        </w:rPr>
      </w:pPr>
      <w:r w:rsidRPr="0073537C">
        <w:rPr>
          <w:rFonts w:eastAsia="Droid Sans Fallback" w:cs="FreeSans"/>
          <w:kern w:val="1"/>
          <w:sz w:val="28"/>
          <w:szCs w:val="28"/>
          <w:lang w:eastAsia="zh-CN" w:bidi="hi-IN"/>
        </w:rPr>
        <w:t xml:space="preserve"> Литвиновского сельского поселения «Обеспечение</w:t>
      </w:r>
    </w:p>
    <w:p w:rsidR="0015228F" w:rsidRPr="0073537C" w:rsidRDefault="00135EC3" w:rsidP="0073537C">
      <w:pPr>
        <w:widowControl w:val="0"/>
        <w:tabs>
          <w:tab w:val="left" w:pos="847"/>
          <w:tab w:val="left" w:pos="4928"/>
        </w:tabs>
        <w:suppressAutoHyphens/>
        <w:spacing w:line="228" w:lineRule="auto"/>
        <w:rPr>
          <w:rFonts w:eastAsia="Droid Sans Fallback" w:cs="FreeSans"/>
          <w:kern w:val="1"/>
          <w:sz w:val="28"/>
          <w:szCs w:val="28"/>
          <w:lang w:eastAsia="zh-CN" w:bidi="hi-IN"/>
        </w:rPr>
      </w:pPr>
      <w:r w:rsidRPr="0073537C">
        <w:rPr>
          <w:rFonts w:eastAsia="Droid Sans Fallback" w:cs="FreeSans"/>
          <w:kern w:val="1"/>
          <w:sz w:val="28"/>
          <w:szCs w:val="28"/>
          <w:lang w:eastAsia="zh-CN" w:bidi="hi-IN"/>
        </w:rPr>
        <w:t xml:space="preserve"> качественными жилищно-коммунальными услугами населения»</w:t>
      </w:r>
    </w:p>
    <w:p w:rsidR="002E5E2B" w:rsidRDefault="002E5E2B" w:rsidP="00205045">
      <w:pPr>
        <w:widowControl w:val="0"/>
        <w:tabs>
          <w:tab w:val="left" w:pos="847"/>
          <w:tab w:val="left" w:pos="4928"/>
        </w:tabs>
        <w:suppressAutoHyphens/>
        <w:spacing w:line="228" w:lineRule="auto"/>
        <w:jc w:val="both"/>
        <w:rPr>
          <w:rFonts w:eastAsia="Droid Sans Fallback" w:cs="FreeSans"/>
          <w:kern w:val="1"/>
          <w:sz w:val="28"/>
          <w:szCs w:val="28"/>
          <w:lang w:eastAsia="zh-CN" w:bidi="hi-IN"/>
        </w:rPr>
      </w:pPr>
    </w:p>
    <w:p w:rsidR="00205045" w:rsidRPr="00205045" w:rsidRDefault="002E5E2B" w:rsidP="00205045">
      <w:pPr>
        <w:widowControl w:val="0"/>
        <w:tabs>
          <w:tab w:val="left" w:pos="847"/>
          <w:tab w:val="left" w:pos="4928"/>
        </w:tabs>
        <w:suppressAutoHyphens/>
        <w:spacing w:line="228" w:lineRule="auto"/>
        <w:jc w:val="both"/>
        <w:rPr>
          <w:rFonts w:eastAsia="Droid Sans Fallback" w:cs="FreeSans"/>
          <w:kern w:val="1"/>
          <w:sz w:val="16"/>
          <w:szCs w:val="16"/>
          <w:lang w:eastAsia="zh-CN" w:bidi="hi-IN"/>
        </w:rPr>
      </w:pPr>
      <w:r>
        <w:rPr>
          <w:rFonts w:eastAsia="Droid Sans Fallback" w:cs="FreeSans"/>
          <w:kern w:val="1"/>
          <w:sz w:val="28"/>
          <w:szCs w:val="28"/>
          <w:lang w:eastAsia="zh-CN" w:bidi="hi-IN"/>
        </w:rPr>
        <w:tab/>
      </w:r>
      <w:r w:rsidR="008B2ABD" w:rsidRPr="005F5F08">
        <w:rPr>
          <w:sz w:val="28"/>
          <w:szCs w:val="28"/>
        </w:rPr>
        <w:t xml:space="preserve">В соответствии  с </w:t>
      </w:r>
      <w:r w:rsidR="008B2ABD" w:rsidRPr="005F5F08">
        <w:rPr>
          <w:bCs/>
          <w:sz w:val="28"/>
          <w:szCs w:val="28"/>
        </w:rPr>
        <w:t xml:space="preserve">постановлением Администрации </w:t>
      </w:r>
      <w:r w:rsidR="008B2ABD" w:rsidRPr="005F5F08">
        <w:rPr>
          <w:sz w:val="28"/>
          <w:szCs w:val="28"/>
        </w:rPr>
        <w:t xml:space="preserve">Литвиновского сельского поселения </w:t>
      </w:r>
      <w:r w:rsidR="00354121">
        <w:rPr>
          <w:bCs/>
          <w:sz w:val="28"/>
          <w:szCs w:val="28"/>
        </w:rPr>
        <w:t>от 10.07.2024 № 9</w:t>
      </w:r>
      <w:r w:rsidR="008B2ABD" w:rsidRPr="005F5F08">
        <w:rPr>
          <w:bCs/>
          <w:sz w:val="28"/>
          <w:szCs w:val="28"/>
        </w:rPr>
        <w:t xml:space="preserve">1«Об утверждении Порядка разработки, реализации и оценки эффективности муниципальных программ </w:t>
      </w:r>
      <w:r w:rsidR="008B2ABD" w:rsidRPr="005F5F08">
        <w:rPr>
          <w:sz w:val="28"/>
          <w:szCs w:val="28"/>
        </w:rPr>
        <w:t>Литвиновского сельского поселения</w:t>
      </w:r>
      <w:r w:rsidR="008B2ABD" w:rsidRPr="005F5F08">
        <w:rPr>
          <w:bCs/>
          <w:sz w:val="28"/>
          <w:szCs w:val="28"/>
        </w:rPr>
        <w:t>»</w:t>
      </w:r>
      <w:r w:rsidR="00354121">
        <w:rPr>
          <w:bCs/>
          <w:sz w:val="28"/>
          <w:szCs w:val="28"/>
        </w:rPr>
        <w:t xml:space="preserve"> и в</w:t>
      </w:r>
      <w:r w:rsidR="00B66291" w:rsidRPr="00B66291">
        <w:rPr>
          <w:rFonts w:eastAsia="Droid Sans Fallback" w:cs="FreeSans"/>
          <w:kern w:val="1"/>
          <w:sz w:val="28"/>
          <w:szCs w:val="28"/>
          <w:lang w:eastAsia="zh-CN" w:bidi="hi-IN"/>
        </w:rPr>
        <w:t xml:space="preserve"> целях обеспечения реализации </w:t>
      </w:r>
      <w:r w:rsidR="00205045" w:rsidRPr="00205045">
        <w:rPr>
          <w:rFonts w:eastAsia="Droid Sans Fallback" w:cs="FreeSans"/>
          <w:kern w:val="1"/>
          <w:sz w:val="28"/>
          <w:szCs w:val="28"/>
          <w:lang w:eastAsia="zh-CN" w:bidi="hi-IN"/>
        </w:rPr>
        <w:t>муниципальной пр</w:t>
      </w:r>
      <w:r w:rsidR="00135EC3">
        <w:rPr>
          <w:rFonts w:eastAsia="Droid Sans Fallback" w:cs="FreeSans"/>
          <w:kern w:val="1"/>
          <w:sz w:val="28"/>
          <w:szCs w:val="28"/>
          <w:lang w:eastAsia="zh-CN" w:bidi="hi-IN"/>
        </w:rPr>
        <w:t>ограммы Литвиновского сельского поселения</w:t>
      </w:r>
      <w:r w:rsidR="00205045" w:rsidRPr="00205045">
        <w:rPr>
          <w:rFonts w:eastAsia="Droid Sans Fallback" w:cs="FreeSans"/>
          <w:kern w:val="1"/>
          <w:sz w:val="28"/>
          <w:szCs w:val="28"/>
          <w:lang w:eastAsia="zh-CN" w:bidi="hi-IN"/>
        </w:rPr>
        <w:t xml:space="preserve"> «</w:t>
      </w:r>
      <w:r w:rsidR="000315A8">
        <w:rPr>
          <w:rFonts w:eastAsia="Droid Sans Fallback" w:cs="FreeSans"/>
          <w:kern w:val="1"/>
          <w:sz w:val="28"/>
          <w:szCs w:val="28"/>
          <w:lang w:eastAsia="zh-CN" w:bidi="hi-IN"/>
        </w:rPr>
        <w:t>Обеспечение качественными жилищно-коммунальными услугами на</w:t>
      </w:r>
      <w:r w:rsidR="00135EC3">
        <w:rPr>
          <w:rFonts w:eastAsia="Droid Sans Fallback" w:cs="FreeSans"/>
          <w:kern w:val="1"/>
          <w:sz w:val="28"/>
          <w:szCs w:val="28"/>
          <w:lang w:eastAsia="zh-CN" w:bidi="hi-IN"/>
        </w:rPr>
        <w:t>селения Литвиновского сельского поселения</w:t>
      </w:r>
      <w:r w:rsidR="00205045" w:rsidRPr="00205045">
        <w:rPr>
          <w:rFonts w:eastAsia="Droid Sans Fallback" w:cs="FreeSans"/>
          <w:kern w:val="1"/>
          <w:sz w:val="28"/>
          <w:szCs w:val="28"/>
          <w:lang w:eastAsia="zh-CN" w:bidi="hi-IN"/>
        </w:rPr>
        <w:t>»,</w:t>
      </w:r>
      <w:r>
        <w:rPr>
          <w:rFonts w:eastAsia="Droid Sans Fallback" w:cs="FreeSans"/>
          <w:kern w:val="1"/>
          <w:sz w:val="28"/>
          <w:szCs w:val="28"/>
          <w:lang w:eastAsia="zh-CN" w:bidi="hi-IN"/>
        </w:rPr>
        <w:t xml:space="preserve"> </w:t>
      </w:r>
      <w:r w:rsidR="00A94403">
        <w:rPr>
          <w:rFonts w:eastAsia="Droid Sans Fallback" w:cs="FreeSans"/>
          <w:kern w:val="1"/>
          <w:sz w:val="28"/>
          <w:szCs w:val="28"/>
          <w:lang w:eastAsia="zh-CN" w:bidi="hi-IN"/>
        </w:rPr>
        <w:t>Админ</w:t>
      </w:r>
      <w:r w:rsidR="00135EC3">
        <w:rPr>
          <w:rFonts w:eastAsia="Droid Sans Fallback" w:cs="FreeSans"/>
          <w:kern w:val="1"/>
          <w:sz w:val="28"/>
          <w:szCs w:val="28"/>
          <w:lang w:eastAsia="zh-CN" w:bidi="hi-IN"/>
        </w:rPr>
        <w:t>истрация Литвиновского сельского поселения</w:t>
      </w:r>
      <w:r w:rsidR="00A94403">
        <w:rPr>
          <w:rFonts w:eastAsia="Droid Sans Fallback" w:cs="FreeSans"/>
          <w:kern w:val="1"/>
          <w:sz w:val="28"/>
          <w:szCs w:val="28"/>
          <w:lang w:eastAsia="zh-CN" w:bidi="hi-IN"/>
        </w:rPr>
        <w:t xml:space="preserve"> </w:t>
      </w:r>
      <w:r w:rsidRPr="00C77ECE">
        <w:rPr>
          <w:rFonts w:eastAsia="Droid Sans Fallback" w:cs="FreeSans"/>
          <w:b/>
          <w:spacing w:val="20"/>
          <w:kern w:val="28"/>
          <w:sz w:val="28"/>
          <w:szCs w:val="28"/>
          <w:lang w:eastAsia="zh-CN" w:bidi="hi-IN"/>
        </w:rPr>
        <w:t>пост</w:t>
      </w:r>
      <w:r w:rsidR="00C77ECE" w:rsidRPr="00C77ECE">
        <w:rPr>
          <w:rFonts w:eastAsia="Droid Sans Fallback" w:cs="FreeSans"/>
          <w:b/>
          <w:spacing w:val="20"/>
          <w:kern w:val="28"/>
          <w:sz w:val="28"/>
          <w:szCs w:val="28"/>
          <w:lang w:eastAsia="zh-CN" w:bidi="hi-IN"/>
        </w:rPr>
        <w:t>а</w:t>
      </w:r>
      <w:r w:rsidRPr="00C77ECE">
        <w:rPr>
          <w:rFonts w:eastAsia="Droid Sans Fallback" w:cs="FreeSans"/>
          <w:b/>
          <w:spacing w:val="20"/>
          <w:kern w:val="28"/>
          <w:sz w:val="28"/>
          <w:szCs w:val="28"/>
          <w:lang w:eastAsia="zh-CN" w:bidi="hi-IN"/>
        </w:rPr>
        <w:t>новляет</w:t>
      </w:r>
      <w:r w:rsidRPr="002E5E2B">
        <w:rPr>
          <w:rFonts w:eastAsia="Droid Sans Fallback" w:cs="FreeSans"/>
          <w:b/>
          <w:kern w:val="1"/>
          <w:sz w:val="28"/>
          <w:szCs w:val="28"/>
          <w:lang w:eastAsia="zh-CN" w:bidi="hi-IN"/>
        </w:rPr>
        <w:t>:</w:t>
      </w:r>
    </w:p>
    <w:p w:rsidR="00205045" w:rsidRPr="00205045" w:rsidRDefault="00205045" w:rsidP="00205045">
      <w:pPr>
        <w:widowControl w:val="0"/>
        <w:tabs>
          <w:tab w:val="left" w:pos="709"/>
          <w:tab w:val="left" w:pos="4928"/>
        </w:tabs>
        <w:suppressAutoHyphens/>
        <w:spacing w:line="228" w:lineRule="auto"/>
        <w:jc w:val="both"/>
        <w:rPr>
          <w:rFonts w:eastAsia="Droid Sans Fallback" w:cs="FreeSans"/>
          <w:kern w:val="1"/>
          <w:sz w:val="16"/>
          <w:szCs w:val="16"/>
          <w:lang w:eastAsia="zh-CN" w:bidi="hi-IN"/>
        </w:rPr>
      </w:pPr>
    </w:p>
    <w:p w:rsidR="00205045" w:rsidRPr="00A93034" w:rsidRDefault="00135EC3" w:rsidP="001D45B9">
      <w:pPr>
        <w:widowControl w:val="0"/>
        <w:numPr>
          <w:ilvl w:val="0"/>
          <w:numId w:val="1"/>
        </w:numPr>
        <w:tabs>
          <w:tab w:val="left" w:pos="993"/>
        </w:tabs>
        <w:suppressAutoHyphens/>
        <w:spacing w:line="228" w:lineRule="auto"/>
        <w:ind w:left="0" w:firstLine="567"/>
        <w:contextualSpacing/>
        <w:jc w:val="both"/>
        <w:rPr>
          <w:rFonts w:ascii="Calibri" w:eastAsia="Droid Sans Fallback" w:hAnsi="Calibri"/>
          <w:color w:val="000000"/>
          <w:kern w:val="1"/>
          <w:sz w:val="28"/>
          <w:szCs w:val="28"/>
          <w:lang w:bidi="hi-IN"/>
        </w:rPr>
      </w:pPr>
      <w:r>
        <w:rPr>
          <w:rFonts w:eastAsia="Droid Sans Fallback"/>
          <w:color w:val="000000"/>
          <w:kern w:val="1"/>
          <w:sz w:val="28"/>
          <w:szCs w:val="28"/>
          <w:lang w:bidi="hi-IN"/>
        </w:rPr>
        <w:t>Утвердить</w:t>
      </w:r>
      <w:r w:rsidR="00205045" w:rsidRPr="00205045">
        <w:rPr>
          <w:rFonts w:eastAsia="Droid Sans Fallback"/>
          <w:color w:val="000000"/>
          <w:kern w:val="1"/>
          <w:sz w:val="28"/>
          <w:szCs w:val="28"/>
          <w:lang w:bidi="hi-IN"/>
        </w:rPr>
        <w:t xml:space="preserve"> постановлени</w:t>
      </w:r>
      <w:r w:rsidR="00C77ECE">
        <w:rPr>
          <w:rFonts w:eastAsia="Droid Sans Fallback"/>
          <w:color w:val="000000"/>
          <w:kern w:val="1"/>
          <w:sz w:val="28"/>
          <w:szCs w:val="28"/>
          <w:lang w:bidi="hi-IN"/>
        </w:rPr>
        <w:t>е</w:t>
      </w:r>
      <w:r>
        <w:rPr>
          <w:rFonts w:eastAsia="Droid Sans Fallback"/>
          <w:color w:val="000000"/>
          <w:kern w:val="1"/>
          <w:sz w:val="28"/>
          <w:szCs w:val="28"/>
          <w:lang w:bidi="hi-IN"/>
        </w:rPr>
        <w:t xml:space="preserve"> Администрации Литвиновского сельского поселения</w:t>
      </w:r>
      <w:r w:rsidR="00205045" w:rsidRPr="00205045">
        <w:rPr>
          <w:rFonts w:eastAsia="Droid Sans Fallback"/>
          <w:color w:val="000000"/>
          <w:kern w:val="1"/>
          <w:sz w:val="28"/>
          <w:szCs w:val="28"/>
          <w:lang w:bidi="hi-IN"/>
        </w:rPr>
        <w:t xml:space="preserve"> «Об утверждении муниципальной пр</w:t>
      </w:r>
      <w:r>
        <w:rPr>
          <w:rFonts w:eastAsia="Droid Sans Fallback"/>
          <w:color w:val="000000"/>
          <w:kern w:val="1"/>
          <w:sz w:val="28"/>
          <w:szCs w:val="28"/>
          <w:lang w:bidi="hi-IN"/>
        </w:rPr>
        <w:t>ограммы Литвиновского сельского поселения</w:t>
      </w:r>
      <w:r w:rsidR="00205045" w:rsidRPr="00205045">
        <w:rPr>
          <w:rFonts w:eastAsia="Droid Sans Fallback"/>
          <w:color w:val="000000"/>
          <w:kern w:val="1"/>
          <w:sz w:val="28"/>
          <w:szCs w:val="28"/>
          <w:lang w:bidi="hi-IN"/>
        </w:rPr>
        <w:t xml:space="preserve"> «</w:t>
      </w:r>
      <w:r w:rsidR="000315A8">
        <w:rPr>
          <w:rFonts w:eastAsia="Droid Sans Fallback" w:cs="FreeSans"/>
          <w:kern w:val="1"/>
          <w:sz w:val="28"/>
          <w:szCs w:val="28"/>
          <w:lang w:eastAsia="zh-CN" w:bidi="hi-IN"/>
        </w:rPr>
        <w:t>Обеспечение качественными жилищно-коммунальными услугами н</w:t>
      </w:r>
      <w:r>
        <w:rPr>
          <w:rFonts w:eastAsia="Droid Sans Fallback" w:cs="FreeSans"/>
          <w:kern w:val="1"/>
          <w:sz w:val="28"/>
          <w:szCs w:val="28"/>
          <w:lang w:eastAsia="zh-CN" w:bidi="hi-IN"/>
        </w:rPr>
        <w:t>аселения Литвиновского сельского поселения</w:t>
      </w:r>
      <w:r w:rsidR="00205045" w:rsidRPr="00205045">
        <w:rPr>
          <w:rFonts w:eastAsia="Droid Sans Fallback"/>
          <w:color w:val="000000"/>
          <w:kern w:val="1"/>
          <w:sz w:val="28"/>
          <w:szCs w:val="28"/>
          <w:lang w:bidi="hi-IN"/>
        </w:rPr>
        <w:t>»</w:t>
      </w:r>
      <w:r>
        <w:rPr>
          <w:rFonts w:eastAsia="Droid Sans Fallback"/>
          <w:color w:val="000000"/>
          <w:kern w:val="1"/>
          <w:sz w:val="28"/>
          <w:szCs w:val="28"/>
          <w:lang w:bidi="hi-IN"/>
        </w:rPr>
        <w:t xml:space="preserve"> </w:t>
      </w:r>
      <w:r w:rsidR="008A7597">
        <w:rPr>
          <w:rFonts w:eastAsia="Droid Sans Fallback"/>
          <w:color w:val="000000"/>
          <w:kern w:val="1"/>
          <w:sz w:val="28"/>
          <w:szCs w:val="28"/>
          <w:lang w:bidi="hi-IN"/>
        </w:rPr>
        <w:t>согласно приложения</w:t>
      </w:r>
      <w:r w:rsidR="000315A8">
        <w:rPr>
          <w:rFonts w:eastAsia="Droid Sans Fallback"/>
          <w:color w:val="000000"/>
          <w:kern w:val="1"/>
          <w:sz w:val="28"/>
          <w:szCs w:val="28"/>
          <w:lang w:bidi="hi-IN"/>
        </w:rPr>
        <w:t xml:space="preserve"> </w:t>
      </w:r>
      <w:r w:rsidR="00A93034">
        <w:rPr>
          <w:rFonts w:eastAsia="Droid Sans Fallback"/>
          <w:color w:val="000000"/>
          <w:kern w:val="1"/>
          <w:sz w:val="28"/>
          <w:szCs w:val="28"/>
          <w:lang w:bidi="hi-IN"/>
        </w:rPr>
        <w:t>к настоящему постановлению.</w:t>
      </w:r>
    </w:p>
    <w:p w:rsidR="00D86A86" w:rsidRPr="001D5BC6" w:rsidRDefault="00D86A86" w:rsidP="00D86A86">
      <w:pPr>
        <w:widowControl w:val="0"/>
        <w:numPr>
          <w:ilvl w:val="0"/>
          <w:numId w:val="1"/>
        </w:numPr>
        <w:tabs>
          <w:tab w:val="left" w:pos="993"/>
        </w:tabs>
        <w:suppressAutoHyphens/>
        <w:spacing w:line="228" w:lineRule="auto"/>
        <w:ind w:left="0" w:firstLine="567"/>
        <w:contextualSpacing/>
        <w:jc w:val="both"/>
        <w:rPr>
          <w:rFonts w:eastAsia="Droid Sans Fallback"/>
          <w:color w:val="000000"/>
          <w:kern w:val="1"/>
          <w:sz w:val="28"/>
          <w:szCs w:val="28"/>
          <w:lang w:bidi="hi-IN"/>
        </w:rPr>
      </w:pPr>
      <w:r w:rsidRPr="001D5BC6">
        <w:rPr>
          <w:rFonts w:eastAsia="Droid Sans Fallback"/>
          <w:color w:val="000000"/>
          <w:kern w:val="1"/>
          <w:sz w:val="28"/>
          <w:szCs w:val="28"/>
          <w:lang w:bidi="hi-IN"/>
        </w:rPr>
        <w:t xml:space="preserve">Настоящее постановление вступает в силу </w:t>
      </w:r>
      <w:r>
        <w:rPr>
          <w:rFonts w:eastAsia="Droid Sans Fallback"/>
          <w:color w:val="000000"/>
          <w:kern w:val="1"/>
          <w:sz w:val="28"/>
          <w:szCs w:val="28"/>
          <w:lang w:bidi="hi-IN"/>
        </w:rPr>
        <w:t>с 01.01.202</w:t>
      </w:r>
      <w:r w:rsidR="00C77ECE">
        <w:rPr>
          <w:rFonts w:eastAsia="Droid Sans Fallback"/>
          <w:color w:val="000000"/>
          <w:kern w:val="1"/>
          <w:sz w:val="28"/>
          <w:szCs w:val="28"/>
          <w:lang w:bidi="hi-IN"/>
        </w:rPr>
        <w:t>5</w:t>
      </w:r>
      <w:r>
        <w:rPr>
          <w:rFonts w:eastAsia="Droid Sans Fallback"/>
          <w:color w:val="000000"/>
          <w:kern w:val="1"/>
          <w:sz w:val="28"/>
          <w:szCs w:val="28"/>
          <w:lang w:bidi="hi-IN"/>
        </w:rPr>
        <w:t>, после</w:t>
      </w:r>
      <w:r w:rsidRPr="001D5BC6">
        <w:rPr>
          <w:rFonts w:eastAsia="Droid Sans Fallback"/>
          <w:color w:val="000000"/>
          <w:kern w:val="1"/>
          <w:sz w:val="28"/>
          <w:szCs w:val="28"/>
          <w:lang w:bidi="hi-IN"/>
        </w:rPr>
        <w:t xml:space="preserve"> официального опубликования</w:t>
      </w:r>
      <w:r>
        <w:rPr>
          <w:rFonts w:eastAsia="Droid Sans Fallback"/>
          <w:color w:val="000000"/>
          <w:kern w:val="1"/>
          <w:sz w:val="28"/>
          <w:szCs w:val="28"/>
          <w:lang w:bidi="hi-IN"/>
        </w:rPr>
        <w:t xml:space="preserve">, и распространяется на правоотношения, возникающие начиная с составления проекта бюджета </w:t>
      </w:r>
      <w:r w:rsidR="00F03F50">
        <w:rPr>
          <w:rFonts w:eastAsia="Droid Sans Fallback"/>
          <w:color w:val="000000"/>
          <w:kern w:val="1"/>
          <w:sz w:val="28"/>
          <w:szCs w:val="28"/>
          <w:lang w:bidi="hi-IN"/>
        </w:rPr>
        <w:t>Литвиновского сельского поселения</w:t>
      </w:r>
      <w:r>
        <w:rPr>
          <w:rFonts w:eastAsia="Droid Sans Fallback"/>
          <w:color w:val="000000"/>
          <w:kern w:val="1"/>
          <w:sz w:val="28"/>
          <w:szCs w:val="28"/>
          <w:lang w:bidi="hi-IN"/>
        </w:rPr>
        <w:t xml:space="preserve"> на 202</w:t>
      </w:r>
      <w:r w:rsidR="00C77ECE">
        <w:rPr>
          <w:rFonts w:eastAsia="Droid Sans Fallback"/>
          <w:color w:val="000000"/>
          <w:kern w:val="1"/>
          <w:sz w:val="28"/>
          <w:szCs w:val="28"/>
          <w:lang w:bidi="hi-IN"/>
        </w:rPr>
        <w:t>5</w:t>
      </w:r>
      <w:r>
        <w:rPr>
          <w:rFonts w:eastAsia="Droid Sans Fallback"/>
          <w:color w:val="000000"/>
          <w:kern w:val="1"/>
          <w:sz w:val="28"/>
          <w:szCs w:val="28"/>
          <w:lang w:bidi="hi-IN"/>
        </w:rPr>
        <w:t xml:space="preserve"> год и плановый период 202</w:t>
      </w:r>
      <w:r w:rsidR="00C77ECE">
        <w:rPr>
          <w:rFonts w:eastAsia="Droid Sans Fallback"/>
          <w:color w:val="000000"/>
          <w:kern w:val="1"/>
          <w:sz w:val="28"/>
          <w:szCs w:val="28"/>
          <w:lang w:bidi="hi-IN"/>
        </w:rPr>
        <w:t>6</w:t>
      </w:r>
      <w:r>
        <w:rPr>
          <w:rFonts w:eastAsia="Droid Sans Fallback"/>
          <w:color w:val="000000"/>
          <w:kern w:val="1"/>
          <w:sz w:val="28"/>
          <w:szCs w:val="28"/>
          <w:lang w:bidi="hi-IN"/>
        </w:rPr>
        <w:t xml:space="preserve"> и 202</w:t>
      </w:r>
      <w:r w:rsidR="00C77ECE">
        <w:rPr>
          <w:rFonts w:eastAsia="Droid Sans Fallback"/>
          <w:color w:val="000000"/>
          <w:kern w:val="1"/>
          <w:sz w:val="28"/>
          <w:szCs w:val="28"/>
          <w:lang w:bidi="hi-IN"/>
        </w:rPr>
        <w:t>7</w:t>
      </w:r>
      <w:r>
        <w:rPr>
          <w:rFonts w:eastAsia="Droid Sans Fallback"/>
          <w:color w:val="000000"/>
          <w:kern w:val="1"/>
          <w:sz w:val="28"/>
          <w:szCs w:val="28"/>
          <w:lang w:bidi="hi-IN"/>
        </w:rPr>
        <w:t xml:space="preserve"> годов</w:t>
      </w:r>
      <w:r w:rsidRPr="001D5BC6">
        <w:rPr>
          <w:rFonts w:eastAsia="Droid Sans Fallback"/>
          <w:color w:val="000000"/>
          <w:kern w:val="1"/>
          <w:sz w:val="28"/>
          <w:szCs w:val="28"/>
          <w:lang w:bidi="hi-IN"/>
        </w:rPr>
        <w:t>.</w:t>
      </w:r>
    </w:p>
    <w:p w:rsidR="00205045" w:rsidRPr="00205045" w:rsidRDefault="000315A8" w:rsidP="001D45B9">
      <w:pPr>
        <w:widowControl w:val="0"/>
        <w:numPr>
          <w:ilvl w:val="0"/>
          <w:numId w:val="1"/>
        </w:numPr>
        <w:shd w:val="clear" w:color="auto" w:fill="FFFFFF"/>
        <w:tabs>
          <w:tab w:val="left" w:pos="0"/>
          <w:tab w:val="left" w:pos="426"/>
          <w:tab w:val="left" w:pos="993"/>
        </w:tabs>
        <w:suppressAutoHyphens/>
        <w:spacing w:line="228" w:lineRule="auto"/>
        <w:ind w:left="0" w:firstLine="567"/>
        <w:jc w:val="both"/>
        <w:rPr>
          <w:color w:val="000000"/>
          <w:kern w:val="1"/>
          <w:sz w:val="28"/>
          <w:szCs w:val="28"/>
          <w:lang w:eastAsia="zh-CN" w:bidi="hi-IN"/>
        </w:rPr>
      </w:pPr>
      <w:r>
        <w:rPr>
          <w:rFonts w:eastAsia="Droid Sans Fallback"/>
          <w:color w:val="000000"/>
          <w:kern w:val="1"/>
          <w:sz w:val="28"/>
          <w:szCs w:val="28"/>
          <w:lang w:bidi="hi-IN"/>
        </w:rPr>
        <w:t>Контроль за ис</w:t>
      </w:r>
      <w:r w:rsidR="00205045" w:rsidRPr="00205045">
        <w:rPr>
          <w:rFonts w:eastAsia="Droid Sans Fallback"/>
          <w:color w:val="000000"/>
          <w:kern w:val="1"/>
          <w:sz w:val="28"/>
          <w:szCs w:val="28"/>
          <w:lang w:bidi="hi-IN"/>
        </w:rPr>
        <w:t>полнением постановления</w:t>
      </w:r>
      <w:r w:rsidR="00135EC3">
        <w:rPr>
          <w:rFonts w:eastAsia="Droid Sans Fallback"/>
          <w:color w:val="000000"/>
          <w:kern w:val="1"/>
          <w:sz w:val="28"/>
          <w:szCs w:val="28"/>
          <w:lang w:bidi="hi-IN"/>
        </w:rPr>
        <w:t xml:space="preserve"> оставляю за собой</w:t>
      </w:r>
      <w:r>
        <w:rPr>
          <w:rFonts w:eastAsia="Droid Sans Fallback"/>
          <w:color w:val="000000"/>
          <w:kern w:val="1"/>
          <w:sz w:val="28"/>
          <w:szCs w:val="28"/>
          <w:lang w:bidi="hi-IN"/>
        </w:rPr>
        <w:t>.</w:t>
      </w:r>
    </w:p>
    <w:p w:rsidR="00DA3D74" w:rsidRDefault="00DA3D74" w:rsidP="00040C21">
      <w:pPr>
        <w:pStyle w:val="2"/>
        <w:ind w:firstLine="720"/>
        <w:rPr>
          <w:b w:val="0"/>
        </w:rPr>
      </w:pPr>
    </w:p>
    <w:p w:rsidR="002E6C6F" w:rsidRDefault="002E1D5C" w:rsidP="000315A8">
      <w:pPr>
        <w:keepNext/>
        <w:outlineLvl w:val="1"/>
        <w:rPr>
          <w:sz w:val="28"/>
          <w:szCs w:val="20"/>
        </w:rPr>
      </w:pPr>
      <w:r w:rsidRPr="00752521">
        <w:rPr>
          <w:sz w:val="28"/>
          <w:szCs w:val="20"/>
        </w:rPr>
        <w:t>Глав</w:t>
      </w:r>
      <w:r w:rsidR="00134BBF">
        <w:rPr>
          <w:sz w:val="28"/>
          <w:szCs w:val="20"/>
        </w:rPr>
        <w:t>а</w:t>
      </w:r>
      <w:r w:rsidRPr="00752521">
        <w:rPr>
          <w:sz w:val="28"/>
          <w:szCs w:val="20"/>
        </w:rPr>
        <w:t xml:space="preserve"> Администрации</w:t>
      </w:r>
    </w:p>
    <w:p w:rsidR="002E1D5C" w:rsidRPr="00752521" w:rsidRDefault="00135EC3" w:rsidP="002E6C6F">
      <w:pPr>
        <w:keepNext/>
        <w:outlineLvl w:val="1"/>
        <w:rPr>
          <w:sz w:val="28"/>
          <w:szCs w:val="20"/>
        </w:rPr>
      </w:pPr>
      <w:r>
        <w:rPr>
          <w:sz w:val="28"/>
          <w:szCs w:val="20"/>
        </w:rPr>
        <w:t>Литвиновского сельского поселения</w:t>
      </w:r>
      <w:r w:rsidR="002E1D5C" w:rsidRPr="00752521">
        <w:rPr>
          <w:sz w:val="28"/>
          <w:szCs w:val="20"/>
        </w:rPr>
        <w:tab/>
        <w:t xml:space="preserve">     </w:t>
      </w:r>
      <w:r w:rsidR="002E6C6F">
        <w:rPr>
          <w:sz w:val="28"/>
          <w:szCs w:val="20"/>
        </w:rPr>
        <w:t xml:space="preserve">          </w:t>
      </w:r>
      <w:r w:rsidR="00EF6DE4">
        <w:rPr>
          <w:sz w:val="28"/>
          <w:szCs w:val="20"/>
        </w:rPr>
        <w:t xml:space="preserve">    </w:t>
      </w:r>
      <w:r w:rsidR="000315A8">
        <w:rPr>
          <w:sz w:val="28"/>
          <w:szCs w:val="20"/>
        </w:rPr>
        <w:t xml:space="preserve">              </w:t>
      </w:r>
      <w:r>
        <w:rPr>
          <w:sz w:val="28"/>
          <w:szCs w:val="20"/>
        </w:rPr>
        <w:t>И.Н. Герасименко</w:t>
      </w:r>
    </w:p>
    <w:p w:rsidR="000315A8" w:rsidRDefault="000315A8" w:rsidP="003F4A54">
      <w:pPr>
        <w:rPr>
          <w:sz w:val="28"/>
          <w:szCs w:val="20"/>
        </w:rPr>
      </w:pPr>
    </w:p>
    <w:p w:rsidR="00135EC3" w:rsidRDefault="00135EC3" w:rsidP="000315A8">
      <w:pPr>
        <w:rPr>
          <w:sz w:val="28"/>
          <w:szCs w:val="20"/>
        </w:rPr>
      </w:pPr>
    </w:p>
    <w:p w:rsidR="0073537C" w:rsidRDefault="0073537C" w:rsidP="000315A8">
      <w:pPr>
        <w:rPr>
          <w:sz w:val="28"/>
          <w:szCs w:val="20"/>
        </w:rPr>
      </w:pPr>
    </w:p>
    <w:p w:rsidR="0073537C" w:rsidRDefault="0073537C" w:rsidP="000315A8">
      <w:pPr>
        <w:rPr>
          <w:sz w:val="28"/>
          <w:szCs w:val="20"/>
        </w:rPr>
      </w:pPr>
    </w:p>
    <w:p w:rsidR="00135EC3" w:rsidRDefault="00135EC3" w:rsidP="000315A8">
      <w:pPr>
        <w:rPr>
          <w:sz w:val="28"/>
          <w:szCs w:val="20"/>
        </w:rPr>
      </w:pPr>
    </w:p>
    <w:p w:rsidR="00135EC3" w:rsidRDefault="00135EC3" w:rsidP="000315A8">
      <w:pPr>
        <w:rPr>
          <w:sz w:val="28"/>
          <w:szCs w:val="20"/>
        </w:rPr>
      </w:pPr>
    </w:p>
    <w:p w:rsidR="00135EC3" w:rsidRDefault="00135EC3" w:rsidP="000315A8">
      <w:pPr>
        <w:rPr>
          <w:sz w:val="28"/>
          <w:szCs w:val="20"/>
        </w:rPr>
      </w:pPr>
    </w:p>
    <w:p w:rsidR="00135EC3" w:rsidRDefault="00135EC3" w:rsidP="000315A8">
      <w:pPr>
        <w:rPr>
          <w:sz w:val="28"/>
          <w:szCs w:val="20"/>
        </w:rPr>
      </w:pPr>
    </w:p>
    <w:p w:rsidR="00135EC3" w:rsidRDefault="00135EC3" w:rsidP="000315A8">
      <w:pPr>
        <w:rPr>
          <w:sz w:val="28"/>
          <w:szCs w:val="20"/>
        </w:rPr>
      </w:pPr>
    </w:p>
    <w:p w:rsidR="00135EC3" w:rsidRDefault="00135EC3" w:rsidP="000315A8">
      <w:pPr>
        <w:rPr>
          <w:sz w:val="28"/>
          <w:szCs w:val="20"/>
        </w:rPr>
      </w:pPr>
    </w:p>
    <w:p w:rsidR="00A327C7" w:rsidRPr="0073537C" w:rsidRDefault="00A327C7" w:rsidP="0073537C">
      <w:pPr>
        <w:suppressAutoHyphens/>
        <w:ind w:left="567" w:right="425"/>
        <w:jc w:val="right"/>
        <w:rPr>
          <w:color w:val="00000A"/>
          <w:lang w:eastAsia="zh-CN"/>
        </w:rPr>
      </w:pPr>
      <w:r>
        <w:rPr>
          <w:color w:val="00000A"/>
          <w:sz w:val="28"/>
          <w:szCs w:val="28"/>
          <w:lang w:eastAsia="zh-CN"/>
        </w:rPr>
        <w:lastRenderedPageBreak/>
        <w:t xml:space="preserve">                                                                                       </w:t>
      </w:r>
      <w:r w:rsidRPr="0073537C">
        <w:rPr>
          <w:color w:val="00000A"/>
          <w:lang w:eastAsia="zh-CN"/>
        </w:rPr>
        <w:t xml:space="preserve">Приложение </w:t>
      </w:r>
    </w:p>
    <w:p w:rsidR="00354121" w:rsidRPr="0073537C" w:rsidRDefault="00A327C7" w:rsidP="0073537C">
      <w:pPr>
        <w:suppressAutoHyphens/>
        <w:ind w:left="567" w:right="425"/>
        <w:jc w:val="right"/>
        <w:rPr>
          <w:color w:val="00000A"/>
          <w:lang w:eastAsia="zh-CN"/>
        </w:rPr>
      </w:pPr>
      <w:r w:rsidRPr="0073537C">
        <w:rPr>
          <w:color w:val="00000A"/>
          <w:lang w:eastAsia="zh-CN"/>
        </w:rPr>
        <w:t xml:space="preserve">                                                                                      к постановлению</w:t>
      </w:r>
      <w:r w:rsidR="00354121" w:rsidRPr="0073537C">
        <w:rPr>
          <w:color w:val="00000A"/>
          <w:lang w:eastAsia="zh-CN"/>
        </w:rPr>
        <w:t xml:space="preserve"> </w:t>
      </w:r>
      <w:r w:rsidRPr="0073537C">
        <w:rPr>
          <w:color w:val="00000A"/>
          <w:lang w:eastAsia="zh-CN"/>
        </w:rPr>
        <w:t>Администрации</w:t>
      </w:r>
      <w:r w:rsidR="00354121" w:rsidRPr="0073537C">
        <w:rPr>
          <w:color w:val="00000A"/>
          <w:lang w:eastAsia="zh-CN"/>
        </w:rPr>
        <w:t xml:space="preserve"> </w:t>
      </w:r>
    </w:p>
    <w:p w:rsidR="00A327C7" w:rsidRPr="0073537C" w:rsidRDefault="00354121" w:rsidP="0073537C">
      <w:pPr>
        <w:suppressAutoHyphens/>
        <w:ind w:left="567" w:right="425"/>
        <w:jc w:val="right"/>
        <w:rPr>
          <w:color w:val="00000A"/>
          <w:lang w:eastAsia="zh-CN"/>
        </w:rPr>
      </w:pPr>
      <w:r w:rsidRPr="0073537C">
        <w:rPr>
          <w:color w:val="00000A"/>
          <w:lang w:eastAsia="zh-CN"/>
        </w:rPr>
        <w:t>Литвиновского сельского поселения</w:t>
      </w:r>
    </w:p>
    <w:p w:rsidR="00A327C7" w:rsidRPr="0073537C" w:rsidRDefault="00A327C7" w:rsidP="0073537C">
      <w:pPr>
        <w:suppressAutoHyphens/>
        <w:ind w:left="567" w:right="424"/>
        <w:jc w:val="right"/>
        <w:rPr>
          <w:color w:val="00000A"/>
          <w:lang w:eastAsia="zh-CN"/>
        </w:rPr>
      </w:pPr>
      <w:r w:rsidRPr="0073537C">
        <w:rPr>
          <w:color w:val="00000A"/>
          <w:lang w:eastAsia="zh-CN"/>
        </w:rPr>
        <w:t xml:space="preserve">                                                                                      от </w:t>
      </w:r>
      <w:r w:rsidR="00354121" w:rsidRPr="0073537C">
        <w:rPr>
          <w:color w:val="00000A"/>
          <w:lang w:eastAsia="zh-CN"/>
        </w:rPr>
        <w:t xml:space="preserve"> </w:t>
      </w:r>
      <w:r w:rsidR="0073537C">
        <w:rPr>
          <w:color w:val="00000A"/>
          <w:lang w:eastAsia="zh-CN"/>
        </w:rPr>
        <w:t>31.10.</w:t>
      </w:r>
      <w:r w:rsidR="00354121" w:rsidRPr="0073537C">
        <w:rPr>
          <w:color w:val="00000A"/>
          <w:lang w:eastAsia="zh-CN"/>
        </w:rPr>
        <w:t xml:space="preserve">2024 </w:t>
      </w:r>
      <w:r w:rsidRPr="0073537C">
        <w:rPr>
          <w:color w:val="00000A"/>
          <w:lang w:eastAsia="zh-CN"/>
        </w:rPr>
        <w:t xml:space="preserve"> № </w:t>
      </w:r>
      <w:r w:rsidR="0073537C">
        <w:rPr>
          <w:color w:val="00000A"/>
          <w:lang w:eastAsia="zh-CN"/>
        </w:rPr>
        <w:t>158</w:t>
      </w:r>
    </w:p>
    <w:p w:rsidR="00A327C7" w:rsidRPr="004813C4" w:rsidRDefault="00A327C7" w:rsidP="00A327C7">
      <w:pPr>
        <w:suppressAutoHyphens/>
        <w:ind w:left="567" w:right="424"/>
        <w:jc w:val="right"/>
        <w:rPr>
          <w:color w:val="00000A"/>
          <w:sz w:val="28"/>
          <w:szCs w:val="28"/>
          <w:lang w:eastAsia="zh-CN"/>
        </w:rPr>
      </w:pPr>
    </w:p>
    <w:p w:rsidR="00A93034" w:rsidRPr="00C022EF" w:rsidRDefault="00A93034" w:rsidP="004813C4">
      <w:pPr>
        <w:jc w:val="both"/>
        <w:outlineLvl w:val="0"/>
        <w:rPr>
          <w:sz w:val="28"/>
          <w:szCs w:val="28"/>
        </w:rPr>
      </w:pPr>
    </w:p>
    <w:p w:rsidR="00E17AC1" w:rsidRDefault="00E17AC1" w:rsidP="00E17AC1">
      <w:pPr>
        <w:ind w:firstLine="720"/>
        <w:jc w:val="center"/>
        <w:rPr>
          <w:sz w:val="28"/>
          <w:szCs w:val="28"/>
        </w:rPr>
      </w:pPr>
      <w:r w:rsidRPr="00E17AC1">
        <w:rPr>
          <w:sz w:val="28"/>
          <w:szCs w:val="28"/>
        </w:rPr>
        <w:t>МУНИЦИПАЛЬНАЯ ПРОГРАММА</w:t>
      </w:r>
    </w:p>
    <w:p w:rsidR="00FD1C5D" w:rsidRPr="00405C30" w:rsidRDefault="00354121" w:rsidP="00E17AC1">
      <w:pPr>
        <w:ind w:firstLine="720"/>
        <w:jc w:val="center"/>
        <w:rPr>
          <w:sz w:val="28"/>
          <w:szCs w:val="28"/>
          <w:highlight w:val="yellow"/>
        </w:rPr>
      </w:pPr>
      <w:r>
        <w:rPr>
          <w:sz w:val="28"/>
          <w:szCs w:val="28"/>
        </w:rPr>
        <w:t>ЛИТВИНОВСКОГО СЕЛЬСКОГО ПОСЕЛЕНИЯ</w:t>
      </w:r>
      <w:r w:rsidR="00E17AC1" w:rsidRPr="00E17AC1">
        <w:rPr>
          <w:sz w:val="28"/>
          <w:szCs w:val="28"/>
        </w:rPr>
        <w:t xml:space="preserve"> «</w:t>
      </w:r>
      <w:r w:rsidR="00EC03E5">
        <w:rPr>
          <w:sz w:val="28"/>
          <w:szCs w:val="28"/>
        </w:rPr>
        <w:t>ОБЕСПЕЧЕНИЕ КАЧЕСТВЕННЫМИ ЖИЛИЩНО-КОММУНАЛЬНЫМИ УСЛУГАМИ НА</w:t>
      </w:r>
      <w:r>
        <w:rPr>
          <w:sz w:val="28"/>
          <w:szCs w:val="28"/>
        </w:rPr>
        <w:t>СЕЛЕНИЯ</w:t>
      </w:r>
      <w:r w:rsidR="00E17AC1" w:rsidRPr="00E17AC1">
        <w:rPr>
          <w:sz w:val="28"/>
          <w:szCs w:val="28"/>
        </w:rPr>
        <w:t>»</w:t>
      </w:r>
    </w:p>
    <w:p w:rsidR="00FC48B4" w:rsidRDefault="00FC48B4" w:rsidP="00A327C7">
      <w:pPr>
        <w:ind w:firstLine="567"/>
        <w:jc w:val="both"/>
      </w:pPr>
    </w:p>
    <w:p w:rsidR="00E17AC1" w:rsidRDefault="00953560" w:rsidP="00E17AC1">
      <w:pPr>
        <w:widowControl w:val="0"/>
        <w:autoSpaceDE w:val="0"/>
        <w:autoSpaceDN w:val="0"/>
        <w:adjustRightInd w:val="0"/>
        <w:jc w:val="center"/>
        <w:rPr>
          <w:rFonts w:eastAsiaTheme="minorEastAsia"/>
          <w:sz w:val="28"/>
          <w:szCs w:val="28"/>
        </w:rPr>
      </w:pPr>
      <w:r>
        <w:rPr>
          <w:rFonts w:eastAsiaTheme="minorEastAsia"/>
          <w:sz w:val="28"/>
          <w:szCs w:val="28"/>
        </w:rPr>
        <w:t>I. СТРАТЕГИЧЕСКИЕ ПРИОРИТЕТЫ</w:t>
      </w:r>
    </w:p>
    <w:p w:rsidR="00953560" w:rsidRDefault="00953560" w:rsidP="00953560">
      <w:pPr>
        <w:widowControl w:val="0"/>
        <w:autoSpaceDE w:val="0"/>
        <w:autoSpaceDN w:val="0"/>
        <w:adjustRightInd w:val="0"/>
        <w:jc w:val="center"/>
        <w:rPr>
          <w:rFonts w:eastAsiaTheme="minorEastAsia"/>
          <w:sz w:val="28"/>
          <w:szCs w:val="28"/>
        </w:rPr>
      </w:pPr>
      <w:r>
        <w:rPr>
          <w:rFonts w:eastAsiaTheme="minorEastAsia"/>
          <w:sz w:val="28"/>
          <w:szCs w:val="28"/>
        </w:rPr>
        <w:t xml:space="preserve">в сфере реализации </w:t>
      </w:r>
      <w:r w:rsidR="00E17AC1" w:rsidRPr="00DF06D7">
        <w:rPr>
          <w:rFonts w:eastAsiaTheme="minorEastAsia"/>
          <w:sz w:val="28"/>
          <w:szCs w:val="28"/>
        </w:rPr>
        <w:t>муниципальной</w:t>
      </w:r>
      <w:r w:rsidR="00E17AC1" w:rsidRPr="00E17AC1">
        <w:rPr>
          <w:rFonts w:eastAsiaTheme="minorEastAsia"/>
          <w:sz w:val="28"/>
          <w:szCs w:val="28"/>
        </w:rPr>
        <w:t xml:space="preserve"> программы </w:t>
      </w:r>
    </w:p>
    <w:p w:rsidR="00E17AC1" w:rsidRPr="00E17AC1" w:rsidRDefault="00354121" w:rsidP="00953560">
      <w:pPr>
        <w:widowControl w:val="0"/>
        <w:autoSpaceDE w:val="0"/>
        <w:autoSpaceDN w:val="0"/>
        <w:adjustRightInd w:val="0"/>
        <w:jc w:val="center"/>
        <w:rPr>
          <w:rFonts w:eastAsiaTheme="minorEastAsia"/>
          <w:sz w:val="28"/>
          <w:szCs w:val="28"/>
        </w:rPr>
      </w:pPr>
      <w:r>
        <w:rPr>
          <w:rFonts w:eastAsiaTheme="minorEastAsia"/>
          <w:sz w:val="28"/>
          <w:szCs w:val="28"/>
        </w:rPr>
        <w:t>Литвиновского сельского поселения</w:t>
      </w:r>
      <w:r w:rsidR="00953560">
        <w:rPr>
          <w:rFonts w:eastAsiaTheme="minorEastAsia"/>
          <w:sz w:val="28"/>
          <w:szCs w:val="28"/>
        </w:rPr>
        <w:t xml:space="preserve"> </w:t>
      </w:r>
      <w:r w:rsidR="00B643E7" w:rsidRPr="00DF06D7">
        <w:rPr>
          <w:rFonts w:eastAsiaTheme="minorEastAsia"/>
          <w:sz w:val="28"/>
          <w:szCs w:val="28"/>
        </w:rPr>
        <w:t>«</w:t>
      </w:r>
      <w:r w:rsidR="009E4BF0">
        <w:rPr>
          <w:rFonts w:eastAsia="Droid Sans Fallback" w:cs="FreeSans"/>
          <w:kern w:val="1"/>
          <w:sz w:val="28"/>
          <w:szCs w:val="28"/>
          <w:lang w:eastAsia="zh-CN" w:bidi="hi-IN"/>
        </w:rPr>
        <w:t>Обеспечение качественными жилищно-коммунальными услугами н</w:t>
      </w:r>
      <w:r>
        <w:rPr>
          <w:rFonts w:eastAsia="Droid Sans Fallback" w:cs="FreeSans"/>
          <w:kern w:val="1"/>
          <w:sz w:val="28"/>
          <w:szCs w:val="28"/>
          <w:lang w:eastAsia="zh-CN" w:bidi="hi-IN"/>
        </w:rPr>
        <w:t>аселения</w:t>
      </w:r>
      <w:r w:rsidR="00B643E7" w:rsidRPr="00DF06D7">
        <w:rPr>
          <w:rFonts w:eastAsiaTheme="minorEastAsia"/>
          <w:sz w:val="28"/>
          <w:szCs w:val="28"/>
        </w:rPr>
        <w:t>»</w:t>
      </w:r>
    </w:p>
    <w:p w:rsidR="00E17AC1" w:rsidRPr="00E17AC1" w:rsidRDefault="00E17AC1" w:rsidP="00E17AC1">
      <w:pPr>
        <w:widowControl w:val="0"/>
        <w:autoSpaceDE w:val="0"/>
        <w:autoSpaceDN w:val="0"/>
        <w:adjustRightInd w:val="0"/>
        <w:rPr>
          <w:rFonts w:eastAsiaTheme="minorEastAsia"/>
          <w:sz w:val="28"/>
          <w:szCs w:val="28"/>
        </w:rPr>
      </w:pPr>
    </w:p>
    <w:p w:rsidR="00953560" w:rsidRDefault="00E17AC1" w:rsidP="00E17AC1">
      <w:pPr>
        <w:widowControl w:val="0"/>
        <w:autoSpaceDE w:val="0"/>
        <w:autoSpaceDN w:val="0"/>
        <w:adjustRightInd w:val="0"/>
        <w:jc w:val="center"/>
        <w:rPr>
          <w:rFonts w:eastAsiaTheme="minorEastAsia"/>
          <w:sz w:val="28"/>
          <w:szCs w:val="28"/>
        </w:rPr>
      </w:pPr>
      <w:r w:rsidRPr="00E17AC1">
        <w:rPr>
          <w:rFonts w:eastAsiaTheme="minorEastAsia"/>
          <w:sz w:val="28"/>
          <w:szCs w:val="28"/>
        </w:rPr>
        <w:t xml:space="preserve">1. Оценка текущего состояния </w:t>
      </w:r>
    </w:p>
    <w:p w:rsidR="00953560" w:rsidRDefault="00E17AC1" w:rsidP="00953560">
      <w:pPr>
        <w:widowControl w:val="0"/>
        <w:autoSpaceDE w:val="0"/>
        <w:autoSpaceDN w:val="0"/>
        <w:adjustRightInd w:val="0"/>
        <w:jc w:val="center"/>
        <w:rPr>
          <w:rFonts w:eastAsiaTheme="minorEastAsia"/>
          <w:sz w:val="28"/>
          <w:szCs w:val="28"/>
        </w:rPr>
      </w:pPr>
      <w:r w:rsidRPr="00E17AC1">
        <w:rPr>
          <w:rFonts w:eastAsiaTheme="minorEastAsia"/>
          <w:sz w:val="28"/>
          <w:szCs w:val="28"/>
        </w:rPr>
        <w:t>сферы реализации</w:t>
      </w:r>
      <w:r w:rsidR="00953560">
        <w:rPr>
          <w:rFonts w:eastAsiaTheme="minorEastAsia"/>
          <w:sz w:val="28"/>
          <w:szCs w:val="28"/>
        </w:rPr>
        <w:t xml:space="preserve"> </w:t>
      </w:r>
      <w:r w:rsidRPr="00DF06D7">
        <w:rPr>
          <w:rFonts w:eastAsiaTheme="minorEastAsia"/>
          <w:sz w:val="28"/>
          <w:szCs w:val="28"/>
        </w:rPr>
        <w:t>муниципальной</w:t>
      </w:r>
      <w:r w:rsidRPr="00E17AC1">
        <w:rPr>
          <w:rFonts w:eastAsiaTheme="minorEastAsia"/>
          <w:sz w:val="28"/>
          <w:szCs w:val="28"/>
        </w:rPr>
        <w:t xml:space="preserve"> программы </w:t>
      </w:r>
    </w:p>
    <w:p w:rsidR="00E17AC1" w:rsidRPr="00E17AC1" w:rsidRDefault="00354121" w:rsidP="00953560">
      <w:pPr>
        <w:widowControl w:val="0"/>
        <w:autoSpaceDE w:val="0"/>
        <w:autoSpaceDN w:val="0"/>
        <w:adjustRightInd w:val="0"/>
        <w:jc w:val="center"/>
        <w:rPr>
          <w:rFonts w:eastAsiaTheme="minorEastAsia"/>
          <w:sz w:val="28"/>
          <w:szCs w:val="28"/>
        </w:rPr>
      </w:pPr>
      <w:r>
        <w:rPr>
          <w:rFonts w:eastAsiaTheme="minorEastAsia"/>
          <w:sz w:val="28"/>
          <w:szCs w:val="28"/>
        </w:rPr>
        <w:t>Литвиновского сельского поселения</w:t>
      </w:r>
      <w:r w:rsidR="00953560">
        <w:rPr>
          <w:rFonts w:eastAsiaTheme="minorEastAsia"/>
          <w:sz w:val="28"/>
          <w:szCs w:val="28"/>
        </w:rPr>
        <w:t xml:space="preserve"> </w:t>
      </w:r>
      <w:r w:rsidR="00B643E7" w:rsidRPr="00DF06D7">
        <w:rPr>
          <w:rFonts w:eastAsiaTheme="minorEastAsia"/>
          <w:sz w:val="28"/>
          <w:szCs w:val="28"/>
        </w:rPr>
        <w:t>«</w:t>
      </w:r>
      <w:r w:rsidR="009E4BF0">
        <w:rPr>
          <w:rFonts w:eastAsia="Droid Sans Fallback" w:cs="FreeSans"/>
          <w:kern w:val="1"/>
          <w:sz w:val="28"/>
          <w:szCs w:val="28"/>
          <w:lang w:eastAsia="zh-CN" w:bidi="hi-IN"/>
        </w:rPr>
        <w:t>Обеспечение качественными жилищно-коммунальными услугами н</w:t>
      </w:r>
      <w:r>
        <w:rPr>
          <w:rFonts w:eastAsia="Droid Sans Fallback" w:cs="FreeSans"/>
          <w:kern w:val="1"/>
          <w:sz w:val="28"/>
          <w:szCs w:val="28"/>
          <w:lang w:eastAsia="zh-CN" w:bidi="hi-IN"/>
        </w:rPr>
        <w:t>аселения</w:t>
      </w:r>
      <w:r w:rsidR="00B643E7" w:rsidRPr="00DF06D7">
        <w:rPr>
          <w:rFonts w:eastAsiaTheme="minorEastAsia"/>
          <w:sz w:val="28"/>
          <w:szCs w:val="28"/>
        </w:rPr>
        <w:t>»</w:t>
      </w:r>
    </w:p>
    <w:p w:rsidR="00E17AC1" w:rsidRPr="00DF06D7" w:rsidRDefault="00E17AC1" w:rsidP="00A327C7">
      <w:pPr>
        <w:ind w:firstLine="567"/>
        <w:jc w:val="both"/>
        <w:rPr>
          <w:sz w:val="28"/>
          <w:szCs w:val="28"/>
        </w:rPr>
      </w:pPr>
    </w:p>
    <w:p w:rsidR="00B643E7" w:rsidRPr="00DF06D7" w:rsidRDefault="00B643E7" w:rsidP="00A327C7">
      <w:pPr>
        <w:ind w:firstLine="567"/>
        <w:jc w:val="both"/>
        <w:rPr>
          <w:sz w:val="28"/>
          <w:szCs w:val="28"/>
        </w:rPr>
      </w:pPr>
    </w:p>
    <w:p w:rsidR="00B643E7" w:rsidRDefault="00B643E7" w:rsidP="00A327C7">
      <w:pPr>
        <w:ind w:firstLine="567"/>
        <w:jc w:val="both"/>
        <w:rPr>
          <w:sz w:val="28"/>
          <w:szCs w:val="28"/>
        </w:rPr>
      </w:pPr>
      <w:r w:rsidRPr="00DF06D7">
        <w:rPr>
          <w:sz w:val="28"/>
          <w:szCs w:val="28"/>
        </w:rPr>
        <w:t>Муниципальная пр</w:t>
      </w:r>
      <w:r w:rsidR="00354121">
        <w:rPr>
          <w:sz w:val="28"/>
          <w:szCs w:val="28"/>
        </w:rPr>
        <w:t>ограмма Литвиновского сельского поселения</w:t>
      </w:r>
      <w:r w:rsidRPr="00DF06D7">
        <w:rPr>
          <w:sz w:val="28"/>
          <w:szCs w:val="28"/>
        </w:rPr>
        <w:t xml:space="preserve"> «</w:t>
      </w:r>
      <w:r w:rsidR="00953560">
        <w:rPr>
          <w:rFonts w:eastAsia="Droid Sans Fallback" w:cs="FreeSans"/>
          <w:kern w:val="1"/>
          <w:sz w:val="28"/>
          <w:szCs w:val="28"/>
          <w:lang w:eastAsia="zh-CN" w:bidi="hi-IN"/>
        </w:rPr>
        <w:t>Обеспечение качественными жилищно-коммунальными услугами н</w:t>
      </w:r>
      <w:r w:rsidR="00354121">
        <w:rPr>
          <w:rFonts w:eastAsia="Droid Sans Fallback" w:cs="FreeSans"/>
          <w:kern w:val="1"/>
          <w:sz w:val="28"/>
          <w:szCs w:val="28"/>
          <w:lang w:eastAsia="zh-CN" w:bidi="hi-IN"/>
        </w:rPr>
        <w:t>аселения</w:t>
      </w:r>
      <w:r w:rsidRPr="00DF06D7">
        <w:rPr>
          <w:sz w:val="28"/>
          <w:szCs w:val="28"/>
        </w:rPr>
        <w:t>» (далее - муниципальная программа) определяет цели и основные п</w:t>
      </w:r>
      <w:r w:rsidR="00953560">
        <w:rPr>
          <w:sz w:val="28"/>
          <w:szCs w:val="28"/>
        </w:rPr>
        <w:t>риоритеты в сфере жилищно-коммунального хозяйства</w:t>
      </w:r>
      <w:r w:rsidRPr="00DF06D7">
        <w:rPr>
          <w:sz w:val="28"/>
          <w:szCs w:val="28"/>
        </w:rPr>
        <w:t xml:space="preserve"> </w:t>
      </w:r>
      <w:r w:rsidR="00354121">
        <w:rPr>
          <w:sz w:val="28"/>
          <w:szCs w:val="28"/>
        </w:rPr>
        <w:t>Литвиновского сельского поселения</w:t>
      </w:r>
      <w:r w:rsidR="00953560">
        <w:rPr>
          <w:sz w:val="28"/>
          <w:szCs w:val="28"/>
        </w:rPr>
        <w:t>.</w:t>
      </w:r>
    </w:p>
    <w:p w:rsidR="00953560" w:rsidRPr="00953560" w:rsidRDefault="00953560" w:rsidP="00953560">
      <w:pPr>
        <w:ind w:firstLine="567"/>
        <w:jc w:val="both"/>
        <w:rPr>
          <w:sz w:val="28"/>
          <w:szCs w:val="28"/>
        </w:rPr>
      </w:pPr>
      <w:r w:rsidRPr="00953560">
        <w:rPr>
          <w:sz w:val="28"/>
          <w:szCs w:val="28"/>
        </w:rPr>
        <w:t>Жилищно-коммунальное хозяйство является одной из основных составляющих экономики, охватывающих многоотраслевой производственно-технический ком</w:t>
      </w:r>
      <w:r>
        <w:rPr>
          <w:sz w:val="28"/>
          <w:szCs w:val="28"/>
        </w:rPr>
        <w:t xml:space="preserve">плекс, обеспечивающих население </w:t>
      </w:r>
      <w:r w:rsidRPr="00953560">
        <w:rPr>
          <w:sz w:val="28"/>
          <w:szCs w:val="28"/>
        </w:rPr>
        <w:t>жизненно важными услугами, определяющими качество жизни населения, в том числе такие как жилищные условия и коммунальное обслуживание.</w:t>
      </w:r>
    </w:p>
    <w:p w:rsidR="00953560" w:rsidRDefault="00953560" w:rsidP="00953560">
      <w:pPr>
        <w:ind w:firstLine="567"/>
        <w:jc w:val="both"/>
        <w:rPr>
          <w:sz w:val="28"/>
          <w:szCs w:val="28"/>
        </w:rPr>
      </w:pPr>
      <w:r w:rsidRPr="00953560">
        <w:rPr>
          <w:sz w:val="28"/>
          <w:szCs w:val="28"/>
        </w:rPr>
        <w:t>Важными компонентами улучшения качества жизни граждан являются, в том числе, повышение качества жилищно-коммунальных услуг, своевременное обновление и обеспечение жилищного фонда необходимой инфраструктурой.</w:t>
      </w:r>
    </w:p>
    <w:p w:rsidR="00C91462" w:rsidRPr="00C91462" w:rsidRDefault="001C3018" w:rsidP="00C91462">
      <w:pPr>
        <w:ind w:firstLine="567"/>
        <w:jc w:val="both"/>
        <w:rPr>
          <w:sz w:val="28"/>
          <w:szCs w:val="28"/>
        </w:rPr>
      </w:pPr>
      <w:r>
        <w:rPr>
          <w:sz w:val="28"/>
          <w:szCs w:val="28"/>
        </w:rPr>
        <w:t xml:space="preserve">Теплоэнергетический комплекс </w:t>
      </w:r>
      <w:r w:rsidR="00354121">
        <w:rPr>
          <w:sz w:val="28"/>
          <w:szCs w:val="28"/>
        </w:rPr>
        <w:t>Литвиновского сельского поселения составляет 1</w:t>
      </w:r>
      <w:r>
        <w:rPr>
          <w:sz w:val="28"/>
          <w:szCs w:val="28"/>
        </w:rPr>
        <w:t xml:space="preserve"> </w:t>
      </w:r>
      <w:r w:rsidR="00354121">
        <w:rPr>
          <w:sz w:val="28"/>
          <w:szCs w:val="28"/>
        </w:rPr>
        <w:t>котельная</w:t>
      </w:r>
      <w:r w:rsidR="00C91462" w:rsidRPr="00C91462">
        <w:rPr>
          <w:sz w:val="28"/>
          <w:szCs w:val="28"/>
        </w:rPr>
        <w:t>. Общая</w:t>
      </w:r>
      <w:r w:rsidR="00C91462" w:rsidRPr="00AC5768">
        <w:rPr>
          <w:sz w:val="28"/>
          <w:szCs w:val="28"/>
        </w:rPr>
        <w:t>.</w:t>
      </w:r>
      <w:r w:rsidR="00052989">
        <w:rPr>
          <w:sz w:val="28"/>
          <w:szCs w:val="28"/>
        </w:rPr>
        <w:t xml:space="preserve"> Деятельность в сфере централизованно</w:t>
      </w:r>
      <w:r w:rsidR="00354121">
        <w:rPr>
          <w:sz w:val="28"/>
          <w:szCs w:val="28"/>
        </w:rPr>
        <w:t>го теплоснабжения осуществляют 1 предприятие</w:t>
      </w:r>
      <w:r w:rsidR="00052989">
        <w:rPr>
          <w:sz w:val="28"/>
          <w:szCs w:val="28"/>
        </w:rPr>
        <w:t>.</w:t>
      </w:r>
    </w:p>
    <w:p w:rsidR="000A0B7F" w:rsidRPr="000A0B7F" w:rsidRDefault="000A0B7F" w:rsidP="000A0B7F">
      <w:pPr>
        <w:ind w:firstLine="567"/>
        <w:jc w:val="both"/>
        <w:rPr>
          <w:sz w:val="28"/>
          <w:szCs w:val="28"/>
        </w:rPr>
      </w:pPr>
      <w:r w:rsidRPr="000A0B7F">
        <w:rPr>
          <w:sz w:val="28"/>
          <w:szCs w:val="28"/>
        </w:rPr>
        <w:t>Развитие жилищной сферы является приоритетным направлением социально-экономичес</w:t>
      </w:r>
      <w:r w:rsidR="00354121">
        <w:rPr>
          <w:sz w:val="28"/>
          <w:szCs w:val="28"/>
        </w:rPr>
        <w:t>кого развития Литвиновского сельского поселения</w:t>
      </w:r>
      <w:r w:rsidRPr="000A0B7F">
        <w:rPr>
          <w:sz w:val="28"/>
          <w:szCs w:val="28"/>
        </w:rPr>
        <w:t>.</w:t>
      </w:r>
    </w:p>
    <w:p w:rsidR="00BD71D8" w:rsidRDefault="00354121" w:rsidP="000A0B7F">
      <w:pPr>
        <w:ind w:firstLine="567"/>
        <w:jc w:val="both"/>
        <w:rPr>
          <w:sz w:val="28"/>
          <w:szCs w:val="28"/>
        </w:rPr>
      </w:pPr>
      <w:r>
        <w:rPr>
          <w:sz w:val="28"/>
          <w:szCs w:val="28"/>
        </w:rPr>
        <w:t>В Литвиновском сельском поселении</w:t>
      </w:r>
      <w:r w:rsidR="000A0B7F" w:rsidRPr="000A0B7F">
        <w:rPr>
          <w:sz w:val="28"/>
          <w:szCs w:val="28"/>
        </w:rPr>
        <w:t xml:space="preserve">, согласно данным статистической отчетности по форме </w:t>
      </w:r>
      <w:r w:rsidR="000A0B7F">
        <w:rPr>
          <w:sz w:val="28"/>
          <w:szCs w:val="28"/>
        </w:rPr>
        <w:t xml:space="preserve">   </w:t>
      </w:r>
      <w:r w:rsidR="000A0B7F" w:rsidRPr="000A0B7F">
        <w:rPr>
          <w:sz w:val="28"/>
          <w:szCs w:val="28"/>
        </w:rPr>
        <w:t>№ 22-ЖКХ (реформа) «Сведения о структурных преобразованиях и организационных мероприятиях в сфере жилищно-коммунального хозяйства» (далее</w:t>
      </w:r>
      <w:r>
        <w:rPr>
          <w:sz w:val="28"/>
          <w:szCs w:val="28"/>
        </w:rPr>
        <w:t xml:space="preserve"> – 22-ЖКХ), насчитывается 2</w:t>
      </w:r>
      <w:r w:rsidR="000A0B7F" w:rsidRPr="000A0B7F">
        <w:rPr>
          <w:sz w:val="28"/>
          <w:szCs w:val="28"/>
        </w:rPr>
        <w:t xml:space="preserve"> многоквартирных дом</w:t>
      </w:r>
      <w:r w:rsidR="00696A2A">
        <w:rPr>
          <w:sz w:val="28"/>
          <w:szCs w:val="28"/>
        </w:rPr>
        <w:t>а</w:t>
      </w:r>
      <w:r w:rsidR="00BD71D8">
        <w:rPr>
          <w:sz w:val="28"/>
          <w:szCs w:val="28"/>
        </w:rPr>
        <w:t>.</w:t>
      </w:r>
    </w:p>
    <w:p w:rsidR="000A0B7F" w:rsidRDefault="000A0B7F" w:rsidP="000A0B7F">
      <w:pPr>
        <w:ind w:firstLine="567"/>
        <w:jc w:val="both"/>
        <w:rPr>
          <w:sz w:val="28"/>
          <w:szCs w:val="28"/>
        </w:rPr>
      </w:pPr>
      <w:r w:rsidRPr="000A0B7F">
        <w:rPr>
          <w:sz w:val="28"/>
          <w:szCs w:val="28"/>
        </w:rPr>
        <w:lastRenderedPageBreak/>
        <w:t>Важную роль в улучшении жилищных условий населения играет своевременность и масштабность проведения капитального ремонта многоквартирных домов.</w:t>
      </w:r>
    </w:p>
    <w:p w:rsidR="000A0B7F" w:rsidRPr="000A0B7F" w:rsidRDefault="000A0B7F" w:rsidP="000A0B7F">
      <w:pPr>
        <w:ind w:firstLine="567"/>
        <w:jc w:val="both"/>
        <w:rPr>
          <w:sz w:val="28"/>
          <w:szCs w:val="28"/>
        </w:rPr>
      </w:pPr>
      <w:r w:rsidRPr="000A0B7F">
        <w:rPr>
          <w:sz w:val="28"/>
          <w:szCs w:val="28"/>
        </w:rPr>
        <w:t>В структуре жилищного фонда существенный объем занимает жилье, нуждающееся в ремонте крыш и фасадов, замене лифтового оборудования, отработавшего нормативный срок службы, усилении грунтов оснований фундаментов и несущих конструкций, замене внутридомовых инженерных коммуникаций.</w:t>
      </w:r>
    </w:p>
    <w:p w:rsidR="000A0B7F" w:rsidRPr="000A0B7F" w:rsidRDefault="000A0B7F" w:rsidP="000A0B7F">
      <w:pPr>
        <w:ind w:firstLine="567"/>
        <w:jc w:val="both"/>
        <w:rPr>
          <w:sz w:val="28"/>
          <w:szCs w:val="28"/>
        </w:rPr>
      </w:pPr>
      <w:r w:rsidRPr="000A0B7F">
        <w:rPr>
          <w:sz w:val="28"/>
          <w:szCs w:val="28"/>
        </w:rPr>
        <w:t>Одной из актуальных тенденций развития ЖКХ является повышение информированности населения в правовых вопросах управления многоквартирными домами в целях принятия грамотных управленческих решений.</w:t>
      </w:r>
    </w:p>
    <w:p w:rsidR="000A0B7F" w:rsidRPr="000A0B7F" w:rsidRDefault="000A0B7F" w:rsidP="000A0B7F">
      <w:pPr>
        <w:ind w:firstLine="567"/>
        <w:jc w:val="both"/>
        <w:rPr>
          <w:sz w:val="28"/>
          <w:szCs w:val="28"/>
        </w:rPr>
      </w:pPr>
    </w:p>
    <w:p w:rsidR="000A0B7F" w:rsidRPr="00C91462" w:rsidRDefault="000A0B7F" w:rsidP="00C91462">
      <w:pPr>
        <w:ind w:firstLine="567"/>
        <w:jc w:val="both"/>
        <w:rPr>
          <w:sz w:val="28"/>
          <w:szCs w:val="28"/>
        </w:rPr>
      </w:pPr>
    </w:p>
    <w:p w:rsidR="00953560" w:rsidRPr="00953560" w:rsidRDefault="00953560" w:rsidP="00953560">
      <w:pPr>
        <w:ind w:firstLine="567"/>
        <w:jc w:val="both"/>
        <w:rPr>
          <w:sz w:val="28"/>
          <w:szCs w:val="28"/>
        </w:rPr>
      </w:pPr>
    </w:p>
    <w:p w:rsidR="00DF06D7" w:rsidRPr="00DF06D7" w:rsidRDefault="00DF06D7" w:rsidP="00DF06D7">
      <w:pPr>
        <w:pStyle w:val="ConsPlusNormal0"/>
        <w:jc w:val="center"/>
        <w:rPr>
          <w:rFonts w:ascii="Times New Roman" w:eastAsia="Times New Roman" w:hAnsi="Times New Roman" w:cs="Times New Roman"/>
          <w:sz w:val="28"/>
          <w:szCs w:val="28"/>
        </w:rPr>
      </w:pPr>
      <w:r w:rsidRPr="00DF06D7">
        <w:rPr>
          <w:rFonts w:ascii="Times New Roman" w:eastAsia="Times New Roman" w:hAnsi="Times New Roman" w:cs="Times New Roman"/>
          <w:sz w:val="28"/>
          <w:szCs w:val="28"/>
        </w:rPr>
        <w:t xml:space="preserve"> 2. Описание приоритетов и целей</w:t>
      </w:r>
    </w:p>
    <w:p w:rsidR="00DF06D7" w:rsidRPr="00DF06D7" w:rsidRDefault="00DF06D7" w:rsidP="00DF06D7">
      <w:pPr>
        <w:widowControl w:val="0"/>
        <w:autoSpaceDE w:val="0"/>
        <w:autoSpaceDN w:val="0"/>
        <w:adjustRightInd w:val="0"/>
        <w:jc w:val="center"/>
        <w:rPr>
          <w:sz w:val="28"/>
          <w:szCs w:val="28"/>
        </w:rPr>
      </w:pPr>
      <w:r w:rsidRPr="00DF06D7">
        <w:rPr>
          <w:sz w:val="28"/>
          <w:szCs w:val="28"/>
        </w:rPr>
        <w:t>муниципальной пр</w:t>
      </w:r>
      <w:r w:rsidR="00354121">
        <w:rPr>
          <w:sz w:val="28"/>
          <w:szCs w:val="28"/>
        </w:rPr>
        <w:t>ограммы Литвиновского сельского поселения</w:t>
      </w:r>
    </w:p>
    <w:p w:rsidR="00DF06D7" w:rsidRPr="00DF06D7" w:rsidRDefault="00DF06D7" w:rsidP="00DF06D7">
      <w:pPr>
        <w:widowControl w:val="0"/>
        <w:autoSpaceDE w:val="0"/>
        <w:autoSpaceDN w:val="0"/>
        <w:adjustRightInd w:val="0"/>
        <w:jc w:val="center"/>
        <w:rPr>
          <w:rFonts w:eastAsiaTheme="minorEastAsia"/>
        </w:rPr>
      </w:pPr>
      <w:r w:rsidRPr="00DF06D7">
        <w:rPr>
          <w:sz w:val="28"/>
          <w:szCs w:val="28"/>
        </w:rPr>
        <w:t>в сфере реализации муниципальной программы</w:t>
      </w:r>
    </w:p>
    <w:p w:rsidR="00DF06D7" w:rsidRDefault="00DF06D7" w:rsidP="00DF06D7">
      <w:pPr>
        <w:ind w:firstLine="567"/>
        <w:jc w:val="both"/>
      </w:pPr>
    </w:p>
    <w:p w:rsidR="00DF06D7" w:rsidRDefault="00DF06D7" w:rsidP="00DF06D7">
      <w:pPr>
        <w:ind w:firstLine="567"/>
        <w:jc w:val="both"/>
      </w:pPr>
    </w:p>
    <w:p w:rsidR="00DF06D7" w:rsidRDefault="00DF06D7" w:rsidP="00DF06D7">
      <w:pPr>
        <w:ind w:firstLine="567"/>
        <w:jc w:val="both"/>
        <w:rPr>
          <w:sz w:val="28"/>
          <w:szCs w:val="28"/>
        </w:rPr>
      </w:pPr>
      <w:r w:rsidRPr="00DF06D7">
        <w:rPr>
          <w:sz w:val="28"/>
          <w:szCs w:val="28"/>
        </w:rPr>
        <w:t>Основными приоритетами являются:</w:t>
      </w:r>
    </w:p>
    <w:p w:rsidR="000A0B7F" w:rsidRPr="00DF06D7" w:rsidRDefault="000A0B7F" w:rsidP="00DF06D7">
      <w:pPr>
        <w:ind w:firstLine="567"/>
        <w:jc w:val="both"/>
        <w:rPr>
          <w:sz w:val="28"/>
          <w:szCs w:val="28"/>
        </w:rPr>
      </w:pPr>
    </w:p>
    <w:p w:rsidR="000A0B7F" w:rsidRPr="000A0B7F" w:rsidRDefault="00986F4B" w:rsidP="00986F4B">
      <w:pPr>
        <w:ind w:firstLine="567"/>
        <w:jc w:val="both"/>
        <w:rPr>
          <w:sz w:val="28"/>
        </w:rPr>
      </w:pPr>
      <w:r>
        <w:rPr>
          <w:sz w:val="28"/>
        </w:rPr>
        <w:t xml:space="preserve">- </w:t>
      </w:r>
      <w:r w:rsidR="000A0B7F" w:rsidRPr="000A0B7F">
        <w:rPr>
          <w:sz w:val="28"/>
        </w:rPr>
        <w:t>повышение качества и надежности предоставления жилищно-коммунальных услуг населению;</w:t>
      </w:r>
    </w:p>
    <w:p w:rsidR="000A0B7F" w:rsidRPr="000A0B7F" w:rsidRDefault="00986F4B" w:rsidP="000A0B7F">
      <w:pPr>
        <w:ind w:firstLine="567"/>
        <w:jc w:val="both"/>
        <w:rPr>
          <w:sz w:val="28"/>
        </w:rPr>
      </w:pPr>
      <w:r>
        <w:rPr>
          <w:sz w:val="28"/>
        </w:rPr>
        <w:t xml:space="preserve">- </w:t>
      </w:r>
      <w:r w:rsidR="000A0B7F" w:rsidRPr="000A0B7F">
        <w:rPr>
          <w:sz w:val="28"/>
        </w:rPr>
        <w:t>повышение эксплуатационной надежности объектов теплоэнергетики;</w:t>
      </w:r>
    </w:p>
    <w:p w:rsidR="000A0B7F" w:rsidRPr="000A0B7F" w:rsidRDefault="00986F4B" w:rsidP="000A0B7F">
      <w:pPr>
        <w:ind w:firstLine="567"/>
        <w:jc w:val="both"/>
        <w:rPr>
          <w:sz w:val="28"/>
        </w:rPr>
      </w:pPr>
      <w:r>
        <w:rPr>
          <w:sz w:val="28"/>
        </w:rPr>
        <w:t xml:space="preserve">- </w:t>
      </w:r>
      <w:r w:rsidR="000A0B7F" w:rsidRPr="000A0B7F">
        <w:rPr>
          <w:sz w:val="28"/>
        </w:rPr>
        <w:t>снижение аварийности на объектах жилищно-коммунальн</w:t>
      </w:r>
      <w:r>
        <w:rPr>
          <w:sz w:val="28"/>
        </w:rPr>
        <w:t>ого хо</w:t>
      </w:r>
      <w:r w:rsidR="00354121">
        <w:rPr>
          <w:sz w:val="28"/>
        </w:rPr>
        <w:t>зяйства Литвиновского сельского поселения</w:t>
      </w:r>
      <w:r w:rsidR="000A0B7F" w:rsidRPr="000A0B7F">
        <w:rPr>
          <w:sz w:val="28"/>
        </w:rPr>
        <w:t>;</w:t>
      </w:r>
    </w:p>
    <w:p w:rsidR="000A0B7F" w:rsidRPr="000A0B7F" w:rsidRDefault="00986F4B" w:rsidP="00986F4B">
      <w:pPr>
        <w:ind w:firstLine="567"/>
        <w:jc w:val="both"/>
        <w:rPr>
          <w:sz w:val="28"/>
        </w:rPr>
      </w:pPr>
      <w:r>
        <w:rPr>
          <w:sz w:val="28"/>
        </w:rPr>
        <w:t xml:space="preserve">- </w:t>
      </w:r>
      <w:r w:rsidR="000A0B7F" w:rsidRPr="000A0B7F">
        <w:rPr>
          <w:sz w:val="28"/>
        </w:rPr>
        <w:t>снижение уровня потерь при производстве, транспортировке и распределении коммунальных ресурсов;</w:t>
      </w:r>
    </w:p>
    <w:p w:rsidR="000A0B7F" w:rsidRPr="000A0B7F" w:rsidRDefault="00986F4B" w:rsidP="000A0B7F">
      <w:pPr>
        <w:ind w:firstLine="567"/>
        <w:jc w:val="both"/>
        <w:rPr>
          <w:sz w:val="28"/>
        </w:rPr>
      </w:pPr>
      <w:r>
        <w:rPr>
          <w:sz w:val="28"/>
        </w:rPr>
        <w:t xml:space="preserve">- </w:t>
      </w:r>
      <w:r w:rsidR="000A0B7F" w:rsidRPr="000A0B7F">
        <w:rPr>
          <w:sz w:val="28"/>
        </w:rPr>
        <w:t>снижение уровня износа коммунальной и</w:t>
      </w:r>
      <w:r>
        <w:rPr>
          <w:sz w:val="28"/>
        </w:rPr>
        <w:t>нфраст</w:t>
      </w:r>
      <w:r w:rsidR="00354121">
        <w:rPr>
          <w:sz w:val="28"/>
        </w:rPr>
        <w:t>руктуры Литвиновского сельского поселения</w:t>
      </w:r>
      <w:r w:rsidR="000A0B7F" w:rsidRPr="000A0B7F">
        <w:rPr>
          <w:sz w:val="28"/>
        </w:rPr>
        <w:t>;</w:t>
      </w:r>
    </w:p>
    <w:p w:rsidR="000A0B7F" w:rsidRPr="000A0B7F" w:rsidRDefault="00986F4B" w:rsidP="000A0B7F">
      <w:pPr>
        <w:ind w:firstLine="567"/>
        <w:jc w:val="both"/>
        <w:rPr>
          <w:sz w:val="28"/>
        </w:rPr>
      </w:pPr>
      <w:r>
        <w:rPr>
          <w:sz w:val="28"/>
        </w:rPr>
        <w:t xml:space="preserve">- </w:t>
      </w:r>
      <w:r w:rsidR="000A0B7F" w:rsidRPr="000A0B7F">
        <w:rPr>
          <w:sz w:val="28"/>
        </w:rPr>
        <w:t>увеличение количества социально значимых объектов коммунальной и</w:t>
      </w:r>
      <w:r>
        <w:rPr>
          <w:sz w:val="28"/>
        </w:rPr>
        <w:t>нфраст</w:t>
      </w:r>
      <w:r w:rsidR="00354121">
        <w:rPr>
          <w:sz w:val="28"/>
        </w:rPr>
        <w:t>руктуры Литвиновского сельского поселения</w:t>
      </w:r>
      <w:r w:rsidR="000A0B7F" w:rsidRPr="000A0B7F">
        <w:rPr>
          <w:sz w:val="28"/>
        </w:rPr>
        <w:t>;</w:t>
      </w:r>
    </w:p>
    <w:p w:rsidR="000A0B7F" w:rsidRDefault="00C13FBB" w:rsidP="000A0B7F">
      <w:pPr>
        <w:ind w:firstLine="567"/>
        <w:jc w:val="both"/>
        <w:rPr>
          <w:sz w:val="28"/>
        </w:rPr>
      </w:pPr>
      <w:r>
        <w:rPr>
          <w:sz w:val="28"/>
        </w:rPr>
        <w:t xml:space="preserve">- </w:t>
      </w:r>
      <w:r w:rsidR="000A0B7F" w:rsidRPr="000A0B7F">
        <w:rPr>
          <w:sz w:val="28"/>
        </w:rPr>
        <w:t xml:space="preserve">улучшение технического состояния многоквартирных домов, в том числе посредством проведения капитального ремонта общего имущества многоквартирных домов </w:t>
      </w:r>
      <w:r>
        <w:rPr>
          <w:sz w:val="28"/>
        </w:rPr>
        <w:t>на тер</w:t>
      </w:r>
      <w:r w:rsidR="00354121">
        <w:rPr>
          <w:sz w:val="28"/>
        </w:rPr>
        <w:t>ритории Литвиновского сельского поселения</w:t>
      </w:r>
      <w:r w:rsidR="000A0B7F" w:rsidRPr="000A0B7F">
        <w:rPr>
          <w:sz w:val="28"/>
        </w:rPr>
        <w:t>.</w:t>
      </w:r>
    </w:p>
    <w:p w:rsidR="008634D5" w:rsidRPr="008634D5" w:rsidRDefault="008634D5" w:rsidP="008634D5">
      <w:pPr>
        <w:ind w:firstLine="567"/>
        <w:jc w:val="both"/>
        <w:rPr>
          <w:sz w:val="28"/>
        </w:rPr>
      </w:pPr>
      <w:r w:rsidRPr="008634D5">
        <w:rPr>
          <w:sz w:val="28"/>
        </w:rPr>
        <w:t>Обеспечение качества жилищно-коммунальных услуг, предоставляе</w:t>
      </w:r>
      <w:r>
        <w:rPr>
          <w:sz w:val="28"/>
        </w:rPr>
        <w:t>мых на</w:t>
      </w:r>
      <w:r w:rsidR="00A210F6">
        <w:rPr>
          <w:sz w:val="28"/>
        </w:rPr>
        <w:t>селению Литвиновского сельского поселения</w:t>
      </w:r>
      <w:r w:rsidRPr="008634D5">
        <w:rPr>
          <w:sz w:val="28"/>
        </w:rPr>
        <w:t>, в том числе путем увеличения д</w:t>
      </w:r>
      <w:r>
        <w:rPr>
          <w:sz w:val="28"/>
        </w:rPr>
        <w:t>оли на</w:t>
      </w:r>
      <w:r w:rsidR="00A210F6">
        <w:rPr>
          <w:sz w:val="28"/>
        </w:rPr>
        <w:t>селения Литвиновского сельского поселения</w:t>
      </w:r>
      <w:r w:rsidRPr="008634D5">
        <w:rPr>
          <w:sz w:val="28"/>
        </w:rPr>
        <w:t>, обеспеченного качественными жилищно-коммунальными услугами к 2030 году</w:t>
      </w:r>
      <w:r>
        <w:rPr>
          <w:sz w:val="28"/>
        </w:rPr>
        <w:t>, является целью муниципальной</w:t>
      </w:r>
      <w:r w:rsidRPr="008634D5">
        <w:rPr>
          <w:sz w:val="28"/>
        </w:rPr>
        <w:t xml:space="preserve"> программы, которая определена, в том числе, с учетом положений стратегических документов.</w:t>
      </w:r>
    </w:p>
    <w:p w:rsidR="008634D5" w:rsidRPr="000A0B7F" w:rsidRDefault="008634D5" w:rsidP="000A0B7F">
      <w:pPr>
        <w:ind w:firstLine="567"/>
        <w:jc w:val="both"/>
        <w:rPr>
          <w:sz w:val="28"/>
        </w:rPr>
      </w:pPr>
    </w:p>
    <w:p w:rsidR="00DF06D7" w:rsidRDefault="00DF06D7" w:rsidP="00DF06D7">
      <w:pPr>
        <w:ind w:firstLine="567"/>
        <w:jc w:val="both"/>
      </w:pPr>
    </w:p>
    <w:p w:rsidR="00C12317" w:rsidRDefault="00C12317" w:rsidP="00DF06D7">
      <w:pPr>
        <w:ind w:firstLine="567"/>
        <w:jc w:val="both"/>
      </w:pPr>
    </w:p>
    <w:p w:rsidR="00C12317" w:rsidRPr="00C12317" w:rsidRDefault="00C12317" w:rsidP="00C12317">
      <w:pPr>
        <w:ind w:firstLine="567"/>
        <w:jc w:val="center"/>
        <w:rPr>
          <w:sz w:val="28"/>
          <w:szCs w:val="28"/>
        </w:rPr>
      </w:pPr>
      <w:r w:rsidRPr="00C12317">
        <w:rPr>
          <w:sz w:val="28"/>
          <w:szCs w:val="28"/>
        </w:rPr>
        <w:t>3. Сведения о взаимосвязи</w:t>
      </w:r>
    </w:p>
    <w:p w:rsidR="00C12317" w:rsidRPr="00C12317" w:rsidRDefault="00C12317" w:rsidP="00C12317">
      <w:pPr>
        <w:ind w:firstLine="567"/>
        <w:jc w:val="center"/>
        <w:rPr>
          <w:sz w:val="28"/>
          <w:szCs w:val="28"/>
        </w:rPr>
      </w:pPr>
      <w:r w:rsidRPr="00C12317">
        <w:rPr>
          <w:sz w:val="28"/>
          <w:szCs w:val="28"/>
        </w:rPr>
        <w:t>со стратегическими приоритетами, целями</w:t>
      </w:r>
    </w:p>
    <w:p w:rsidR="00C12317" w:rsidRPr="00C12317" w:rsidRDefault="00C12317" w:rsidP="00C12317">
      <w:pPr>
        <w:ind w:firstLine="567"/>
        <w:jc w:val="center"/>
        <w:rPr>
          <w:sz w:val="28"/>
          <w:szCs w:val="28"/>
        </w:rPr>
      </w:pPr>
      <w:r w:rsidRPr="00C12317">
        <w:rPr>
          <w:sz w:val="28"/>
          <w:szCs w:val="28"/>
        </w:rPr>
        <w:lastRenderedPageBreak/>
        <w:t>и показателями государственных программ Рос</w:t>
      </w:r>
      <w:r>
        <w:rPr>
          <w:sz w:val="28"/>
          <w:szCs w:val="28"/>
        </w:rPr>
        <w:t>тов</w:t>
      </w:r>
      <w:r w:rsidRPr="00C12317">
        <w:rPr>
          <w:sz w:val="28"/>
          <w:szCs w:val="28"/>
        </w:rPr>
        <w:t xml:space="preserve">ской </w:t>
      </w:r>
      <w:r>
        <w:rPr>
          <w:sz w:val="28"/>
          <w:szCs w:val="28"/>
        </w:rPr>
        <w:t>области</w:t>
      </w:r>
    </w:p>
    <w:p w:rsidR="00C12317" w:rsidRPr="00C12317" w:rsidRDefault="00C12317" w:rsidP="00C12317">
      <w:pPr>
        <w:ind w:firstLine="567"/>
        <w:jc w:val="both"/>
        <w:rPr>
          <w:sz w:val="28"/>
          <w:szCs w:val="28"/>
        </w:rPr>
      </w:pPr>
    </w:p>
    <w:p w:rsidR="00C12317" w:rsidRPr="00C12317" w:rsidRDefault="00C12317" w:rsidP="00C12317">
      <w:pPr>
        <w:ind w:firstLine="567"/>
        <w:jc w:val="both"/>
        <w:rPr>
          <w:sz w:val="28"/>
          <w:szCs w:val="28"/>
        </w:rPr>
      </w:pPr>
      <w:r w:rsidRPr="00C12317">
        <w:rPr>
          <w:sz w:val="28"/>
          <w:szCs w:val="28"/>
        </w:rPr>
        <w:t xml:space="preserve">Взаимосвязь с государственной </w:t>
      </w:r>
      <w:hyperlink r:id="rId9" w:history="1">
        <w:r w:rsidRPr="00C12317">
          <w:rPr>
            <w:sz w:val="28"/>
            <w:szCs w:val="28"/>
          </w:rPr>
          <w:t>программой</w:t>
        </w:r>
      </w:hyperlink>
      <w:r w:rsidRPr="00C12317">
        <w:rPr>
          <w:sz w:val="28"/>
          <w:szCs w:val="28"/>
        </w:rPr>
        <w:t xml:space="preserve"> Ростовской области </w:t>
      </w:r>
      <w:r>
        <w:rPr>
          <w:sz w:val="28"/>
          <w:szCs w:val="28"/>
        </w:rPr>
        <w:t>«</w:t>
      </w:r>
      <w:r w:rsidR="008634D5" w:rsidRPr="008634D5">
        <w:rPr>
          <w:sz w:val="28"/>
          <w:szCs w:val="28"/>
        </w:rPr>
        <w:t>Обеспечение качественными жилищно-коммунальными услугами на</w:t>
      </w:r>
      <w:r w:rsidR="00A210F6">
        <w:rPr>
          <w:sz w:val="28"/>
          <w:szCs w:val="28"/>
        </w:rPr>
        <w:t>селения Литвиновского сельского поселения</w:t>
      </w:r>
      <w:r>
        <w:rPr>
          <w:sz w:val="28"/>
          <w:szCs w:val="28"/>
        </w:rPr>
        <w:t>»</w:t>
      </w:r>
      <w:r w:rsidRPr="00C12317">
        <w:rPr>
          <w:sz w:val="28"/>
          <w:szCs w:val="28"/>
        </w:rPr>
        <w:t>, утвержденной Постановлением Правительства Рост</w:t>
      </w:r>
      <w:r w:rsidR="008634D5">
        <w:rPr>
          <w:sz w:val="28"/>
          <w:szCs w:val="28"/>
        </w:rPr>
        <w:t>овской области от 17</w:t>
      </w:r>
      <w:r w:rsidRPr="00C12317">
        <w:rPr>
          <w:sz w:val="28"/>
          <w:szCs w:val="28"/>
        </w:rPr>
        <w:t>.</w:t>
      </w:r>
      <w:r>
        <w:rPr>
          <w:sz w:val="28"/>
          <w:szCs w:val="28"/>
        </w:rPr>
        <w:t>10</w:t>
      </w:r>
      <w:r w:rsidRPr="00C12317">
        <w:rPr>
          <w:sz w:val="28"/>
          <w:szCs w:val="28"/>
        </w:rPr>
        <w:t>.201</w:t>
      </w:r>
      <w:r>
        <w:rPr>
          <w:sz w:val="28"/>
          <w:szCs w:val="28"/>
        </w:rPr>
        <w:t>8</w:t>
      </w:r>
      <w:r w:rsidRPr="00C12317">
        <w:rPr>
          <w:sz w:val="28"/>
          <w:szCs w:val="28"/>
        </w:rPr>
        <w:t xml:space="preserve"> </w:t>
      </w:r>
      <w:r w:rsidR="008634D5">
        <w:rPr>
          <w:sz w:val="28"/>
          <w:szCs w:val="28"/>
        </w:rPr>
        <w:t>№ 650</w:t>
      </w:r>
      <w:r w:rsidRPr="00C12317">
        <w:rPr>
          <w:sz w:val="28"/>
          <w:szCs w:val="28"/>
        </w:rPr>
        <w:t>, обеспечивается путем формирования муниципальной программы с учетом параметров государственной программы Ростовской области.</w:t>
      </w:r>
    </w:p>
    <w:p w:rsidR="00C12317" w:rsidRDefault="00C12317" w:rsidP="00DF06D7">
      <w:pPr>
        <w:ind w:firstLine="567"/>
        <w:jc w:val="both"/>
      </w:pPr>
    </w:p>
    <w:p w:rsidR="00E94C09" w:rsidRDefault="00E94C09" w:rsidP="00DF06D7">
      <w:pPr>
        <w:ind w:firstLine="567"/>
        <w:jc w:val="both"/>
      </w:pPr>
    </w:p>
    <w:p w:rsidR="00E94C09" w:rsidRPr="00E94C09" w:rsidRDefault="00E94C09" w:rsidP="00E94C09">
      <w:pPr>
        <w:ind w:firstLine="567"/>
        <w:jc w:val="center"/>
        <w:rPr>
          <w:sz w:val="28"/>
          <w:szCs w:val="28"/>
        </w:rPr>
      </w:pPr>
      <w:r w:rsidRPr="00E94C09">
        <w:rPr>
          <w:sz w:val="28"/>
          <w:szCs w:val="28"/>
        </w:rPr>
        <w:t xml:space="preserve">4. Задачи </w:t>
      </w:r>
      <w:r>
        <w:rPr>
          <w:sz w:val="28"/>
          <w:szCs w:val="28"/>
        </w:rPr>
        <w:t>муниципальн</w:t>
      </w:r>
      <w:r w:rsidRPr="00E94C09">
        <w:rPr>
          <w:sz w:val="28"/>
          <w:szCs w:val="28"/>
        </w:rPr>
        <w:t>ого управления,</w:t>
      </w:r>
    </w:p>
    <w:p w:rsidR="00E94C09" w:rsidRPr="00E94C09" w:rsidRDefault="00E94C09" w:rsidP="00E94C09">
      <w:pPr>
        <w:ind w:firstLine="567"/>
        <w:jc w:val="center"/>
        <w:rPr>
          <w:sz w:val="28"/>
          <w:szCs w:val="28"/>
        </w:rPr>
      </w:pPr>
      <w:r w:rsidRPr="00E94C09">
        <w:rPr>
          <w:sz w:val="28"/>
          <w:szCs w:val="28"/>
        </w:rPr>
        <w:t>способы их эффективного решения в сфере реализации</w:t>
      </w:r>
    </w:p>
    <w:p w:rsidR="00E94C09" w:rsidRPr="00E94C09" w:rsidRDefault="00E94C09" w:rsidP="00E94C09">
      <w:pPr>
        <w:ind w:firstLine="567"/>
        <w:jc w:val="center"/>
      </w:pPr>
      <w:r w:rsidRPr="00E94C09">
        <w:rPr>
          <w:sz w:val="28"/>
          <w:szCs w:val="28"/>
        </w:rPr>
        <w:t>муниципальной программы</w:t>
      </w:r>
    </w:p>
    <w:p w:rsidR="00E94C09" w:rsidRPr="00E94C09" w:rsidRDefault="00E94C09" w:rsidP="00E94C09">
      <w:pPr>
        <w:ind w:firstLine="567"/>
        <w:jc w:val="both"/>
      </w:pPr>
    </w:p>
    <w:p w:rsidR="00BF0C2D" w:rsidRPr="00BF0C2D" w:rsidRDefault="00BF0C2D" w:rsidP="00BF0C2D">
      <w:pPr>
        <w:ind w:firstLine="567"/>
        <w:jc w:val="both"/>
        <w:rPr>
          <w:sz w:val="28"/>
          <w:szCs w:val="28"/>
        </w:rPr>
      </w:pPr>
      <w:r w:rsidRPr="00BF0C2D">
        <w:rPr>
          <w:sz w:val="28"/>
          <w:szCs w:val="28"/>
        </w:rPr>
        <w:t>Для</w:t>
      </w:r>
      <w:r>
        <w:rPr>
          <w:sz w:val="28"/>
          <w:szCs w:val="28"/>
        </w:rPr>
        <w:t xml:space="preserve"> достижения цели муниципальной</w:t>
      </w:r>
      <w:r w:rsidRPr="00BF0C2D">
        <w:rPr>
          <w:sz w:val="28"/>
          <w:szCs w:val="28"/>
        </w:rPr>
        <w:t xml:space="preserve"> программы поставлены следующие основные за</w:t>
      </w:r>
      <w:r>
        <w:rPr>
          <w:sz w:val="28"/>
          <w:szCs w:val="28"/>
        </w:rPr>
        <w:t>дачи муниципаль</w:t>
      </w:r>
      <w:r w:rsidRPr="00BF0C2D">
        <w:rPr>
          <w:sz w:val="28"/>
          <w:szCs w:val="28"/>
        </w:rPr>
        <w:t>ного управления:</w:t>
      </w:r>
    </w:p>
    <w:p w:rsidR="00BF0C2D" w:rsidRPr="00BF0C2D" w:rsidRDefault="00BF0C2D" w:rsidP="00BF0C2D">
      <w:pPr>
        <w:ind w:firstLine="567"/>
        <w:jc w:val="both"/>
        <w:rPr>
          <w:sz w:val="28"/>
          <w:szCs w:val="28"/>
        </w:rPr>
      </w:pPr>
      <w:r>
        <w:rPr>
          <w:sz w:val="28"/>
          <w:szCs w:val="28"/>
        </w:rPr>
        <w:t xml:space="preserve">- </w:t>
      </w:r>
      <w:r w:rsidRPr="00BF0C2D">
        <w:rPr>
          <w:sz w:val="28"/>
          <w:szCs w:val="28"/>
        </w:rPr>
        <w:t>повышение эксплуатационной надежности и увеличение количества социально значимых объектов коммунальной и</w:t>
      </w:r>
      <w:r>
        <w:rPr>
          <w:sz w:val="28"/>
          <w:szCs w:val="28"/>
        </w:rPr>
        <w:t>нфраст</w:t>
      </w:r>
      <w:r w:rsidR="00A210F6">
        <w:rPr>
          <w:sz w:val="28"/>
          <w:szCs w:val="28"/>
        </w:rPr>
        <w:t>руктуры Литвиновского сельского поселения</w:t>
      </w:r>
      <w:r w:rsidRPr="00BF0C2D">
        <w:rPr>
          <w:sz w:val="28"/>
          <w:szCs w:val="28"/>
        </w:rPr>
        <w:t>;</w:t>
      </w:r>
    </w:p>
    <w:p w:rsidR="00BF0C2D" w:rsidRPr="00BF0C2D" w:rsidRDefault="00BF0C2D" w:rsidP="00BF0C2D">
      <w:pPr>
        <w:ind w:firstLine="567"/>
        <w:jc w:val="both"/>
        <w:rPr>
          <w:sz w:val="28"/>
          <w:szCs w:val="28"/>
        </w:rPr>
      </w:pPr>
      <w:r>
        <w:rPr>
          <w:sz w:val="28"/>
          <w:szCs w:val="28"/>
        </w:rPr>
        <w:t xml:space="preserve">- </w:t>
      </w:r>
      <w:r w:rsidRPr="00BF0C2D">
        <w:rPr>
          <w:sz w:val="28"/>
          <w:szCs w:val="28"/>
        </w:rPr>
        <w:t>улучшение условий проживания граждан в многоквартирных домах на </w:t>
      </w:r>
      <w:r w:rsidR="00A210F6">
        <w:rPr>
          <w:sz w:val="28"/>
          <w:szCs w:val="28"/>
        </w:rPr>
        <w:t>территории Литвиновского сельского поселения</w:t>
      </w:r>
      <w:r w:rsidRPr="00BF0C2D">
        <w:rPr>
          <w:sz w:val="28"/>
          <w:szCs w:val="28"/>
        </w:rPr>
        <w:t>;</w:t>
      </w:r>
    </w:p>
    <w:p w:rsidR="00BF0C2D" w:rsidRPr="00BF0C2D" w:rsidRDefault="00BF0C2D" w:rsidP="00BF0C2D">
      <w:pPr>
        <w:ind w:firstLine="567"/>
        <w:jc w:val="both"/>
        <w:rPr>
          <w:sz w:val="28"/>
          <w:szCs w:val="28"/>
        </w:rPr>
      </w:pPr>
      <w:r>
        <w:rPr>
          <w:sz w:val="28"/>
          <w:szCs w:val="28"/>
        </w:rPr>
        <w:t xml:space="preserve">- </w:t>
      </w:r>
      <w:r w:rsidRPr="00BF0C2D">
        <w:rPr>
          <w:sz w:val="28"/>
          <w:szCs w:val="28"/>
        </w:rPr>
        <w:t>повышение качества предоставления жилищно-коммунальных услуг и управления многоквартирными домами на тер</w:t>
      </w:r>
      <w:r w:rsidR="00A210F6">
        <w:rPr>
          <w:sz w:val="28"/>
          <w:szCs w:val="28"/>
        </w:rPr>
        <w:t>ритории Литвиновского сельского поселения</w:t>
      </w:r>
      <w:r w:rsidRPr="00BF0C2D">
        <w:rPr>
          <w:sz w:val="28"/>
          <w:szCs w:val="28"/>
        </w:rPr>
        <w:t>;</w:t>
      </w:r>
    </w:p>
    <w:p w:rsidR="00BF0C2D" w:rsidRPr="00BF0C2D" w:rsidRDefault="00BF0C2D" w:rsidP="00BF0C2D">
      <w:pPr>
        <w:ind w:firstLine="567"/>
        <w:jc w:val="both"/>
        <w:rPr>
          <w:sz w:val="28"/>
          <w:szCs w:val="28"/>
        </w:rPr>
      </w:pPr>
      <w:r>
        <w:rPr>
          <w:sz w:val="28"/>
          <w:szCs w:val="28"/>
        </w:rPr>
        <w:t xml:space="preserve">- </w:t>
      </w:r>
      <w:r w:rsidRPr="00BF0C2D">
        <w:rPr>
          <w:sz w:val="28"/>
          <w:szCs w:val="28"/>
        </w:rPr>
        <w:t>повышение уровня доступности жилищно-коммунальных услуг для на</w:t>
      </w:r>
      <w:r w:rsidR="00A210F6">
        <w:rPr>
          <w:sz w:val="28"/>
          <w:szCs w:val="28"/>
        </w:rPr>
        <w:t>селения Литвиновского сельского поселения</w:t>
      </w:r>
      <w:r w:rsidRPr="00BF0C2D">
        <w:rPr>
          <w:sz w:val="28"/>
          <w:szCs w:val="28"/>
        </w:rPr>
        <w:t>.</w:t>
      </w:r>
    </w:p>
    <w:p w:rsidR="00BF0C2D" w:rsidRPr="00BF0C2D" w:rsidRDefault="00BF0C2D" w:rsidP="00BF0C2D">
      <w:pPr>
        <w:ind w:firstLine="567"/>
        <w:jc w:val="both"/>
        <w:rPr>
          <w:sz w:val="28"/>
          <w:szCs w:val="28"/>
        </w:rPr>
      </w:pPr>
      <w:r w:rsidRPr="00BF0C2D">
        <w:rPr>
          <w:sz w:val="28"/>
          <w:szCs w:val="28"/>
        </w:rPr>
        <w:t>Данные задачи планируется достичь посредством реализации мероприятий по:</w:t>
      </w:r>
    </w:p>
    <w:p w:rsidR="00BF0C2D" w:rsidRPr="00BF0C2D" w:rsidRDefault="00790261" w:rsidP="00BF0C2D">
      <w:pPr>
        <w:ind w:firstLine="567"/>
        <w:jc w:val="both"/>
        <w:rPr>
          <w:sz w:val="28"/>
          <w:szCs w:val="28"/>
        </w:rPr>
      </w:pPr>
      <w:r>
        <w:rPr>
          <w:sz w:val="28"/>
          <w:szCs w:val="28"/>
        </w:rPr>
        <w:t xml:space="preserve">- </w:t>
      </w:r>
      <w:r w:rsidR="00BF0C2D" w:rsidRPr="00BF0C2D">
        <w:rPr>
          <w:sz w:val="28"/>
          <w:szCs w:val="28"/>
        </w:rPr>
        <w:t>повышению уровня информированности населения по вопросам управления многоквартирными домами и энергоэффективности в жилищной сфере;</w:t>
      </w:r>
    </w:p>
    <w:p w:rsidR="00BF0C2D" w:rsidRPr="00BF0C2D" w:rsidRDefault="00790261" w:rsidP="00BF0C2D">
      <w:pPr>
        <w:ind w:firstLine="567"/>
        <w:jc w:val="both"/>
        <w:rPr>
          <w:sz w:val="28"/>
          <w:szCs w:val="28"/>
        </w:rPr>
      </w:pPr>
      <w:r>
        <w:rPr>
          <w:sz w:val="28"/>
          <w:szCs w:val="28"/>
        </w:rPr>
        <w:t xml:space="preserve">- </w:t>
      </w:r>
      <w:r w:rsidR="00BF0C2D" w:rsidRPr="00BF0C2D">
        <w:rPr>
          <w:sz w:val="28"/>
          <w:szCs w:val="28"/>
        </w:rPr>
        <w:t>организации и проведению семинаров по правовым вопросам в сфере ЖКХ, повышение квалификации руководителей и специалистов жилищно-коммунального комплекса;</w:t>
      </w:r>
    </w:p>
    <w:p w:rsidR="00BF0C2D" w:rsidRPr="00BF0C2D" w:rsidRDefault="00790261" w:rsidP="00BF0C2D">
      <w:pPr>
        <w:ind w:firstLine="567"/>
        <w:jc w:val="both"/>
        <w:rPr>
          <w:sz w:val="28"/>
          <w:szCs w:val="28"/>
        </w:rPr>
      </w:pPr>
      <w:r>
        <w:rPr>
          <w:sz w:val="28"/>
          <w:szCs w:val="28"/>
        </w:rPr>
        <w:t>- о</w:t>
      </w:r>
      <w:r w:rsidR="00BF0C2D" w:rsidRPr="00BF0C2D">
        <w:rPr>
          <w:sz w:val="28"/>
          <w:szCs w:val="28"/>
        </w:rPr>
        <w:t>граничение роста платы граждан за коммунальные услуги на терри</w:t>
      </w:r>
      <w:r w:rsidR="00A210F6">
        <w:rPr>
          <w:sz w:val="28"/>
          <w:szCs w:val="28"/>
        </w:rPr>
        <w:t>тории Литвиновского сельского поселения</w:t>
      </w:r>
      <w:r w:rsidR="00BF0C2D" w:rsidRPr="00BF0C2D">
        <w:rPr>
          <w:sz w:val="28"/>
          <w:szCs w:val="28"/>
        </w:rPr>
        <w:t>;</w:t>
      </w:r>
    </w:p>
    <w:p w:rsidR="00BF0C2D" w:rsidRPr="00BF0C2D" w:rsidRDefault="00790261" w:rsidP="00BF0C2D">
      <w:pPr>
        <w:ind w:firstLine="567"/>
        <w:jc w:val="both"/>
        <w:rPr>
          <w:sz w:val="28"/>
          <w:szCs w:val="28"/>
        </w:rPr>
      </w:pPr>
      <w:r>
        <w:rPr>
          <w:sz w:val="28"/>
          <w:szCs w:val="28"/>
        </w:rPr>
        <w:t xml:space="preserve">- </w:t>
      </w:r>
      <w:r w:rsidR="00BF0C2D" w:rsidRPr="00BF0C2D">
        <w:rPr>
          <w:sz w:val="28"/>
          <w:szCs w:val="28"/>
        </w:rPr>
        <w:t>созданию условий для увеличения количества многоквартирных домов, в</w:t>
      </w:r>
      <w:r>
        <w:rPr>
          <w:sz w:val="28"/>
          <w:szCs w:val="28"/>
        </w:rPr>
        <w:t> которых реализованы мероприятия</w:t>
      </w:r>
      <w:r w:rsidR="00BF0C2D" w:rsidRPr="00BF0C2D">
        <w:rPr>
          <w:sz w:val="28"/>
          <w:szCs w:val="28"/>
        </w:rPr>
        <w:t>, направленные на улучшение их технического состояния.</w:t>
      </w:r>
    </w:p>
    <w:p w:rsidR="00BF0C2D" w:rsidRPr="00BF0C2D" w:rsidRDefault="00BF0C2D" w:rsidP="00BF0C2D">
      <w:pPr>
        <w:ind w:firstLine="567"/>
        <w:jc w:val="both"/>
        <w:rPr>
          <w:sz w:val="28"/>
          <w:szCs w:val="28"/>
        </w:rPr>
      </w:pPr>
      <w:r w:rsidRPr="00BF0C2D">
        <w:rPr>
          <w:sz w:val="28"/>
          <w:szCs w:val="28"/>
        </w:rPr>
        <w:t>У</w:t>
      </w:r>
      <w:r w:rsidR="00A210F6">
        <w:rPr>
          <w:sz w:val="28"/>
          <w:szCs w:val="28"/>
        </w:rPr>
        <w:t>частие Администраций Литвиновского сельского поселения</w:t>
      </w:r>
      <w:r w:rsidR="00790261" w:rsidRPr="00790261">
        <w:rPr>
          <w:sz w:val="28"/>
          <w:szCs w:val="28"/>
        </w:rPr>
        <w:t xml:space="preserve"> </w:t>
      </w:r>
      <w:r w:rsidR="00790261">
        <w:rPr>
          <w:sz w:val="28"/>
          <w:szCs w:val="28"/>
        </w:rPr>
        <w:t>в реализации муниципальной</w:t>
      </w:r>
      <w:r w:rsidR="005660E3">
        <w:rPr>
          <w:sz w:val="28"/>
          <w:szCs w:val="28"/>
        </w:rPr>
        <w:t xml:space="preserve"> программы</w:t>
      </w:r>
      <w:r w:rsidR="00A210F6">
        <w:rPr>
          <w:sz w:val="28"/>
          <w:szCs w:val="28"/>
        </w:rPr>
        <w:t xml:space="preserve"> предусмотрено по следующему направлению</w:t>
      </w:r>
      <w:r w:rsidRPr="00BF0C2D">
        <w:rPr>
          <w:sz w:val="28"/>
          <w:szCs w:val="28"/>
        </w:rPr>
        <w:t>:</w:t>
      </w:r>
    </w:p>
    <w:p w:rsidR="00BF0C2D" w:rsidRPr="00BF0C2D" w:rsidRDefault="005660E3" w:rsidP="00BF0C2D">
      <w:pPr>
        <w:ind w:firstLine="567"/>
        <w:jc w:val="both"/>
        <w:rPr>
          <w:sz w:val="28"/>
          <w:szCs w:val="28"/>
        </w:rPr>
      </w:pPr>
      <w:r>
        <w:rPr>
          <w:sz w:val="28"/>
          <w:szCs w:val="28"/>
        </w:rPr>
        <w:t xml:space="preserve">- </w:t>
      </w:r>
      <w:r w:rsidR="00BF0C2D" w:rsidRPr="00BF0C2D">
        <w:rPr>
          <w:sz w:val="28"/>
          <w:szCs w:val="28"/>
        </w:rPr>
        <w:t>содействие в проведении капитальног</w:t>
      </w:r>
      <w:r w:rsidR="00A210F6">
        <w:rPr>
          <w:sz w:val="28"/>
          <w:szCs w:val="28"/>
        </w:rPr>
        <w:t>о ремонта многоквартирных домов.</w:t>
      </w:r>
    </w:p>
    <w:p w:rsidR="00E94C09" w:rsidRPr="005A7A4E" w:rsidRDefault="00BF0C2D" w:rsidP="00BF0C2D">
      <w:pPr>
        <w:ind w:firstLine="567"/>
        <w:jc w:val="both"/>
        <w:rPr>
          <w:sz w:val="28"/>
          <w:szCs w:val="28"/>
        </w:rPr>
      </w:pPr>
      <w:r w:rsidRPr="00BF0C2D">
        <w:rPr>
          <w:sz w:val="28"/>
          <w:szCs w:val="28"/>
        </w:rPr>
        <w:t>Реализация перечисленных направлений осуществляется как за счет собственных средств местных бюджетов, так и при финансовой поддержке из федерального и областного бюджетов.</w:t>
      </w:r>
    </w:p>
    <w:p w:rsidR="001F185A" w:rsidRPr="00E94C09" w:rsidRDefault="001F185A" w:rsidP="00E94C09">
      <w:pPr>
        <w:ind w:firstLine="567"/>
        <w:jc w:val="both"/>
        <w:rPr>
          <w:sz w:val="28"/>
          <w:szCs w:val="28"/>
        </w:rPr>
      </w:pPr>
    </w:p>
    <w:p w:rsidR="005660E3" w:rsidRDefault="005660E3" w:rsidP="001F185A">
      <w:pPr>
        <w:ind w:firstLine="567"/>
        <w:jc w:val="center"/>
        <w:rPr>
          <w:sz w:val="28"/>
          <w:szCs w:val="28"/>
        </w:rPr>
      </w:pPr>
    </w:p>
    <w:p w:rsidR="00442CF2" w:rsidRDefault="00442CF2" w:rsidP="001F185A">
      <w:pPr>
        <w:ind w:firstLine="567"/>
        <w:jc w:val="center"/>
        <w:rPr>
          <w:sz w:val="28"/>
          <w:szCs w:val="28"/>
        </w:rPr>
      </w:pPr>
    </w:p>
    <w:p w:rsidR="00442CF2" w:rsidRDefault="00442CF2" w:rsidP="001F185A">
      <w:pPr>
        <w:ind w:firstLine="567"/>
        <w:jc w:val="center"/>
        <w:rPr>
          <w:sz w:val="28"/>
          <w:szCs w:val="28"/>
        </w:rPr>
      </w:pPr>
    </w:p>
    <w:p w:rsidR="00442CF2" w:rsidRDefault="00442CF2" w:rsidP="001F185A">
      <w:pPr>
        <w:ind w:firstLine="567"/>
        <w:jc w:val="center"/>
        <w:rPr>
          <w:sz w:val="28"/>
          <w:szCs w:val="28"/>
        </w:rPr>
      </w:pPr>
    </w:p>
    <w:p w:rsidR="00442CF2" w:rsidRDefault="00442CF2" w:rsidP="001F185A">
      <w:pPr>
        <w:ind w:firstLine="567"/>
        <w:jc w:val="center"/>
        <w:rPr>
          <w:sz w:val="28"/>
          <w:szCs w:val="28"/>
        </w:rPr>
      </w:pPr>
    </w:p>
    <w:p w:rsidR="00442CF2" w:rsidRDefault="00442CF2" w:rsidP="001F185A">
      <w:pPr>
        <w:ind w:firstLine="567"/>
        <w:jc w:val="center"/>
        <w:rPr>
          <w:sz w:val="28"/>
          <w:szCs w:val="28"/>
        </w:rPr>
      </w:pPr>
    </w:p>
    <w:p w:rsidR="00442CF2" w:rsidRDefault="00442CF2" w:rsidP="001F185A">
      <w:pPr>
        <w:ind w:firstLine="567"/>
        <w:jc w:val="center"/>
        <w:rPr>
          <w:sz w:val="28"/>
          <w:szCs w:val="28"/>
        </w:rPr>
        <w:sectPr w:rsidR="00442CF2" w:rsidSect="00B14A01">
          <w:footerReference w:type="default" r:id="rId10"/>
          <w:pgSz w:w="11906" w:h="16838" w:code="9"/>
          <w:pgMar w:top="709" w:right="567" w:bottom="284" w:left="1134" w:header="709" w:footer="709" w:gutter="0"/>
          <w:cols w:space="708"/>
          <w:docGrid w:linePitch="360"/>
        </w:sectPr>
      </w:pPr>
    </w:p>
    <w:p w:rsidR="00C5593E" w:rsidRDefault="00C5593E" w:rsidP="001F185A">
      <w:pPr>
        <w:ind w:firstLine="567"/>
        <w:jc w:val="center"/>
        <w:rPr>
          <w:sz w:val="28"/>
          <w:szCs w:val="28"/>
        </w:rPr>
      </w:pPr>
    </w:p>
    <w:p w:rsidR="001F185A" w:rsidRPr="001F185A" w:rsidRDefault="00EA7C5C" w:rsidP="001F185A">
      <w:pPr>
        <w:ind w:firstLine="567"/>
        <w:jc w:val="center"/>
        <w:rPr>
          <w:sz w:val="28"/>
          <w:szCs w:val="28"/>
        </w:rPr>
      </w:pPr>
      <w:r>
        <w:rPr>
          <w:sz w:val="28"/>
          <w:szCs w:val="28"/>
        </w:rPr>
        <w:t>II. ПАСПОРТ</w:t>
      </w:r>
    </w:p>
    <w:p w:rsidR="001F185A" w:rsidRDefault="001F185A" w:rsidP="001F185A">
      <w:pPr>
        <w:ind w:firstLine="567"/>
        <w:jc w:val="center"/>
        <w:rPr>
          <w:sz w:val="28"/>
          <w:szCs w:val="28"/>
        </w:rPr>
      </w:pPr>
      <w:r w:rsidRPr="00E94C09">
        <w:rPr>
          <w:sz w:val="28"/>
          <w:szCs w:val="28"/>
        </w:rPr>
        <w:t>муниципальной</w:t>
      </w:r>
      <w:r w:rsidRPr="001F185A">
        <w:rPr>
          <w:sz w:val="28"/>
          <w:szCs w:val="28"/>
        </w:rPr>
        <w:t xml:space="preserve"> пр</w:t>
      </w:r>
      <w:r w:rsidR="00A210F6">
        <w:rPr>
          <w:sz w:val="28"/>
          <w:szCs w:val="28"/>
        </w:rPr>
        <w:t>ограммы Литвиновского сельского поселения</w:t>
      </w:r>
    </w:p>
    <w:p w:rsidR="00E94C09" w:rsidRDefault="001F185A" w:rsidP="001F185A">
      <w:pPr>
        <w:ind w:firstLine="567"/>
        <w:jc w:val="center"/>
        <w:rPr>
          <w:sz w:val="28"/>
          <w:szCs w:val="28"/>
        </w:rPr>
      </w:pPr>
      <w:r>
        <w:rPr>
          <w:sz w:val="28"/>
          <w:szCs w:val="28"/>
        </w:rPr>
        <w:t>«</w:t>
      </w:r>
      <w:r w:rsidR="005660E3" w:rsidRPr="005660E3">
        <w:rPr>
          <w:sz w:val="28"/>
          <w:szCs w:val="28"/>
        </w:rPr>
        <w:t>Обеспечение качественными жилищно-коммунальными услугами на</w:t>
      </w:r>
      <w:r w:rsidR="00A210F6">
        <w:rPr>
          <w:sz w:val="28"/>
          <w:szCs w:val="28"/>
        </w:rPr>
        <w:t>селения</w:t>
      </w:r>
      <w:r>
        <w:rPr>
          <w:sz w:val="28"/>
          <w:szCs w:val="28"/>
        </w:rPr>
        <w:t>»</w:t>
      </w:r>
    </w:p>
    <w:p w:rsidR="001F185A" w:rsidRDefault="001F185A" w:rsidP="001F185A">
      <w:pPr>
        <w:ind w:firstLine="567"/>
        <w:jc w:val="center"/>
        <w:rPr>
          <w:sz w:val="28"/>
          <w:szCs w:val="28"/>
        </w:rPr>
      </w:pPr>
    </w:p>
    <w:p w:rsidR="001F185A" w:rsidRPr="001F185A" w:rsidRDefault="001F185A" w:rsidP="001F185A">
      <w:pPr>
        <w:ind w:firstLine="567"/>
        <w:jc w:val="center"/>
        <w:rPr>
          <w:sz w:val="28"/>
          <w:szCs w:val="28"/>
        </w:rPr>
      </w:pPr>
      <w:r w:rsidRPr="001F185A">
        <w:rPr>
          <w:sz w:val="28"/>
          <w:szCs w:val="28"/>
        </w:rPr>
        <w:t>1. Основные положения</w:t>
      </w:r>
    </w:p>
    <w:p w:rsidR="001F185A" w:rsidRPr="001F185A" w:rsidRDefault="001F185A" w:rsidP="001F185A">
      <w:pPr>
        <w:ind w:firstLine="567"/>
        <w:jc w:val="center"/>
        <w:rPr>
          <w:sz w:val="28"/>
          <w:szCs w:val="28"/>
        </w:rPr>
      </w:pPr>
    </w:p>
    <w:tbl>
      <w:tblPr>
        <w:tblW w:w="0" w:type="auto"/>
        <w:jc w:val="center"/>
        <w:tblLayout w:type="fixed"/>
        <w:tblCellMar>
          <w:top w:w="102" w:type="dxa"/>
          <w:left w:w="62" w:type="dxa"/>
          <w:bottom w:w="102" w:type="dxa"/>
          <w:right w:w="62" w:type="dxa"/>
        </w:tblCellMar>
        <w:tblLook w:val="0000"/>
      </w:tblPr>
      <w:tblGrid>
        <w:gridCol w:w="851"/>
        <w:gridCol w:w="2977"/>
        <w:gridCol w:w="850"/>
        <w:gridCol w:w="5387"/>
      </w:tblGrid>
      <w:tr w:rsidR="001F185A" w:rsidRPr="001F185A" w:rsidTr="00442CF2">
        <w:trPr>
          <w:jc w:val="center"/>
        </w:trPr>
        <w:tc>
          <w:tcPr>
            <w:tcW w:w="851" w:type="dxa"/>
          </w:tcPr>
          <w:p w:rsidR="001F185A" w:rsidRPr="001F185A" w:rsidRDefault="001F185A" w:rsidP="00427BEF">
            <w:pPr>
              <w:rPr>
                <w:sz w:val="28"/>
                <w:szCs w:val="28"/>
              </w:rPr>
            </w:pPr>
            <w:r w:rsidRPr="001F185A">
              <w:rPr>
                <w:sz w:val="28"/>
                <w:szCs w:val="28"/>
              </w:rPr>
              <w:t>1.1.</w:t>
            </w:r>
          </w:p>
        </w:tc>
        <w:tc>
          <w:tcPr>
            <w:tcW w:w="2977" w:type="dxa"/>
          </w:tcPr>
          <w:p w:rsidR="001F185A" w:rsidRPr="001F185A" w:rsidRDefault="001F185A" w:rsidP="00427BEF">
            <w:pPr>
              <w:rPr>
                <w:sz w:val="28"/>
                <w:szCs w:val="28"/>
              </w:rPr>
            </w:pPr>
            <w:r w:rsidRPr="001F185A">
              <w:rPr>
                <w:sz w:val="28"/>
                <w:szCs w:val="28"/>
              </w:rPr>
              <w:t>Куратор муниципальной программы</w:t>
            </w:r>
          </w:p>
        </w:tc>
        <w:tc>
          <w:tcPr>
            <w:tcW w:w="850" w:type="dxa"/>
          </w:tcPr>
          <w:p w:rsidR="001F185A" w:rsidRPr="001F185A" w:rsidRDefault="001F185A" w:rsidP="001F185A">
            <w:pPr>
              <w:rPr>
                <w:sz w:val="28"/>
                <w:szCs w:val="28"/>
              </w:rPr>
            </w:pPr>
            <w:r>
              <w:rPr>
                <w:sz w:val="28"/>
                <w:szCs w:val="28"/>
              </w:rPr>
              <w:t xml:space="preserve">    </w:t>
            </w:r>
            <w:r w:rsidRPr="001F185A">
              <w:rPr>
                <w:sz w:val="28"/>
                <w:szCs w:val="28"/>
              </w:rPr>
              <w:t>-</w:t>
            </w:r>
          </w:p>
        </w:tc>
        <w:tc>
          <w:tcPr>
            <w:tcW w:w="5387" w:type="dxa"/>
          </w:tcPr>
          <w:p w:rsidR="001F185A" w:rsidRDefault="00A210F6" w:rsidP="00287165">
            <w:pPr>
              <w:rPr>
                <w:sz w:val="28"/>
                <w:szCs w:val="28"/>
              </w:rPr>
            </w:pPr>
            <w:r>
              <w:rPr>
                <w:sz w:val="28"/>
                <w:szCs w:val="28"/>
              </w:rPr>
              <w:t xml:space="preserve">Герасименко Ирина Николаевна, </w:t>
            </w:r>
          </w:p>
          <w:p w:rsidR="00A210F6" w:rsidRPr="001F185A" w:rsidRDefault="00A210F6" w:rsidP="00287165">
            <w:pPr>
              <w:rPr>
                <w:sz w:val="28"/>
                <w:szCs w:val="28"/>
              </w:rPr>
            </w:pPr>
            <w:r>
              <w:rPr>
                <w:sz w:val="28"/>
                <w:szCs w:val="28"/>
              </w:rPr>
              <w:t>глава Администрации Литвиновского сельского поселения</w:t>
            </w:r>
          </w:p>
        </w:tc>
      </w:tr>
      <w:tr w:rsidR="001F185A" w:rsidRPr="001F185A" w:rsidTr="00442CF2">
        <w:trPr>
          <w:jc w:val="center"/>
        </w:trPr>
        <w:tc>
          <w:tcPr>
            <w:tcW w:w="851" w:type="dxa"/>
          </w:tcPr>
          <w:p w:rsidR="001F185A" w:rsidRDefault="001F185A" w:rsidP="00427BEF">
            <w:pPr>
              <w:rPr>
                <w:sz w:val="28"/>
                <w:szCs w:val="28"/>
              </w:rPr>
            </w:pPr>
            <w:r w:rsidRPr="001F185A">
              <w:rPr>
                <w:sz w:val="28"/>
                <w:szCs w:val="28"/>
              </w:rPr>
              <w:t>1.2.</w:t>
            </w:r>
          </w:p>
          <w:p w:rsidR="00293EEB" w:rsidRDefault="00293EEB" w:rsidP="00427BEF">
            <w:pPr>
              <w:rPr>
                <w:sz w:val="28"/>
                <w:szCs w:val="28"/>
              </w:rPr>
            </w:pPr>
          </w:p>
          <w:p w:rsidR="00293EEB" w:rsidRPr="001F185A" w:rsidRDefault="00293EEB" w:rsidP="00427BEF">
            <w:pPr>
              <w:rPr>
                <w:sz w:val="28"/>
                <w:szCs w:val="28"/>
              </w:rPr>
            </w:pPr>
          </w:p>
        </w:tc>
        <w:tc>
          <w:tcPr>
            <w:tcW w:w="2977" w:type="dxa"/>
          </w:tcPr>
          <w:p w:rsidR="00293EEB" w:rsidRPr="001F185A" w:rsidRDefault="001F185A" w:rsidP="00427BEF">
            <w:pPr>
              <w:rPr>
                <w:sz w:val="28"/>
                <w:szCs w:val="28"/>
              </w:rPr>
            </w:pPr>
            <w:r w:rsidRPr="001F185A">
              <w:rPr>
                <w:sz w:val="28"/>
                <w:szCs w:val="28"/>
              </w:rPr>
              <w:t>Ответственный исполнитель муниципальной программы</w:t>
            </w:r>
          </w:p>
        </w:tc>
        <w:tc>
          <w:tcPr>
            <w:tcW w:w="850" w:type="dxa"/>
          </w:tcPr>
          <w:p w:rsidR="001F185A" w:rsidRDefault="001F185A" w:rsidP="001F185A">
            <w:pPr>
              <w:rPr>
                <w:sz w:val="28"/>
                <w:szCs w:val="28"/>
              </w:rPr>
            </w:pPr>
            <w:r>
              <w:rPr>
                <w:sz w:val="28"/>
                <w:szCs w:val="28"/>
              </w:rPr>
              <w:t xml:space="preserve">    </w:t>
            </w:r>
            <w:r w:rsidRPr="001F185A">
              <w:rPr>
                <w:sz w:val="28"/>
                <w:szCs w:val="28"/>
              </w:rPr>
              <w:t>-</w:t>
            </w:r>
          </w:p>
          <w:p w:rsidR="00293EEB" w:rsidRDefault="00293EEB" w:rsidP="001F185A">
            <w:pPr>
              <w:rPr>
                <w:sz w:val="28"/>
                <w:szCs w:val="28"/>
              </w:rPr>
            </w:pPr>
          </w:p>
          <w:p w:rsidR="00293EEB" w:rsidRDefault="00293EEB" w:rsidP="001F185A">
            <w:pPr>
              <w:rPr>
                <w:sz w:val="28"/>
                <w:szCs w:val="28"/>
              </w:rPr>
            </w:pPr>
          </w:p>
          <w:p w:rsidR="00293EEB" w:rsidRDefault="00293EEB" w:rsidP="001F185A">
            <w:pPr>
              <w:rPr>
                <w:sz w:val="28"/>
                <w:szCs w:val="28"/>
              </w:rPr>
            </w:pPr>
          </w:p>
          <w:p w:rsidR="00293EEB" w:rsidRPr="001F185A" w:rsidRDefault="00293EEB" w:rsidP="005D1F62">
            <w:pPr>
              <w:rPr>
                <w:sz w:val="28"/>
                <w:szCs w:val="28"/>
              </w:rPr>
            </w:pPr>
          </w:p>
        </w:tc>
        <w:tc>
          <w:tcPr>
            <w:tcW w:w="5387" w:type="dxa"/>
          </w:tcPr>
          <w:p w:rsidR="00293EEB" w:rsidRPr="001F185A" w:rsidRDefault="00A210F6" w:rsidP="005D1F62">
            <w:pPr>
              <w:rPr>
                <w:sz w:val="28"/>
                <w:szCs w:val="28"/>
              </w:rPr>
            </w:pPr>
            <w:r>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r>
      <w:tr w:rsidR="001F185A" w:rsidRPr="001F185A" w:rsidTr="00442CF2">
        <w:trPr>
          <w:jc w:val="center"/>
        </w:trPr>
        <w:tc>
          <w:tcPr>
            <w:tcW w:w="851" w:type="dxa"/>
          </w:tcPr>
          <w:p w:rsidR="001F185A" w:rsidRPr="001F185A" w:rsidRDefault="00293EEB" w:rsidP="00427BEF">
            <w:pPr>
              <w:rPr>
                <w:sz w:val="28"/>
                <w:szCs w:val="28"/>
              </w:rPr>
            </w:pPr>
            <w:r>
              <w:rPr>
                <w:sz w:val="28"/>
                <w:szCs w:val="28"/>
              </w:rPr>
              <w:t>1</w:t>
            </w:r>
            <w:r w:rsidR="005D1F62">
              <w:rPr>
                <w:sz w:val="28"/>
                <w:szCs w:val="28"/>
              </w:rPr>
              <w:t>.3</w:t>
            </w:r>
            <w:r w:rsidR="001F185A" w:rsidRPr="001F185A">
              <w:rPr>
                <w:sz w:val="28"/>
                <w:szCs w:val="28"/>
              </w:rPr>
              <w:t>.</w:t>
            </w:r>
          </w:p>
        </w:tc>
        <w:tc>
          <w:tcPr>
            <w:tcW w:w="2977" w:type="dxa"/>
          </w:tcPr>
          <w:p w:rsidR="001F185A" w:rsidRPr="001F185A" w:rsidRDefault="001F185A" w:rsidP="00427BEF">
            <w:pPr>
              <w:rPr>
                <w:sz w:val="28"/>
                <w:szCs w:val="28"/>
              </w:rPr>
            </w:pPr>
            <w:r w:rsidRPr="001F185A">
              <w:rPr>
                <w:sz w:val="28"/>
                <w:szCs w:val="28"/>
              </w:rPr>
              <w:t xml:space="preserve">Срок реализации </w:t>
            </w:r>
            <w:r w:rsidR="00427BEF" w:rsidRPr="00427BEF">
              <w:rPr>
                <w:sz w:val="28"/>
                <w:szCs w:val="28"/>
              </w:rPr>
              <w:t>муниципальной</w:t>
            </w:r>
            <w:r w:rsidRPr="001F185A">
              <w:rPr>
                <w:sz w:val="28"/>
                <w:szCs w:val="28"/>
              </w:rPr>
              <w:t xml:space="preserve"> программы</w:t>
            </w:r>
          </w:p>
        </w:tc>
        <w:tc>
          <w:tcPr>
            <w:tcW w:w="850" w:type="dxa"/>
          </w:tcPr>
          <w:p w:rsidR="001F185A" w:rsidRPr="001F185A" w:rsidRDefault="00427BEF" w:rsidP="00427BEF">
            <w:pPr>
              <w:rPr>
                <w:sz w:val="28"/>
                <w:szCs w:val="28"/>
              </w:rPr>
            </w:pPr>
            <w:r>
              <w:rPr>
                <w:sz w:val="28"/>
                <w:szCs w:val="28"/>
              </w:rPr>
              <w:t xml:space="preserve">    </w:t>
            </w:r>
            <w:r w:rsidR="001F185A" w:rsidRPr="001F185A">
              <w:rPr>
                <w:sz w:val="28"/>
                <w:szCs w:val="28"/>
              </w:rPr>
              <w:t>-</w:t>
            </w:r>
          </w:p>
        </w:tc>
        <w:tc>
          <w:tcPr>
            <w:tcW w:w="5387" w:type="dxa"/>
          </w:tcPr>
          <w:p w:rsidR="001F185A" w:rsidRPr="001F185A" w:rsidRDefault="00A210F6" w:rsidP="00287165">
            <w:pPr>
              <w:ind w:firstLine="567"/>
              <w:rPr>
                <w:sz w:val="28"/>
                <w:szCs w:val="28"/>
              </w:rPr>
            </w:pPr>
            <w:r>
              <w:rPr>
                <w:sz w:val="28"/>
                <w:szCs w:val="28"/>
              </w:rPr>
              <w:t xml:space="preserve">этап I: </w:t>
            </w:r>
            <w:r w:rsidR="00920BE1">
              <w:rPr>
                <w:sz w:val="28"/>
                <w:szCs w:val="28"/>
              </w:rPr>
              <w:t>-</w:t>
            </w:r>
            <w:r w:rsidR="001F185A" w:rsidRPr="001F185A">
              <w:rPr>
                <w:sz w:val="28"/>
                <w:szCs w:val="28"/>
              </w:rPr>
              <w:t>;</w:t>
            </w:r>
          </w:p>
          <w:p w:rsidR="001F185A" w:rsidRPr="001F185A" w:rsidRDefault="001F185A" w:rsidP="00920BE1">
            <w:pPr>
              <w:ind w:firstLine="567"/>
              <w:rPr>
                <w:sz w:val="28"/>
                <w:szCs w:val="28"/>
              </w:rPr>
            </w:pPr>
            <w:r w:rsidRPr="001F185A">
              <w:rPr>
                <w:sz w:val="28"/>
                <w:szCs w:val="28"/>
              </w:rPr>
              <w:t xml:space="preserve">этап II: </w:t>
            </w:r>
            <w:r w:rsidR="00920BE1">
              <w:rPr>
                <w:sz w:val="28"/>
                <w:szCs w:val="28"/>
              </w:rPr>
              <w:t>2025</w:t>
            </w:r>
            <w:r w:rsidR="00920BE1" w:rsidRPr="001F185A">
              <w:rPr>
                <w:sz w:val="28"/>
                <w:szCs w:val="28"/>
              </w:rPr>
              <w:t xml:space="preserve"> - </w:t>
            </w:r>
            <w:r w:rsidR="00920BE1">
              <w:rPr>
                <w:sz w:val="28"/>
                <w:szCs w:val="28"/>
              </w:rPr>
              <w:t>2030</w:t>
            </w:r>
            <w:r w:rsidR="00920BE1" w:rsidRPr="001F185A">
              <w:rPr>
                <w:sz w:val="28"/>
                <w:szCs w:val="28"/>
              </w:rPr>
              <w:t xml:space="preserve"> годы</w:t>
            </w:r>
          </w:p>
        </w:tc>
      </w:tr>
      <w:tr w:rsidR="001F185A" w:rsidRPr="001F185A" w:rsidTr="00442CF2">
        <w:trPr>
          <w:jc w:val="center"/>
        </w:trPr>
        <w:tc>
          <w:tcPr>
            <w:tcW w:w="851" w:type="dxa"/>
          </w:tcPr>
          <w:p w:rsidR="001F185A" w:rsidRPr="001F185A" w:rsidRDefault="001C66D7" w:rsidP="00427BEF">
            <w:pPr>
              <w:rPr>
                <w:sz w:val="28"/>
                <w:szCs w:val="28"/>
              </w:rPr>
            </w:pPr>
            <w:r>
              <w:rPr>
                <w:sz w:val="28"/>
                <w:szCs w:val="28"/>
              </w:rPr>
              <w:t>1.4</w:t>
            </w:r>
            <w:r w:rsidR="001F185A" w:rsidRPr="001F185A">
              <w:rPr>
                <w:sz w:val="28"/>
                <w:szCs w:val="28"/>
              </w:rPr>
              <w:t>.</w:t>
            </w:r>
          </w:p>
        </w:tc>
        <w:tc>
          <w:tcPr>
            <w:tcW w:w="2977" w:type="dxa"/>
          </w:tcPr>
          <w:p w:rsidR="001F185A" w:rsidRPr="001F185A" w:rsidRDefault="001F185A" w:rsidP="00427BEF">
            <w:pPr>
              <w:rPr>
                <w:sz w:val="28"/>
                <w:szCs w:val="28"/>
              </w:rPr>
            </w:pPr>
            <w:r w:rsidRPr="001F185A">
              <w:rPr>
                <w:sz w:val="28"/>
                <w:szCs w:val="28"/>
              </w:rPr>
              <w:t xml:space="preserve">Цели </w:t>
            </w:r>
            <w:r w:rsidR="00427BEF" w:rsidRPr="00427BEF">
              <w:rPr>
                <w:sz w:val="28"/>
                <w:szCs w:val="28"/>
              </w:rPr>
              <w:t>муниципальной</w:t>
            </w:r>
            <w:r w:rsidRPr="001F185A">
              <w:rPr>
                <w:sz w:val="28"/>
                <w:szCs w:val="28"/>
              </w:rPr>
              <w:t xml:space="preserve"> программы</w:t>
            </w:r>
          </w:p>
        </w:tc>
        <w:tc>
          <w:tcPr>
            <w:tcW w:w="850" w:type="dxa"/>
          </w:tcPr>
          <w:p w:rsidR="001F185A" w:rsidRPr="001F185A" w:rsidRDefault="00427BEF" w:rsidP="00427BEF">
            <w:pPr>
              <w:rPr>
                <w:sz w:val="28"/>
                <w:szCs w:val="28"/>
              </w:rPr>
            </w:pPr>
            <w:r>
              <w:rPr>
                <w:sz w:val="28"/>
                <w:szCs w:val="28"/>
              </w:rPr>
              <w:t xml:space="preserve">    </w:t>
            </w:r>
            <w:r w:rsidR="001F185A" w:rsidRPr="001F185A">
              <w:rPr>
                <w:sz w:val="28"/>
                <w:szCs w:val="28"/>
              </w:rPr>
              <w:t>-</w:t>
            </w:r>
          </w:p>
        </w:tc>
        <w:tc>
          <w:tcPr>
            <w:tcW w:w="5387" w:type="dxa"/>
          </w:tcPr>
          <w:p w:rsidR="001F185A" w:rsidRPr="001F185A" w:rsidRDefault="00293EEB" w:rsidP="00287165">
            <w:pPr>
              <w:ind w:firstLine="567"/>
              <w:rPr>
                <w:sz w:val="28"/>
                <w:szCs w:val="28"/>
              </w:rPr>
            </w:pPr>
            <w:r w:rsidRPr="00293EEB">
              <w:rPr>
                <w:sz w:val="28"/>
                <w:szCs w:val="28"/>
              </w:rPr>
              <w:t>обеспечение качества жилищно-коммунальных услуг, предоставляе</w:t>
            </w:r>
            <w:r>
              <w:rPr>
                <w:sz w:val="28"/>
                <w:szCs w:val="28"/>
              </w:rPr>
              <w:t>мых на</w:t>
            </w:r>
            <w:r w:rsidR="00A210F6">
              <w:rPr>
                <w:sz w:val="28"/>
                <w:szCs w:val="28"/>
              </w:rPr>
              <w:t>селению Литвиновского сельского поселения</w:t>
            </w:r>
            <w:r w:rsidRPr="00293EEB">
              <w:rPr>
                <w:sz w:val="28"/>
                <w:szCs w:val="28"/>
              </w:rPr>
              <w:t>, в том числе путем увеличения доли на</w:t>
            </w:r>
            <w:r w:rsidR="00A210F6">
              <w:rPr>
                <w:sz w:val="28"/>
                <w:szCs w:val="28"/>
              </w:rPr>
              <w:t>селения Литвиновского сельского поселения</w:t>
            </w:r>
            <w:r w:rsidRPr="00293EEB">
              <w:rPr>
                <w:sz w:val="28"/>
                <w:szCs w:val="28"/>
              </w:rPr>
              <w:t xml:space="preserve">, обеспеченного качественными жилищно-коммунальными </w:t>
            </w:r>
            <w:r>
              <w:rPr>
                <w:sz w:val="28"/>
                <w:szCs w:val="28"/>
              </w:rPr>
              <w:t xml:space="preserve">услугами </w:t>
            </w:r>
            <w:r w:rsidRPr="00293EEB">
              <w:rPr>
                <w:sz w:val="28"/>
                <w:szCs w:val="28"/>
              </w:rPr>
              <w:t>к 2030 году</w:t>
            </w:r>
          </w:p>
        </w:tc>
      </w:tr>
      <w:tr w:rsidR="001F185A" w:rsidRPr="001F185A" w:rsidTr="00442CF2">
        <w:trPr>
          <w:jc w:val="center"/>
        </w:trPr>
        <w:tc>
          <w:tcPr>
            <w:tcW w:w="851" w:type="dxa"/>
          </w:tcPr>
          <w:p w:rsidR="001F185A" w:rsidRPr="001F185A" w:rsidRDefault="001C66D7" w:rsidP="00427BEF">
            <w:pPr>
              <w:rPr>
                <w:sz w:val="28"/>
                <w:szCs w:val="28"/>
              </w:rPr>
            </w:pPr>
            <w:r>
              <w:rPr>
                <w:sz w:val="28"/>
                <w:szCs w:val="28"/>
              </w:rPr>
              <w:t>1.5</w:t>
            </w:r>
            <w:r w:rsidR="001F185A" w:rsidRPr="001F185A">
              <w:rPr>
                <w:sz w:val="28"/>
                <w:szCs w:val="28"/>
              </w:rPr>
              <w:t>.</w:t>
            </w:r>
          </w:p>
        </w:tc>
        <w:tc>
          <w:tcPr>
            <w:tcW w:w="2977" w:type="dxa"/>
          </w:tcPr>
          <w:p w:rsidR="001F185A" w:rsidRPr="001F185A" w:rsidRDefault="001F185A" w:rsidP="00427BEF">
            <w:pPr>
              <w:rPr>
                <w:sz w:val="28"/>
                <w:szCs w:val="28"/>
              </w:rPr>
            </w:pPr>
            <w:r w:rsidRPr="001F185A">
              <w:rPr>
                <w:sz w:val="28"/>
                <w:szCs w:val="28"/>
              </w:rPr>
              <w:t xml:space="preserve">Параметры финансового обеспечения </w:t>
            </w:r>
            <w:r w:rsidR="00427BEF" w:rsidRPr="00427BEF">
              <w:rPr>
                <w:sz w:val="28"/>
                <w:szCs w:val="28"/>
              </w:rPr>
              <w:lastRenderedPageBreak/>
              <w:t>муниципальной</w:t>
            </w:r>
            <w:r w:rsidRPr="001F185A">
              <w:rPr>
                <w:sz w:val="28"/>
                <w:szCs w:val="28"/>
              </w:rPr>
              <w:t xml:space="preserve"> программы</w:t>
            </w:r>
          </w:p>
        </w:tc>
        <w:tc>
          <w:tcPr>
            <w:tcW w:w="850" w:type="dxa"/>
          </w:tcPr>
          <w:p w:rsidR="001F185A" w:rsidRPr="001F185A" w:rsidRDefault="00550A85" w:rsidP="00550A85">
            <w:pPr>
              <w:rPr>
                <w:sz w:val="28"/>
                <w:szCs w:val="28"/>
              </w:rPr>
            </w:pPr>
            <w:r>
              <w:rPr>
                <w:sz w:val="28"/>
                <w:szCs w:val="28"/>
              </w:rPr>
              <w:lastRenderedPageBreak/>
              <w:t xml:space="preserve">    </w:t>
            </w:r>
            <w:r w:rsidR="001F185A" w:rsidRPr="001F185A">
              <w:rPr>
                <w:sz w:val="28"/>
                <w:szCs w:val="28"/>
              </w:rPr>
              <w:t>-</w:t>
            </w:r>
          </w:p>
        </w:tc>
        <w:tc>
          <w:tcPr>
            <w:tcW w:w="5387" w:type="dxa"/>
          </w:tcPr>
          <w:p w:rsidR="001F185A" w:rsidRPr="00CF4E83" w:rsidRDefault="00F76588" w:rsidP="00720281">
            <w:pPr>
              <w:ind w:firstLine="567"/>
              <w:rPr>
                <w:color w:val="000000" w:themeColor="text1"/>
                <w:sz w:val="28"/>
                <w:szCs w:val="28"/>
              </w:rPr>
            </w:pPr>
            <w:r>
              <w:rPr>
                <w:color w:val="000000" w:themeColor="text1"/>
                <w:sz w:val="28"/>
                <w:szCs w:val="28"/>
              </w:rPr>
              <w:t>495,6</w:t>
            </w:r>
            <w:r w:rsidR="001F185A" w:rsidRPr="00CF4E83">
              <w:rPr>
                <w:color w:val="000000" w:themeColor="text1"/>
                <w:sz w:val="28"/>
                <w:szCs w:val="28"/>
              </w:rPr>
              <w:t xml:space="preserve"> тыс. рублей:</w:t>
            </w:r>
          </w:p>
          <w:p w:rsidR="001F185A" w:rsidRPr="00CF4E83" w:rsidRDefault="001F185A" w:rsidP="00287165">
            <w:pPr>
              <w:ind w:firstLine="567"/>
              <w:rPr>
                <w:color w:val="000000" w:themeColor="text1"/>
                <w:sz w:val="28"/>
                <w:szCs w:val="28"/>
              </w:rPr>
            </w:pPr>
            <w:r w:rsidRPr="00CF4E83">
              <w:rPr>
                <w:color w:val="000000" w:themeColor="text1"/>
                <w:sz w:val="28"/>
                <w:szCs w:val="28"/>
              </w:rPr>
              <w:t xml:space="preserve">этап I: </w:t>
            </w:r>
            <w:r w:rsidR="00A30DA2" w:rsidRPr="00CF4E83">
              <w:rPr>
                <w:color w:val="000000" w:themeColor="text1"/>
                <w:sz w:val="28"/>
                <w:szCs w:val="28"/>
              </w:rPr>
              <w:t>0,0</w:t>
            </w:r>
            <w:r w:rsidRPr="00CF4E83">
              <w:rPr>
                <w:color w:val="000000" w:themeColor="text1"/>
                <w:sz w:val="28"/>
                <w:szCs w:val="28"/>
              </w:rPr>
              <w:t xml:space="preserve"> тыс. рублей;</w:t>
            </w:r>
          </w:p>
          <w:p w:rsidR="001F185A" w:rsidRPr="001F185A" w:rsidRDefault="001F185A" w:rsidP="00F76588">
            <w:pPr>
              <w:ind w:firstLine="567"/>
              <w:rPr>
                <w:sz w:val="28"/>
                <w:szCs w:val="28"/>
              </w:rPr>
            </w:pPr>
            <w:r w:rsidRPr="00CF4E83">
              <w:rPr>
                <w:color w:val="000000" w:themeColor="text1"/>
                <w:sz w:val="28"/>
                <w:szCs w:val="28"/>
              </w:rPr>
              <w:t>этап II</w:t>
            </w:r>
            <w:r w:rsidR="00F76588">
              <w:rPr>
                <w:color w:val="000000" w:themeColor="text1"/>
                <w:sz w:val="28"/>
                <w:szCs w:val="28"/>
              </w:rPr>
              <w:t>:495,6</w:t>
            </w:r>
            <w:r w:rsidRPr="00CF4E83">
              <w:rPr>
                <w:color w:val="000000" w:themeColor="text1"/>
                <w:sz w:val="28"/>
                <w:szCs w:val="28"/>
              </w:rPr>
              <w:t xml:space="preserve"> тыс. рублей</w:t>
            </w:r>
          </w:p>
        </w:tc>
      </w:tr>
      <w:tr w:rsidR="001F185A" w:rsidRPr="001F185A" w:rsidTr="00442CF2">
        <w:trPr>
          <w:jc w:val="center"/>
        </w:trPr>
        <w:tc>
          <w:tcPr>
            <w:tcW w:w="851" w:type="dxa"/>
          </w:tcPr>
          <w:p w:rsidR="001F185A" w:rsidRPr="001F185A" w:rsidRDefault="001C66D7" w:rsidP="00427BEF">
            <w:pPr>
              <w:rPr>
                <w:sz w:val="28"/>
                <w:szCs w:val="28"/>
              </w:rPr>
            </w:pPr>
            <w:r>
              <w:rPr>
                <w:sz w:val="28"/>
                <w:szCs w:val="28"/>
              </w:rPr>
              <w:lastRenderedPageBreak/>
              <w:t>1.6</w:t>
            </w:r>
            <w:r w:rsidR="001F185A" w:rsidRPr="001F185A">
              <w:rPr>
                <w:sz w:val="28"/>
                <w:szCs w:val="28"/>
              </w:rPr>
              <w:t>.</w:t>
            </w:r>
          </w:p>
        </w:tc>
        <w:tc>
          <w:tcPr>
            <w:tcW w:w="2977" w:type="dxa"/>
          </w:tcPr>
          <w:p w:rsidR="001F185A" w:rsidRPr="001F185A" w:rsidRDefault="001F185A" w:rsidP="00427BEF">
            <w:pPr>
              <w:rPr>
                <w:sz w:val="28"/>
                <w:szCs w:val="28"/>
              </w:rPr>
            </w:pPr>
            <w:r w:rsidRPr="001F185A">
              <w:rPr>
                <w:sz w:val="28"/>
                <w:szCs w:val="28"/>
              </w:rPr>
              <w:t xml:space="preserve">Связь с национальными целями развития Российской Федерации, государственными программами </w:t>
            </w:r>
            <w:r w:rsidR="00427BEF" w:rsidRPr="00427BEF">
              <w:rPr>
                <w:sz w:val="28"/>
                <w:szCs w:val="28"/>
              </w:rPr>
              <w:t>Ростовск</w:t>
            </w:r>
            <w:r w:rsidR="00427BEF">
              <w:rPr>
                <w:sz w:val="28"/>
                <w:szCs w:val="28"/>
              </w:rPr>
              <w:t>ой</w:t>
            </w:r>
            <w:r w:rsidR="00427BEF" w:rsidRPr="00427BEF">
              <w:rPr>
                <w:sz w:val="28"/>
                <w:szCs w:val="28"/>
              </w:rPr>
              <w:t xml:space="preserve"> област</w:t>
            </w:r>
            <w:r w:rsidR="00427BEF">
              <w:rPr>
                <w:sz w:val="28"/>
                <w:szCs w:val="28"/>
              </w:rPr>
              <w:t>и</w:t>
            </w:r>
          </w:p>
        </w:tc>
        <w:tc>
          <w:tcPr>
            <w:tcW w:w="850" w:type="dxa"/>
          </w:tcPr>
          <w:p w:rsidR="001F185A" w:rsidRPr="001F185A" w:rsidRDefault="00550A85" w:rsidP="00550A85">
            <w:pPr>
              <w:rPr>
                <w:sz w:val="28"/>
                <w:szCs w:val="28"/>
              </w:rPr>
            </w:pPr>
            <w:r>
              <w:rPr>
                <w:sz w:val="28"/>
                <w:szCs w:val="28"/>
              </w:rPr>
              <w:t xml:space="preserve">    </w:t>
            </w:r>
            <w:r w:rsidR="001F185A" w:rsidRPr="001F185A">
              <w:rPr>
                <w:sz w:val="28"/>
                <w:szCs w:val="28"/>
              </w:rPr>
              <w:t>-</w:t>
            </w:r>
          </w:p>
        </w:tc>
        <w:tc>
          <w:tcPr>
            <w:tcW w:w="5387" w:type="dxa"/>
          </w:tcPr>
          <w:p w:rsidR="001F185A" w:rsidRPr="001F185A" w:rsidRDefault="002619BE" w:rsidP="006F50C2">
            <w:pPr>
              <w:ind w:firstLine="567"/>
              <w:rPr>
                <w:sz w:val="28"/>
                <w:szCs w:val="28"/>
              </w:rPr>
            </w:pPr>
            <w:r w:rsidRPr="006F50C2">
              <w:rPr>
                <w:sz w:val="28"/>
                <w:szCs w:val="28"/>
              </w:rPr>
              <w:t>взаимосвязь с государственной программой Ростовской области «Обеспечение качественными жилищно-коммунальными услугами населения», утвержденной Постановлением Правительства Ростовской области от 17.10.2018 № 650, обеспечивается путем формирования муниципальной программы с учетом параметров государственной программы Ростовской области.</w:t>
            </w:r>
          </w:p>
        </w:tc>
      </w:tr>
    </w:tbl>
    <w:p w:rsidR="009C6395" w:rsidRDefault="009C6395" w:rsidP="001F185A">
      <w:pPr>
        <w:ind w:firstLine="567"/>
        <w:jc w:val="center"/>
        <w:rPr>
          <w:sz w:val="28"/>
          <w:szCs w:val="28"/>
        </w:rPr>
      </w:pPr>
    </w:p>
    <w:p w:rsidR="00442CF2" w:rsidRDefault="00442CF2" w:rsidP="009C6395">
      <w:pPr>
        <w:tabs>
          <w:tab w:val="left" w:pos="4410"/>
        </w:tabs>
        <w:jc w:val="center"/>
        <w:rPr>
          <w:sz w:val="28"/>
          <w:szCs w:val="28"/>
        </w:rPr>
      </w:pPr>
    </w:p>
    <w:p w:rsidR="00442CF2" w:rsidRDefault="00442CF2" w:rsidP="009C6395">
      <w:pPr>
        <w:tabs>
          <w:tab w:val="left" w:pos="4410"/>
        </w:tabs>
        <w:jc w:val="center"/>
        <w:rPr>
          <w:sz w:val="28"/>
          <w:szCs w:val="28"/>
        </w:rPr>
      </w:pPr>
    </w:p>
    <w:p w:rsidR="00442CF2" w:rsidRDefault="00442CF2" w:rsidP="00442CF2">
      <w:pPr>
        <w:tabs>
          <w:tab w:val="left" w:pos="4410"/>
        </w:tabs>
        <w:jc w:val="center"/>
        <w:rPr>
          <w:sz w:val="28"/>
          <w:szCs w:val="28"/>
        </w:rPr>
      </w:pPr>
    </w:p>
    <w:p w:rsidR="00442CF2" w:rsidRDefault="00442CF2" w:rsidP="00442CF2">
      <w:pPr>
        <w:tabs>
          <w:tab w:val="left" w:pos="4410"/>
        </w:tabs>
        <w:jc w:val="center"/>
        <w:rPr>
          <w:sz w:val="28"/>
          <w:szCs w:val="28"/>
        </w:rPr>
      </w:pPr>
    </w:p>
    <w:p w:rsidR="00442CF2" w:rsidRDefault="00442CF2" w:rsidP="00442CF2">
      <w:pPr>
        <w:tabs>
          <w:tab w:val="left" w:pos="4410"/>
        </w:tabs>
        <w:jc w:val="center"/>
        <w:rPr>
          <w:sz w:val="28"/>
          <w:szCs w:val="28"/>
        </w:rPr>
      </w:pPr>
    </w:p>
    <w:p w:rsidR="00137733" w:rsidRDefault="00137733" w:rsidP="00442CF2">
      <w:pPr>
        <w:tabs>
          <w:tab w:val="left" w:pos="4410"/>
        </w:tabs>
        <w:jc w:val="center"/>
        <w:rPr>
          <w:sz w:val="28"/>
          <w:szCs w:val="28"/>
        </w:rPr>
      </w:pPr>
    </w:p>
    <w:p w:rsidR="00137733" w:rsidRDefault="00137733" w:rsidP="00442CF2">
      <w:pPr>
        <w:tabs>
          <w:tab w:val="left" w:pos="4410"/>
        </w:tabs>
        <w:jc w:val="center"/>
        <w:rPr>
          <w:sz w:val="28"/>
          <w:szCs w:val="28"/>
        </w:rPr>
      </w:pPr>
    </w:p>
    <w:p w:rsidR="00731A09" w:rsidRDefault="00731A09" w:rsidP="00442CF2">
      <w:pPr>
        <w:tabs>
          <w:tab w:val="left" w:pos="4410"/>
        </w:tabs>
        <w:jc w:val="center"/>
        <w:rPr>
          <w:sz w:val="28"/>
          <w:szCs w:val="28"/>
        </w:rPr>
      </w:pPr>
    </w:p>
    <w:p w:rsidR="00731A09" w:rsidRDefault="00731A09" w:rsidP="00442CF2">
      <w:pPr>
        <w:tabs>
          <w:tab w:val="left" w:pos="4410"/>
        </w:tabs>
        <w:jc w:val="center"/>
        <w:rPr>
          <w:sz w:val="28"/>
          <w:szCs w:val="28"/>
        </w:rPr>
      </w:pPr>
    </w:p>
    <w:p w:rsidR="00731A09" w:rsidRDefault="00731A09" w:rsidP="00442CF2">
      <w:pPr>
        <w:tabs>
          <w:tab w:val="left" w:pos="4410"/>
        </w:tabs>
        <w:jc w:val="center"/>
        <w:rPr>
          <w:sz w:val="28"/>
          <w:szCs w:val="28"/>
        </w:rPr>
      </w:pPr>
    </w:p>
    <w:p w:rsidR="00731A09" w:rsidRDefault="00731A09" w:rsidP="00442CF2">
      <w:pPr>
        <w:tabs>
          <w:tab w:val="left" w:pos="4410"/>
        </w:tabs>
        <w:jc w:val="center"/>
        <w:rPr>
          <w:sz w:val="28"/>
          <w:szCs w:val="28"/>
        </w:rPr>
      </w:pPr>
    </w:p>
    <w:p w:rsidR="000B198B" w:rsidRDefault="000B198B" w:rsidP="00442CF2">
      <w:pPr>
        <w:tabs>
          <w:tab w:val="left" w:pos="4410"/>
        </w:tabs>
        <w:jc w:val="center"/>
        <w:rPr>
          <w:sz w:val="28"/>
          <w:szCs w:val="28"/>
        </w:rPr>
      </w:pPr>
    </w:p>
    <w:p w:rsidR="00C5593E" w:rsidRDefault="00C5593E" w:rsidP="00442CF2">
      <w:pPr>
        <w:tabs>
          <w:tab w:val="left" w:pos="4410"/>
        </w:tabs>
        <w:jc w:val="center"/>
        <w:rPr>
          <w:sz w:val="28"/>
          <w:szCs w:val="28"/>
        </w:rPr>
      </w:pPr>
    </w:p>
    <w:p w:rsidR="00C5593E" w:rsidRDefault="00C5593E" w:rsidP="00442CF2">
      <w:pPr>
        <w:tabs>
          <w:tab w:val="left" w:pos="4410"/>
        </w:tabs>
        <w:jc w:val="center"/>
        <w:rPr>
          <w:sz w:val="28"/>
          <w:szCs w:val="28"/>
        </w:rPr>
      </w:pPr>
    </w:p>
    <w:p w:rsidR="00C5593E" w:rsidRDefault="00C5593E" w:rsidP="00442CF2">
      <w:pPr>
        <w:tabs>
          <w:tab w:val="left" w:pos="4410"/>
        </w:tabs>
        <w:jc w:val="center"/>
        <w:rPr>
          <w:sz w:val="28"/>
          <w:szCs w:val="28"/>
        </w:rPr>
      </w:pPr>
    </w:p>
    <w:p w:rsidR="00C5593E" w:rsidRDefault="00C5593E" w:rsidP="00442CF2">
      <w:pPr>
        <w:tabs>
          <w:tab w:val="left" w:pos="4410"/>
        </w:tabs>
        <w:jc w:val="center"/>
        <w:rPr>
          <w:sz w:val="28"/>
          <w:szCs w:val="28"/>
        </w:rPr>
      </w:pPr>
    </w:p>
    <w:p w:rsidR="00442CF2" w:rsidRDefault="009C6395" w:rsidP="00442CF2">
      <w:pPr>
        <w:tabs>
          <w:tab w:val="left" w:pos="4410"/>
        </w:tabs>
        <w:jc w:val="center"/>
        <w:rPr>
          <w:sz w:val="28"/>
          <w:szCs w:val="28"/>
        </w:rPr>
      </w:pPr>
      <w:r w:rsidRPr="009C6395">
        <w:rPr>
          <w:sz w:val="28"/>
          <w:szCs w:val="28"/>
        </w:rPr>
        <w:t>2. Показатели муниципальной программы</w:t>
      </w:r>
      <w:bookmarkStart w:id="1" w:name="Par400"/>
      <w:bookmarkEnd w:id="1"/>
    </w:p>
    <w:p w:rsidR="009C6395" w:rsidRDefault="004B040D" w:rsidP="00442CF2">
      <w:pPr>
        <w:tabs>
          <w:tab w:val="left" w:pos="4410"/>
        </w:tabs>
        <w:jc w:val="center"/>
        <w:rPr>
          <w:sz w:val="28"/>
          <w:szCs w:val="28"/>
        </w:rPr>
      </w:pPr>
      <w:r>
        <w:rPr>
          <w:sz w:val="28"/>
          <w:szCs w:val="28"/>
        </w:rPr>
        <w:lastRenderedPageBreak/>
        <w:t xml:space="preserve">                                                                             </w:t>
      </w:r>
    </w:p>
    <w:tbl>
      <w:tblPr>
        <w:tblW w:w="5000" w:type="pct"/>
        <w:tblLayout w:type="fixed"/>
        <w:tblCellMar>
          <w:top w:w="102" w:type="dxa"/>
          <w:left w:w="62" w:type="dxa"/>
          <w:bottom w:w="102" w:type="dxa"/>
          <w:right w:w="62" w:type="dxa"/>
        </w:tblCellMar>
        <w:tblLook w:val="0000"/>
      </w:tblPr>
      <w:tblGrid>
        <w:gridCol w:w="567"/>
        <w:gridCol w:w="1659"/>
        <w:gridCol w:w="1050"/>
        <w:gridCol w:w="1440"/>
        <w:gridCol w:w="853"/>
        <w:gridCol w:w="860"/>
        <w:gridCol w:w="714"/>
        <w:gridCol w:w="717"/>
        <w:gridCol w:w="710"/>
        <w:gridCol w:w="717"/>
        <w:gridCol w:w="714"/>
        <w:gridCol w:w="717"/>
        <w:gridCol w:w="1430"/>
        <w:gridCol w:w="1859"/>
        <w:gridCol w:w="1852"/>
      </w:tblGrid>
      <w:tr w:rsidR="009A6C40" w:rsidRPr="00C5593E" w:rsidTr="0083366C">
        <w:tc>
          <w:tcPr>
            <w:tcW w:w="179" w:type="pct"/>
            <w:vMerge w:val="restar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rPr>
                <w:rFonts w:eastAsiaTheme="minorEastAsia"/>
              </w:rPr>
            </w:pPr>
          </w:p>
          <w:p w:rsidR="00095007" w:rsidRPr="00C5593E" w:rsidRDefault="00095007" w:rsidP="009C6395">
            <w:pPr>
              <w:widowControl w:val="0"/>
              <w:autoSpaceDE w:val="0"/>
              <w:autoSpaceDN w:val="0"/>
              <w:adjustRightInd w:val="0"/>
              <w:jc w:val="center"/>
              <w:rPr>
                <w:rFonts w:eastAsiaTheme="minorEastAsia"/>
              </w:rPr>
            </w:pPr>
          </w:p>
          <w:p w:rsidR="00095007" w:rsidRPr="00C5593E" w:rsidRDefault="00095007" w:rsidP="009C6395">
            <w:pPr>
              <w:widowControl w:val="0"/>
              <w:autoSpaceDE w:val="0"/>
              <w:autoSpaceDN w:val="0"/>
              <w:adjustRightInd w:val="0"/>
              <w:jc w:val="center"/>
              <w:rPr>
                <w:rFonts w:eastAsiaTheme="minorEastAsia"/>
              </w:rPr>
            </w:pPr>
          </w:p>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w:t>
            </w:r>
          </w:p>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п/п</w:t>
            </w:r>
          </w:p>
        </w:tc>
        <w:tc>
          <w:tcPr>
            <w:tcW w:w="523" w:type="pct"/>
            <w:vMerge w:val="restar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rPr>
                <w:rFonts w:eastAsiaTheme="minorEastAsia"/>
              </w:rPr>
            </w:pPr>
          </w:p>
          <w:p w:rsidR="00095007" w:rsidRPr="00C5593E" w:rsidRDefault="00095007" w:rsidP="009C6395">
            <w:pPr>
              <w:widowControl w:val="0"/>
              <w:autoSpaceDE w:val="0"/>
              <w:autoSpaceDN w:val="0"/>
              <w:adjustRightInd w:val="0"/>
              <w:jc w:val="center"/>
              <w:rPr>
                <w:rFonts w:eastAsiaTheme="minorEastAsia"/>
              </w:rPr>
            </w:pPr>
          </w:p>
          <w:p w:rsidR="00095007" w:rsidRPr="00C5593E" w:rsidRDefault="00095007" w:rsidP="009C6395">
            <w:pPr>
              <w:widowControl w:val="0"/>
              <w:autoSpaceDE w:val="0"/>
              <w:autoSpaceDN w:val="0"/>
              <w:adjustRightInd w:val="0"/>
              <w:jc w:val="center"/>
              <w:rPr>
                <w:rFonts w:eastAsiaTheme="minorEastAsia"/>
              </w:rPr>
            </w:pPr>
          </w:p>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Наименование показателя</w:t>
            </w:r>
          </w:p>
        </w:tc>
        <w:tc>
          <w:tcPr>
            <w:tcW w:w="331" w:type="pct"/>
            <w:vMerge w:val="restar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rPr>
                <w:rFonts w:eastAsiaTheme="minorEastAsia"/>
              </w:rPr>
            </w:pPr>
          </w:p>
          <w:p w:rsidR="00095007" w:rsidRPr="00C5593E" w:rsidRDefault="00095007" w:rsidP="009C6395">
            <w:pPr>
              <w:widowControl w:val="0"/>
              <w:autoSpaceDE w:val="0"/>
              <w:autoSpaceDN w:val="0"/>
              <w:adjustRightInd w:val="0"/>
              <w:jc w:val="center"/>
              <w:rPr>
                <w:rFonts w:eastAsiaTheme="minorEastAsia"/>
              </w:rPr>
            </w:pPr>
          </w:p>
          <w:p w:rsidR="00095007" w:rsidRPr="00C5593E" w:rsidRDefault="00095007" w:rsidP="009C6395">
            <w:pPr>
              <w:widowControl w:val="0"/>
              <w:autoSpaceDE w:val="0"/>
              <w:autoSpaceDN w:val="0"/>
              <w:adjustRightInd w:val="0"/>
              <w:jc w:val="center"/>
              <w:rPr>
                <w:rFonts w:eastAsiaTheme="minorEastAsia"/>
              </w:rPr>
            </w:pPr>
          </w:p>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Уровень показателя</w:t>
            </w:r>
          </w:p>
        </w:tc>
        <w:tc>
          <w:tcPr>
            <w:tcW w:w="454" w:type="pct"/>
            <w:vMerge w:val="restar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rPr>
                <w:rFonts w:eastAsiaTheme="minorEastAsia"/>
              </w:rPr>
            </w:pPr>
          </w:p>
          <w:p w:rsidR="00095007" w:rsidRPr="00C5593E" w:rsidRDefault="00095007" w:rsidP="009C6395">
            <w:pPr>
              <w:widowControl w:val="0"/>
              <w:autoSpaceDE w:val="0"/>
              <w:autoSpaceDN w:val="0"/>
              <w:adjustRightInd w:val="0"/>
              <w:jc w:val="center"/>
              <w:rPr>
                <w:rFonts w:eastAsiaTheme="minorEastAsia"/>
              </w:rPr>
            </w:pPr>
          </w:p>
          <w:p w:rsidR="00095007" w:rsidRPr="00C5593E" w:rsidRDefault="00095007" w:rsidP="009C6395">
            <w:pPr>
              <w:widowControl w:val="0"/>
              <w:autoSpaceDE w:val="0"/>
              <w:autoSpaceDN w:val="0"/>
              <w:adjustRightInd w:val="0"/>
              <w:jc w:val="center"/>
              <w:rPr>
                <w:rFonts w:eastAsiaTheme="minorEastAsia"/>
              </w:rPr>
            </w:pPr>
          </w:p>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Признак возрастания/убывания</w:t>
            </w:r>
          </w:p>
        </w:tc>
        <w:tc>
          <w:tcPr>
            <w:tcW w:w="269" w:type="pct"/>
            <w:vMerge w:val="restar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rPr>
                <w:rFonts w:eastAsiaTheme="minorEastAsia"/>
              </w:rPr>
            </w:pPr>
          </w:p>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 xml:space="preserve">Единица измерения (по </w:t>
            </w:r>
            <w:hyperlink r:id="rId11" w:history="1">
              <w:r w:rsidRPr="00C5593E">
                <w:rPr>
                  <w:rFonts w:eastAsiaTheme="minorEastAsia"/>
                  <w:color w:val="0000FF"/>
                </w:rPr>
                <w:t>ОКЕИ</w:t>
              </w:r>
            </w:hyperlink>
            <w:r w:rsidRPr="00C5593E">
              <w:rPr>
                <w:rFonts w:eastAsiaTheme="minorEastAsia"/>
              </w:rPr>
              <w:t>)</w:t>
            </w:r>
          </w:p>
        </w:tc>
        <w:tc>
          <w:tcPr>
            <w:tcW w:w="271" w:type="pct"/>
            <w:vMerge w:val="restar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rPr>
                <w:rFonts w:eastAsiaTheme="minorEastAsia"/>
              </w:rPr>
            </w:pPr>
          </w:p>
          <w:p w:rsidR="00095007" w:rsidRPr="00C5593E" w:rsidRDefault="00095007" w:rsidP="009C6395">
            <w:pPr>
              <w:widowControl w:val="0"/>
              <w:autoSpaceDE w:val="0"/>
              <w:autoSpaceDN w:val="0"/>
              <w:adjustRightInd w:val="0"/>
              <w:jc w:val="center"/>
              <w:rPr>
                <w:rFonts w:eastAsiaTheme="minorEastAsia"/>
              </w:rPr>
            </w:pPr>
          </w:p>
          <w:p w:rsidR="00095007" w:rsidRPr="00C5593E" w:rsidRDefault="00095007" w:rsidP="009C6395">
            <w:pPr>
              <w:widowControl w:val="0"/>
              <w:autoSpaceDE w:val="0"/>
              <w:autoSpaceDN w:val="0"/>
              <w:adjustRightInd w:val="0"/>
              <w:jc w:val="center"/>
              <w:rPr>
                <w:rFonts w:eastAsiaTheme="minorEastAsia"/>
              </w:rPr>
            </w:pPr>
          </w:p>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Вид показателя</w:t>
            </w:r>
          </w:p>
        </w:tc>
        <w:tc>
          <w:tcPr>
            <w:tcW w:w="451" w:type="pct"/>
            <w:gridSpan w:val="2"/>
            <w:tcBorders>
              <w:top w:val="single" w:sz="4" w:space="0" w:color="auto"/>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Базовое значение показателя</w:t>
            </w:r>
          </w:p>
        </w:tc>
        <w:tc>
          <w:tcPr>
            <w:tcW w:w="901" w:type="pct"/>
            <w:gridSpan w:val="4"/>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rPr>
                <w:rFonts w:eastAsiaTheme="minorEastAsia"/>
              </w:rPr>
            </w:pPr>
          </w:p>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Значения показателя</w:t>
            </w:r>
          </w:p>
        </w:tc>
        <w:tc>
          <w:tcPr>
            <w:tcW w:w="451" w:type="pct"/>
            <w:vMerge w:val="restart"/>
            <w:tcBorders>
              <w:top w:val="single" w:sz="4" w:space="0" w:color="auto"/>
              <w:left w:val="single" w:sz="4" w:space="0" w:color="auto"/>
              <w:right w:val="single" w:sz="4" w:space="0" w:color="auto"/>
            </w:tcBorders>
          </w:tcPr>
          <w:p w:rsidR="009A6C40" w:rsidRPr="00C5593E" w:rsidRDefault="009A6C40" w:rsidP="009A6C40">
            <w:pPr>
              <w:widowControl w:val="0"/>
              <w:autoSpaceDE w:val="0"/>
              <w:autoSpaceDN w:val="0"/>
              <w:adjustRightInd w:val="0"/>
              <w:jc w:val="center"/>
              <w:rPr>
                <w:rFonts w:eastAsiaTheme="minorEastAsia"/>
              </w:rPr>
            </w:pPr>
          </w:p>
          <w:p w:rsidR="009A6C40" w:rsidRPr="00C5593E" w:rsidRDefault="009A6C40" w:rsidP="009A6C40">
            <w:pPr>
              <w:widowControl w:val="0"/>
              <w:autoSpaceDE w:val="0"/>
              <w:autoSpaceDN w:val="0"/>
              <w:adjustRightInd w:val="0"/>
              <w:jc w:val="center"/>
              <w:rPr>
                <w:rFonts w:eastAsiaTheme="minorEastAsia"/>
              </w:rPr>
            </w:pPr>
          </w:p>
          <w:p w:rsidR="009A6C40" w:rsidRPr="00C5593E" w:rsidRDefault="009A6C40" w:rsidP="009A6C40">
            <w:pPr>
              <w:widowControl w:val="0"/>
              <w:autoSpaceDE w:val="0"/>
              <w:autoSpaceDN w:val="0"/>
              <w:adjustRightInd w:val="0"/>
              <w:jc w:val="center"/>
              <w:rPr>
                <w:rFonts w:eastAsiaTheme="minorEastAsia"/>
              </w:rPr>
            </w:pPr>
          </w:p>
          <w:p w:rsidR="009A6C40" w:rsidRPr="00C5593E" w:rsidRDefault="009A6C40" w:rsidP="009A6C40">
            <w:pPr>
              <w:widowControl w:val="0"/>
              <w:autoSpaceDE w:val="0"/>
              <w:autoSpaceDN w:val="0"/>
              <w:adjustRightInd w:val="0"/>
              <w:jc w:val="center"/>
              <w:rPr>
                <w:rFonts w:eastAsiaTheme="minorEastAsia"/>
              </w:rPr>
            </w:pPr>
          </w:p>
          <w:p w:rsidR="009A6C40" w:rsidRPr="00C5593E" w:rsidRDefault="009A6C40" w:rsidP="009A6C40">
            <w:pPr>
              <w:widowControl w:val="0"/>
              <w:autoSpaceDE w:val="0"/>
              <w:autoSpaceDN w:val="0"/>
              <w:adjustRightInd w:val="0"/>
              <w:jc w:val="center"/>
              <w:rPr>
                <w:rFonts w:eastAsiaTheme="minorEastAsia"/>
              </w:rPr>
            </w:pPr>
            <w:r w:rsidRPr="00C5593E">
              <w:rPr>
                <w:rFonts w:eastAsiaTheme="minorEastAsia"/>
              </w:rPr>
              <w:t>Документ</w:t>
            </w:r>
          </w:p>
        </w:tc>
        <w:tc>
          <w:tcPr>
            <w:tcW w:w="586" w:type="pct"/>
            <w:vMerge w:val="restart"/>
            <w:tcBorders>
              <w:top w:val="single" w:sz="4" w:space="0" w:color="auto"/>
              <w:left w:val="single" w:sz="4" w:space="0" w:color="auto"/>
              <w:right w:val="single" w:sz="4" w:space="0" w:color="auto"/>
            </w:tcBorders>
          </w:tcPr>
          <w:p w:rsidR="009A6C40" w:rsidRPr="00C5593E" w:rsidRDefault="009A6C40" w:rsidP="009A6C40">
            <w:pPr>
              <w:widowControl w:val="0"/>
              <w:autoSpaceDE w:val="0"/>
              <w:autoSpaceDN w:val="0"/>
              <w:adjustRightInd w:val="0"/>
              <w:jc w:val="center"/>
              <w:rPr>
                <w:rFonts w:eastAsiaTheme="minorEastAsia"/>
              </w:rPr>
            </w:pPr>
          </w:p>
          <w:p w:rsidR="009A6C40" w:rsidRPr="00C5593E" w:rsidRDefault="009A6C40" w:rsidP="009A6C40">
            <w:pPr>
              <w:widowControl w:val="0"/>
              <w:autoSpaceDE w:val="0"/>
              <w:autoSpaceDN w:val="0"/>
              <w:adjustRightInd w:val="0"/>
              <w:jc w:val="center"/>
              <w:rPr>
                <w:rFonts w:eastAsiaTheme="minorEastAsia"/>
              </w:rPr>
            </w:pPr>
          </w:p>
          <w:p w:rsidR="009A6C40" w:rsidRPr="00C5593E" w:rsidRDefault="009A6C40" w:rsidP="009A6C40">
            <w:pPr>
              <w:widowControl w:val="0"/>
              <w:autoSpaceDE w:val="0"/>
              <w:autoSpaceDN w:val="0"/>
              <w:adjustRightInd w:val="0"/>
              <w:jc w:val="center"/>
              <w:rPr>
                <w:rFonts w:eastAsiaTheme="minorEastAsia"/>
              </w:rPr>
            </w:pPr>
          </w:p>
          <w:p w:rsidR="009A6C40" w:rsidRPr="00C5593E" w:rsidRDefault="009A6C40" w:rsidP="009A6C40">
            <w:pPr>
              <w:widowControl w:val="0"/>
              <w:autoSpaceDE w:val="0"/>
              <w:autoSpaceDN w:val="0"/>
              <w:adjustRightInd w:val="0"/>
              <w:jc w:val="center"/>
              <w:rPr>
                <w:rFonts w:eastAsiaTheme="minorEastAsia"/>
              </w:rPr>
            </w:pPr>
            <w:r w:rsidRPr="00C5593E">
              <w:rPr>
                <w:rFonts w:eastAsiaTheme="minorEastAsia"/>
              </w:rPr>
              <w:t>Ответственный за достижение показателя</w:t>
            </w:r>
          </w:p>
        </w:tc>
        <w:tc>
          <w:tcPr>
            <w:tcW w:w="584" w:type="pct"/>
            <w:vMerge w:val="restart"/>
            <w:tcBorders>
              <w:top w:val="single" w:sz="4" w:space="0" w:color="auto"/>
              <w:left w:val="single" w:sz="4" w:space="0" w:color="auto"/>
              <w:right w:val="single" w:sz="4" w:space="0" w:color="auto"/>
            </w:tcBorders>
          </w:tcPr>
          <w:p w:rsidR="009A6C40" w:rsidRPr="00C5593E" w:rsidRDefault="009A6C40" w:rsidP="009A6C40">
            <w:pPr>
              <w:widowControl w:val="0"/>
              <w:autoSpaceDE w:val="0"/>
              <w:autoSpaceDN w:val="0"/>
              <w:adjustRightInd w:val="0"/>
              <w:jc w:val="center"/>
              <w:rPr>
                <w:rFonts w:eastAsiaTheme="minorEastAsia"/>
              </w:rPr>
            </w:pPr>
          </w:p>
          <w:p w:rsidR="009A6C40" w:rsidRPr="00C5593E" w:rsidRDefault="009A6C40" w:rsidP="009A6C40">
            <w:pPr>
              <w:widowControl w:val="0"/>
              <w:autoSpaceDE w:val="0"/>
              <w:autoSpaceDN w:val="0"/>
              <w:adjustRightInd w:val="0"/>
              <w:jc w:val="center"/>
              <w:rPr>
                <w:rFonts w:eastAsiaTheme="minorEastAsia"/>
              </w:rPr>
            </w:pPr>
          </w:p>
          <w:p w:rsidR="009A6C40" w:rsidRPr="00C5593E" w:rsidRDefault="009A6C40" w:rsidP="009A6C40">
            <w:pPr>
              <w:widowControl w:val="0"/>
              <w:autoSpaceDE w:val="0"/>
              <w:autoSpaceDN w:val="0"/>
              <w:adjustRightInd w:val="0"/>
              <w:jc w:val="center"/>
              <w:rPr>
                <w:rFonts w:eastAsiaTheme="minorEastAsia"/>
              </w:rPr>
            </w:pPr>
          </w:p>
          <w:p w:rsidR="009A6C40" w:rsidRPr="00C5593E" w:rsidRDefault="009A6C40" w:rsidP="009A6C40">
            <w:pPr>
              <w:widowControl w:val="0"/>
              <w:autoSpaceDE w:val="0"/>
              <w:autoSpaceDN w:val="0"/>
              <w:adjustRightInd w:val="0"/>
              <w:jc w:val="center"/>
              <w:rPr>
                <w:rFonts w:eastAsiaTheme="minorEastAsia"/>
              </w:rPr>
            </w:pPr>
            <w:r w:rsidRPr="00C5593E">
              <w:rPr>
                <w:rFonts w:eastAsiaTheme="minorEastAsia"/>
              </w:rPr>
              <w:t>Связь с национальными целями</w:t>
            </w:r>
          </w:p>
        </w:tc>
      </w:tr>
      <w:tr w:rsidR="009A6C40" w:rsidRPr="00C5593E" w:rsidTr="0083366C">
        <w:tc>
          <w:tcPr>
            <w:tcW w:w="179" w:type="pct"/>
            <w:vMerge/>
            <w:tcBorders>
              <w:top w:val="single" w:sz="4" w:space="0" w:color="auto"/>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rPr>
                <w:rFonts w:eastAsiaTheme="minorEastAsia"/>
              </w:rPr>
            </w:pPr>
          </w:p>
        </w:tc>
        <w:tc>
          <w:tcPr>
            <w:tcW w:w="523" w:type="pct"/>
            <w:vMerge/>
            <w:tcBorders>
              <w:top w:val="single" w:sz="4" w:space="0" w:color="auto"/>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rPr>
                <w:rFonts w:eastAsiaTheme="minorEastAsia"/>
              </w:rPr>
            </w:pPr>
          </w:p>
        </w:tc>
        <w:tc>
          <w:tcPr>
            <w:tcW w:w="331" w:type="pct"/>
            <w:vMerge/>
            <w:tcBorders>
              <w:top w:val="single" w:sz="4" w:space="0" w:color="auto"/>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rPr>
                <w:rFonts w:eastAsiaTheme="minorEastAsia"/>
              </w:rPr>
            </w:pPr>
          </w:p>
        </w:tc>
        <w:tc>
          <w:tcPr>
            <w:tcW w:w="454" w:type="pct"/>
            <w:vMerge/>
            <w:tcBorders>
              <w:top w:val="single" w:sz="4" w:space="0" w:color="auto"/>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rPr>
                <w:rFonts w:eastAsiaTheme="minorEastAsia"/>
              </w:rPr>
            </w:pPr>
          </w:p>
        </w:tc>
        <w:tc>
          <w:tcPr>
            <w:tcW w:w="269" w:type="pct"/>
            <w:vMerge/>
            <w:tcBorders>
              <w:top w:val="single" w:sz="4" w:space="0" w:color="auto"/>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rPr>
                <w:rFonts w:eastAsiaTheme="minorEastAsia"/>
              </w:rPr>
            </w:pPr>
          </w:p>
        </w:tc>
        <w:tc>
          <w:tcPr>
            <w:tcW w:w="271" w:type="pct"/>
            <w:vMerge/>
            <w:tcBorders>
              <w:top w:val="single" w:sz="4" w:space="0" w:color="auto"/>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rPr>
                <w:rFonts w:eastAsiaTheme="minorEastAsia"/>
              </w:rPr>
            </w:pPr>
          </w:p>
        </w:tc>
        <w:tc>
          <w:tcPr>
            <w:tcW w:w="225" w:type="pc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rPr>
                <w:rFonts w:eastAsiaTheme="minorEastAsia"/>
              </w:rPr>
            </w:pPr>
          </w:p>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значение</w:t>
            </w:r>
          </w:p>
        </w:tc>
        <w:tc>
          <w:tcPr>
            <w:tcW w:w="226" w:type="pc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rPr>
                <w:rFonts w:eastAsiaTheme="minorEastAsia"/>
              </w:rPr>
            </w:pPr>
          </w:p>
          <w:p w:rsidR="00095007" w:rsidRPr="00C5593E" w:rsidRDefault="00095007" w:rsidP="009C6395">
            <w:pPr>
              <w:widowControl w:val="0"/>
              <w:autoSpaceDE w:val="0"/>
              <w:autoSpaceDN w:val="0"/>
              <w:adjustRightInd w:val="0"/>
              <w:jc w:val="center"/>
              <w:rPr>
                <w:rFonts w:eastAsiaTheme="minorEastAsia"/>
              </w:rPr>
            </w:pPr>
          </w:p>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год</w:t>
            </w:r>
          </w:p>
        </w:tc>
        <w:tc>
          <w:tcPr>
            <w:tcW w:w="224" w:type="pc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rPr>
                <w:rFonts w:eastAsiaTheme="minorEastAsia"/>
              </w:rPr>
            </w:pPr>
          </w:p>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2025 год</w:t>
            </w:r>
          </w:p>
        </w:tc>
        <w:tc>
          <w:tcPr>
            <w:tcW w:w="226" w:type="pc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rPr>
                <w:rFonts w:eastAsiaTheme="minorEastAsia"/>
              </w:rPr>
            </w:pPr>
          </w:p>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2026 год</w:t>
            </w:r>
          </w:p>
        </w:tc>
        <w:tc>
          <w:tcPr>
            <w:tcW w:w="225" w:type="pc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rPr>
                <w:rFonts w:eastAsiaTheme="minorEastAsia"/>
              </w:rPr>
            </w:pPr>
          </w:p>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2027 год</w:t>
            </w:r>
          </w:p>
        </w:tc>
        <w:tc>
          <w:tcPr>
            <w:tcW w:w="226" w:type="pct"/>
            <w:tcBorders>
              <w:top w:val="single" w:sz="4" w:space="0" w:color="auto"/>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2030 год (справочно)</w:t>
            </w:r>
          </w:p>
        </w:tc>
        <w:tc>
          <w:tcPr>
            <w:tcW w:w="451" w:type="pct"/>
            <w:vMerge/>
            <w:tcBorders>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rPr>
                <w:rFonts w:eastAsiaTheme="minorEastAsia"/>
              </w:rPr>
            </w:pPr>
          </w:p>
        </w:tc>
        <w:tc>
          <w:tcPr>
            <w:tcW w:w="586" w:type="pct"/>
            <w:vMerge/>
            <w:tcBorders>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rPr>
                <w:rFonts w:eastAsiaTheme="minorEastAsia"/>
              </w:rPr>
            </w:pPr>
          </w:p>
        </w:tc>
        <w:tc>
          <w:tcPr>
            <w:tcW w:w="584" w:type="pct"/>
            <w:vMerge/>
            <w:tcBorders>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rPr>
                <w:rFonts w:eastAsiaTheme="minorEastAsia"/>
              </w:rPr>
            </w:pPr>
          </w:p>
        </w:tc>
      </w:tr>
      <w:tr w:rsidR="000617A9" w:rsidRPr="00C5593E" w:rsidTr="00725A0B">
        <w:tc>
          <w:tcPr>
            <w:tcW w:w="5000" w:type="pct"/>
            <w:gridSpan w:val="15"/>
            <w:tcBorders>
              <w:top w:val="single" w:sz="4" w:space="0" w:color="auto"/>
              <w:left w:val="single" w:sz="4" w:space="0" w:color="auto"/>
              <w:bottom w:val="single" w:sz="4" w:space="0" w:color="auto"/>
              <w:right w:val="single" w:sz="4" w:space="0" w:color="auto"/>
            </w:tcBorders>
            <w:shd w:val="clear" w:color="FFFFCC" w:fill="FFFFFF"/>
            <w:vAlign w:val="center"/>
          </w:tcPr>
          <w:p w:rsidR="00731A09" w:rsidRPr="00C5593E" w:rsidRDefault="008A7597" w:rsidP="004D6D90">
            <w:pPr>
              <w:jc w:val="center"/>
              <w:rPr>
                <w:color w:val="000000"/>
              </w:rPr>
            </w:pPr>
            <w:r w:rsidRPr="00C5593E">
              <w:rPr>
                <w:color w:val="000000"/>
              </w:rPr>
              <w:t>1. </w:t>
            </w:r>
            <w:r w:rsidR="004D6D90" w:rsidRPr="00C5593E">
              <w:rPr>
                <w:color w:val="000000"/>
              </w:rPr>
              <w:t>Цель муниципаль</w:t>
            </w:r>
            <w:r w:rsidRPr="00C5593E">
              <w:rPr>
                <w:color w:val="000000"/>
              </w:rPr>
              <w:t>ной программы «</w:t>
            </w:r>
            <w:r w:rsidR="00731A09" w:rsidRPr="00C5593E">
              <w:rPr>
                <w:color w:val="000000"/>
              </w:rPr>
              <w:t>Обеспечение качества жилищно-коммунальных услуг, предоставляемых на</w:t>
            </w:r>
            <w:r w:rsidR="00F03F50">
              <w:rPr>
                <w:color w:val="000000"/>
              </w:rPr>
              <w:t>селению Литвиновского сельского поселения</w:t>
            </w:r>
            <w:r w:rsidR="00731A09" w:rsidRPr="00C5593E">
              <w:rPr>
                <w:color w:val="000000"/>
              </w:rPr>
              <w:t>, в том числе путем увеличения доли на</w:t>
            </w:r>
            <w:r w:rsidR="00F03F50">
              <w:rPr>
                <w:color w:val="000000"/>
              </w:rPr>
              <w:t>селения Литвиновского сельского поселения</w:t>
            </w:r>
            <w:r w:rsidR="00731A09" w:rsidRPr="00C5593E">
              <w:rPr>
                <w:color w:val="000000"/>
              </w:rPr>
              <w:t xml:space="preserve">, </w:t>
            </w:r>
          </w:p>
          <w:p w:rsidR="000617A9" w:rsidRPr="00C5593E" w:rsidRDefault="00731A09" w:rsidP="004D6D90">
            <w:pPr>
              <w:jc w:val="center"/>
              <w:rPr>
                <w:color w:val="000000"/>
              </w:rPr>
            </w:pPr>
            <w:r w:rsidRPr="00C5593E">
              <w:rPr>
                <w:color w:val="000000"/>
              </w:rPr>
              <w:t>обеспеченного качественными жилищно-коммунальными услугами к 2030 году</w:t>
            </w:r>
            <w:r w:rsidR="008A7597" w:rsidRPr="00C5593E">
              <w:rPr>
                <w:color w:val="000000"/>
              </w:rPr>
              <w:t>»</w:t>
            </w:r>
          </w:p>
        </w:tc>
      </w:tr>
      <w:tr w:rsidR="007D3769" w:rsidRPr="00C5593E" w:rsidTr="0083366C">
        <w:tc>
          <w:tcPr>
            <w:tcW w:w="179"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pPr>
              <w:jc w:val="center"/>
            </w:pPr>
            <w:r w:rsidRPr="00C5593E">
              <w:t>1.1.</w:t>
            </w:r>
          </w:p>
        </w:tc>
        <w:tc>
          <w:tcPr>
            <w:tcW w:w="523"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r w:rsidRPr="00C5593E">
              <w:t>Доля многоквартирных домов, в которых</w:t>
            </w:r>
          </w:p>
          <w:p w:rsidR="007D3769" w:rsidRPr="00C5593E" w:rsidRDefault="007D3769" w:rsidP="007D3769">
            <w:r w:rsidRPr="00C5593E">
              <w:t>собственники помещений выбрали и</w:t>
            </w:r>
          </w:p>
          <w:p w:rsidR="007D3769" w:rsidRPr="00C5593E" w:rsidRDefault="007D3769" w:rsidP="007D3769">
            <w:r w:rsidRPr="00C5593E">
              <w:t>реализуют один из способов управления</w:t>
            </w:r>
          </w:p>
          <w:p w:rsidR="007D3769" w:rsidRPr="00C5593E" w:rsidRDefault="007D3769" w:rsidP="007D3769">
            <w:r w:rsidRPr="00C5593E">
              <w:t>многоквартирными домами, в общем числе</w:t>
            </w:r>
          </w:p>
          <w:p w:rsidR="007D3769" w:rsidRPr="00C5593E" w:rsidRDefault="007D3769" w:rsidP="007D3769">
            <w:r w:rsidRPr="00C5593E">
              <w:t>многоквартирных домов, в которых</w:t>
            </w:r>
          </w:p>
          <w:p w:rsidR="007D3769" w:rsidRPr="00C5593E" w:rsidRDefault="007D3769" w:rsidP="007D3769">
            <w:r w:rsidRPr="00C5593E">
              <w:t>собственники помещений должны выбрать</w:t>
            </w:r>
          </w:p>
          <w:p w:rsidR="007D3769" w:rsidRPr="00C5593E" w:rsidRDefault="007D3769" w:rsidP="007D3769">
            <w:r w:rsidRPr="00C5593E">
              <w:t xml:space="preserve">способ </w:t>
            </w:r>
            <w:r w:rsidRPr="00C5593E">
              <w:lastRenderedPageBreak/>
              <w:t>управления данными домами,</w:t>
            </w:r>
          </w:p>
          <w:p w:rsidR="007D3769" w:rsidRPr="00C5593E" w:rsidRDefault="007D3769" w:rsidP="007D3769">
            <w:r w:rsidRPr="00C5593E">
              <w:t>процентов</w:t>
            </w:r>
          </w:p>
        </w:tc>
        <w:tc>
          <w:tcPr>
            <w:tcW w:w="331" w:type="pct"/>
            <w:tcBorders>
              <w:top w:val="single" w:sz="4" w:space="0" w:color="auto"/>
              <w:left w:val="single" w:sz="4" w:space="0" w:color="auto"/>
              <w:bottom w:val="single" w:sz="4" w:space="0" w:color="auto"/>
              <w:right w:val="single" w:sz="4" w:space="0" w:color="auto"/>
            </w:tcBorders>
          </w:tcPr>
          <w:p w:rsidR="007D3769" w:rsidRPr="00C5593E" w:rsidRDefault="007D3769" w:rsidP="007D3769">
            <w:pPr>
              <w:widowControl w:val="0"/>
              <w:autoSpaceDE w:val="0"/>
              <w:autoSpaceDN w:val="0"/>
              <w:adjustRightInd w:val="0"/>
              <w:jc w:val="center"/>
              <w:rPr>
                <w:rFonts w:eastAsiaTheme="minorEastAsia"/>
              </w:rPr>
            </w:pPr>
            <w:r w:rsidRPr="00C5593E">
              <w:rPr>
                <w:rFonts w:eastAsiaTheme="minorEastAsia"/>
              </w:rPr>
              <w:lastRenderedPageBreak/>
              <w:t>ОМСУ</w:t>
            </w:r>
          </w:p>
        </w:tc>
        <w:tc>
          <w:tcPr>
            <w:tcW w:w="454" w:type="pct"/>
            <w:tcBorders>
              <w:top w:val="single" w:sz="4" w:space="0" w:color="auto"/>
              <w:left w:val="single" w:sz="4" w:space="0" w:color="auto"/>
              <w:bottom w:val="single" w:sz="4" w:space="0" w:color="auto"/>
              <w:right w:val="single" w:sz="4" w:space="0" w:color="auto"/>
            </w:tcBorders>
          </w:tcPr>
          <w:p w:rsidR="007D3769" w:rsidRPr="00C5593E" w:rsidRDefault="007D3769" w:rsidP="007D3769">
            <w:pPr>
              <w:widowControl w:val="0"/>
              <w:autoSpaceDE w:val="0"/>
              <w:autoSpaceDN w:val="0"/>
              <w:adjustRightInd w:val="0"/>
              <w:jc w:val="center"/>
              <w:rPr>
                <w:rFonts w:eastAsiaTheme="minorEastAsia"/>
              </w:rPr>
            </w:pPr>
            <w:r w:rsidRPr="00C5593E">
              <w:rPr>
                <w:rFonts w:eastAsiaTheme="minorEastAsia"/>
              </w:rPr>
              <w:t>возрастание</w:t>
            </w:r>
          </w:p>
        </w:tc>
        <w:tc>
          <w:tcPr>
            <w:tcW w:w="269"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pPr>
              <w:jc w:val="center"/>
            </w:pPr>
            <w:r w:rsidRPr="00C5593E">
              <w:t>%</w:t>
            </w:r>
          </w:p>
        </w:tc>
        <w:tc>
          <w:tcPr>
            <w:tcW w:w="271"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pPr>
              <w:jc w:val="center"/>
            </w:pPr>
            <w:r w:rsidRPr="00C5593E">
              <w:t>статистический</w:t>
            </w:r>
          </w:p>
        </w:tc>
        <w:tc>
          <w:tcPr>
            <w:tcW w:w="225" w:type="pct"/>
            <w:tcBorders>
              <w:top w:val="single" w:sz="4" w:space="0" w:color="000000"/>
              <w:left w:val="single" w:sz="4" w:space="0" w:color="000000"/>
              <w:bottom w:val="single" w:sz="4" w:space="0" w:color="000000"/>
              <w:right w:val="single" w:sz="4" w:space="0" w:color="000000"/>
            </w:tcBorders>
          </w:tcPr>
          <w:p w:rsidR="007D3769" w:rsidRPr="00A30DA2" w:rsidRDefault="00A30DA2" w:rsidP="007D3769">
            <w:pPr>
              <w:jc w:val="center"/>
            </w:pPr>
            <w:r w:rsidRPr="00A30DA2">
              <w:t>50,0</w:t>
            </w:r>
          </w:p>
        </w:tc>
        <w:tc>
          <w:tcPr>
            <w:tcW w:w="226" w:type="pct"/>
            <w:tcBorders>
              <w:top w:val="single" w:sz="4" w:space="0" w:color="000000"/>
              <w:left w:val="single" w:sz="4" w:space="0" w:color="000000"/>
              <w:bottom w:val="single" w:sz="4" w:space="0" w:color="000000"/>
              <w:right w:val="single" w:sz="4" w:space="0" w:color="000000"/>
            </w:tcBorders>
          </w:tcPr>
          <w:p w:rsidR="007D3769" w:rsidRPr="00A30DA2" w:rsidRDefault="007D3769" w:rsidP="007D3769">
            <w:pPr>
              <w:jc w:val="center"/>
            </w:pPr>
            <w:r w:rsidRPr="00A30DA2">
              <w:t>2023</w:t>
            </w:r>
          </w:p>
        </w:tc>
        <w:tc>
          <w:tcPr>
            <w:tcW w:w="224" w:type="pct"/>
            <w:tcBorders>
              <w:top w:val="single" w:sz="4" w:space="0" w:color="000000"/>
              <w:left w:val="single" w:sz="4" w:space="0" w:color="000000"/>
              <w:bottom w:val="single" w:sz="4" w:space="0" w:color="000000"/>
              <w:right w:val="single" w:sz="4" w:space="0" w:color="000000"/>
            </w:tcBorders>
          </w:tcPr>
          <w:p w:rsidR="007D3769" w:rsidRPr="00A30DA2" w:rsidRDefault="00A30DA2" w:rsidP="007D3769">
            <w:pPr>
              <w:jc w:val="center"/>
            </w:pPr>
            <w:r w:rsidRPr="00A30DA2">
              <w:t>50,0</w:t>
            </w:r>
          </w:p>
        </w:tc>
        <w:tc>
          <w:tcPr>
            <w:tcW w:w="226" w:type="pct"/>
            <w:tcBorders>
              <w:top w:val="single" w:sz="4" w:space="0" w:color="000000"/>
              <w:left w:val="single" w:sz="4" w:space="0" w:color="000000"/>
              <w:bottom w:val="single" w:sz="4" w:space="0" w:color="000000"/>
              <w:right w:val="single" w:sz="4" w:space="0" w:color="000000"/>
            </w:tcBorders>
          </w:tcPr>
          <w:p w:rsidR="007D3769" w:rsidRPr="00A30DA2" w:rsidRDefault="00A30DA2" w:rsidP="007D3769">
            <w:pPr>
              <w:jc w:val="center"/>
            </w:pPr>
            <w:r w:rsidRPr="00A30DA2">
              <w:t>50,0</w:t>
            </w:r>
          </w:p>
        </w:tc>
        <w:tc>
          <w:tcPr>
            <w:tcW w:w="225" w:type="pct"/>
            <w:tcBorders>
              <w:top w:val="single" w:sz="4" w:space="0" w:color="000000"/>
              <w:left w:val="single" w:sz="4" w:space="0" w:color="000000"/>
              <w:bottom w:val="single" w:sz="4" w:space="0" w:color="000000"/>
              <w:right w:val="single" w:sz="4" w:space="0" w:color="000000"/>
            </w:tcBorders>
          </w:tcPr>
          <w:p w:rsidR="007D3769" w:rsidRPr="00A30DA2" w:rsidRDefault="00A30DA2" w:rsidP="00AD31AF">
            <w:pPr>
              <w:jc w:val="center"/>
            </w:pPr>
            <w:r w:rsidRPr="00A30DA2">
              <w:t>50</w:t>
            </w:r>
            <w:r w:rsidR="00AD31AF">
              <w:t>,0</w:t>
            </w:r>
          </w:p>
        </w:tc>
        <w:tc>
          <w:tcPr>
            <w:tcW w:w="226" w:type="pct"/>
            <w:tcBorders>
              <w:top w:val="single" w:sz="4" w:space="0" w:color="000000"/>
              <w:left w:val="single" w:sz="4" w:space="0" w:color="000000"/>
              <w:bottom w:val="single" w:sz="4" w:space="0" w:color="000000"/>
              <w:right w:val="single" w:sz="4" w:space="0" w:color="000000"/>
            </w:tcBorders>
          </w:tcPr>
          <w:p w:rsidR="007D3769" w:rsidRPr="00A30DA2" w:rsidRDefault="00A30DA2" w:rsidP="007D3769">
            <w:pPr>
              <w:jc w:val="center"/>
            </w:pPr>
            <w:r w:rsidRPr="00A30DA2">
              <w:t>100,0</w:t>
            </w:r>
          </w:p>
        </w:tc>
        <w:tc>
          <w:tcPr>
            <w:tcW w:w="451" w:type="pct"/>
            <w:tcBorders>
              <w:top w:val="single" w:sz="4" w:space="0" w:color="auto"/>
              <w:left w:val="single" w:sz="4" w:space="0" w:color="auto"/>
              <w:bottom w:val="single" w:sz="4" w:space="0" w:color="auto"/>
              <w:right w:val="single" w:sz="4" w:space="0" w:color="auto"/>
            </w:tcBorders>
          </w:tcPr>
          <w:p w:rsidR="007D3769" w:rsidRPr="00C5593E" w:rsidRDefault="00581448" w:rsidP="007D3769">
            <w:pPr>
              <w:widowControl w:val="0"/>
              <w:autoSpaceDE w:val="0"/>
              <w:autoSpaceDN w:val="0"/>
              <w:adjustRightInd w:val="0"/>
              <w:rPr>
                <w:rFonts w:eastAsiaTheme="minorEastAsia"/>
              </w:rPr>
            </w:pPr>
            <w:hyperlink r:id="rId12" w:history="1">
              <w:r w:rsidR="007D3769" w:rsidRPr="00C5593E">
                <w:rPr>
                  <w:rFonts w:eastAsiaTheme="minorEastAsia"/>
                </w:rPr>
                <w:t>Указ</w:t>
              </w:r>
            </w:hyperlink>
            <w:r w:rsidR="007D3769" w:rsidRPr="00C5593E">
              <w:rPr>
                <w:rFonts w:eastAsiaTheme="minorEastAsia"/>
              </w:rPr>
              <w:t xml:space="preserve"> Президента Российской Федерации от 28.04.2008 № 607 «Об оценке эффективности деятельности органов местного самоуправления муниципальных, городских округов и муниципальных районов»,</w:t>
            </w:r>
          </w:p>
          <w:p w:rsidR="007D3769" w:rsidRPr="00C5593E" w:rsidRDefault="00581448" w:rsidP="007D3769">
            <w:pPr>
              <w:widowControl w:val="0"/>
              <w:autoSpaceDE w:val="0"/>
              <w:autoSpaceDN w:val="0"/>
              <w:adjustRightInd w:val="0"/>
              <w:rPr>
                <w:rFonts w:eastAsiaTheme="minorEastAsia"/>
              </w:rPr>
            </w:pPr>
            <w:hyperlink r:id="rId13" w:history="1">
              <w:r w:rsidR="007D3769" w:rsidRPr="00C5593E">
                <w:rPr>
                  <w:rFonts w:eastAsiaTheme="minorEastAsia"/>
                </w:rPr>
                <w:t>Распоряжение</w:t>
              </w:r>
            </w:hyperlink>
            <w:r w:rsidR="007D3769" w:rsidRPr="00C5593E">
              <w:rPr>
                <w:rFonts w:eastAsiaTheme="minorEastAsia"/>
              </w:rPr>
              <w:t xml:space="preserve"> Губернатора Ростовской области от 14.03.2013 № 39 «Об оценке эффективности деятельности органов местного самоуправления» </w:t>
            </w:r>
          </w:p>
        </w:tc>
        <w:tc>
          <w:tcPr>
            <w:tcW w:w="586" w:type="pct"/>
            <w:tcBorders>
              <w:top w:val="single" w:sz="4" w:space="0" w:color="000000"/>
              <w:left w:val="single" w:sz="4" w:space="0" w:color="000000"/>
              <w:bottom w:val="single" w:sz="4" w:space="0" w:color="000000"/>
              <w:right w:val="single" w:sz="4" w:space="0" w:color="000000"/>
            </w:tcBorders>
          </w:tcPr>
          <w:p w:rsidR="007D3769" w:rsidRPr="00A210F6" w:rsidRDefault="00A210F6" w:rsidP="007D3769">
            <w:pPr>
              <w:jc w:val="center"/>
            </w:pPr>
            <w:r w:rsidRPr="00A210F6">
              <w:lastRenderedPageBreak/>
              <w:t>ведущий специалист по муниципальному хозяйству Администрации Литвиновского сельского поселения</w:t>
            </w:r>
          </w:p>
        </w:tc>
        <w:tc>
          <w:tcPr>
            <w:tcW w:w="584" w:type="pct"/>
            <w:tcBorders>
              <w:top w:val="single" w:sz="4" w:space="0" w:color="000000"/>
              <w:left w:val="single" w:sz="4" w:space="0" w:color="000000"/>
              <w:bottom w:val="single" w:sz="4" w:space="0" w:color="000000"/>
              <w:right w:val="single" w:sz="4" w:space="0" w:color="000000"/>
            </w:tcBorders>
          </w:tcPr>
          <w:p w:rsidR="007D3769" w:rsidRPr="00C5593E" w:rsidRDefault="004506F8" w:rsidP="00A30DA2">
            <w:pPr>
              <w:jc w:val="both"/>
            </w:pPr>
            <w:r w:rsidRPr="00A30DA2">
              <w:t>взаимосвязь с государственной программой Ростовской области «Обеспечение качественными жилищно-коммунальными услугами населения», утвержденной Постановлением Правительства Ростовской области от 17.10.2018 №</w:t>
            </w:r>
            <w:r w:rsidRPr="00C5593E">
              <w:t xml:space="preserve"> 650, обеспечивается путем формирования муниципальной </w:t>
            </w:r>
            <w:r w:rsidRPr="00C5593E">
              <w:lastRenderedPageBreak/>
              <w:t>программы с учетом параметров государственной программы Ростовской области</w:t>
            </w:r>
          </w:p>
        </w:tc>
      </w:tr>
    </w:tbl>
    <w:p w:rsidR="004B040D" w:rsidRDefault="004B040D" w:rsidP="00944E52">
      <w:pPr>
        <w:widowControl w:val="0"/>
        <w:autoSpaceDE w:val="0"/>
        <w:autoSpaceDN w:val="0"/>
        <w:adjustRightInd w:val="0"/>
        <w:outlineLvl w:val="2"/>
        <w:rPr>
          <w:sz w:val="28"/>
          <w:szCs w:val="28"/>
        </w:rPr>
      </w:pPr>
      <w:r>
        <w:rPr>
          <w:sz w:val="28"/>
          <w:szCs w:val="28"/>
        </w:rPr>
        <w:lastRenderedPageBreak/>
        <w:t xml:space="preserve">                </w:t>
      </w:r>
    </w:p>
    <w:p w:rsidR="00C81E7E" w:rsidRPr="00944E52" w:rsidRDefault="00C81E7E" w:rsidP="00944E52">
      <w:pPr>
        <w:widowControl w:val="0"/>
        <w:autoSpaceDE w:val="0"/>
        <w:autoSpaceDN w:val="0"/>
        <w:adjustRightInd w:val="0"/>
        <w:ind w:left="3969" w:hanging="3969"/>
        <w:outlineLvl w:val="2"/>
        <w:rPr>
          <w:sz w:val="20"/>
          <w:szCs w:val="20"/>
        </w:rPr>
      </w:pPr>
      <w:r w:rsidRPr="00944E52">
        <w:rPr>
          <w:sz w:val="20"/>
          <w:szCs w:val="20"/>
        </w:rPr>
        <w:t>Примечание.</w:t>
      </w:r>
    </w:p>
    <w:p w:rsidR="00C81E7E" w:rsidRPr="00944E52" w:rsidRDefault="00C81E7E" w:rsidP="00944E52">
      <w:pPr>
        <w:widowControl w:val="0"/>
        <w:autoSpaceDE w:val="0"/>
        <w:autoSpaceDN w:val="0"/>
        <w:adjustRightInd w:val="0"/>
        <w:ind w:left="3969" w:hanging="3969"/>
        <w:outlineLvl w:val="2"/>
        <w:rPr>
          <w:sz w:val="20"/>
          <w:szCs w:val="20"/>
        </w:rPr>
      </w:pPr>
      <w:r w:rsidRPr="00944E52">
        <w:rPr>
          <w:sz w:val="20"/>
          <w:szCs w:val="20"/>
        </w:rPr>
        <w:t>Используемые сокращения:</w:t>
      </w:r>
    </w:p>
    <w:p w:rsidR="00C81E7E" w:rsidRPr="00944E52" w:rsidRDefault="00587CEB" w:rsidP="00944E52">
      <w:pPr>
        <w:widowControl w:val="0"/>
        <w:autoSpaceDE w:val="0"/>
        <w:autoSpaceDN w:val="0"/>
        <w:adjustRightInd w:val="0"/>
        <w:ind w:left="3969" w:hanging="3969"/>
        <w:outlineLvl w:val="2"/>
        <w:rPr>
          <w:sz w:val="20"/>
          <w:szCs w:val="20"/>
        </w:rPr>
      </w:pPr>
      <w:r w:rsidRPr="00944E52">
        <w:rPr>
          <w:sz w:val="20"/>
          <w:szCs w:val="20"/>
        </w:rPr>
        <w:t>ОМСУ</w:t>
      </w:r>
      <w:r w:rsidR="00C81E7E" w:rsidRPr="00944E52">
        <w:rPr>
          <w:sz w:val="20"/>
          <w:szCs w:val="20"/>
        </w:rPr>
        <w:t xml:space="preserve"> - показатели для оценки эффективности деятельности </w:t>
      </w:r>
      <w:r w:rsidRPr="00944E52">
        <w:rPr>
          <w:sz w:val="20"/>
          <w:szCs w:val="20"/>
        </w:rPr>
        <w:t>органов местного самоуправления</w:t>
      </w:r>
      <w:r w:rsidR="00C81E7E" w:rsidRPr="00944E52">
        <w:rPr>
          <w:sz w:val="20"/>
          <w:szCs w:val="20"/>
        </w:rPr>
        <w:t>;</w:t>
      </w:r>
    </w:p>
    <w:p w:rsidR="00C81E7E" w:rsidRPr="00944E52" w:rsidRDefault="00C81E7E" w:rsidP="00944E52">
      <w:pPr>
        <w:widowControl w:val="0"/>
        <w:autoSpaceDE w:val="0"/>
        <w:autoSpaceDN w:val="0"/>
        <w:adjustRightInd w:val="0"/>
        <w:ind w:left="3969" w:hanging="3969"/>
        <w:outlineLvl w:val="2"/>
        <w:rPr>
          <w:sz w:val="20"/>
          <w:szCs w:val="20"/>
        </w:rPr>
      </w:pPr>
      <w:r w:rsidRPr="00944E52">
        <w:rPr>
          <w:sz w:val="20"/>
          <w:szCs w:val="20"/>
        </w:rPr>
        <w:t xml:space="preserve">ОКЕИ - Общероссийский </w:t>
      </w:r>
      <w:hyperlink r:id="rId14" w:history="1">
        <w:r w:rsidRPr="00944E52">
          <w:rPr>
            <w:rStyle w:val="af8"/>
            <w:sz w:val="20"/>
            <w:szCs w:val="20"/>
          </w:rPr>
          <w:t>классификатор</w:t>
        </w:r>
      </w:hyperlink>
      <w:r w:rsidRPr="00944E52">
        <w:rPr>
          <w:sz w:val="20"/>
          <w:szCs w:val="20"/>
        </w:rPr>
        <w:t xml:space="preserve"> единиц измерения</w:t>
      </w:r>
    </w:p>
    <w:p w:rsidR="00F51BAC" w:rsidRDefault="00F51BAC" w:rsidP="00C81E7E">
      <w:pPr>
        <w:widowControl w:val="0"/>
        <w:autoSpaceDE w:val="0"/>
        <w:autoSpaceDN w:val="0"/>
        <w:adjustRightInd w:val="0"/>
        <w:ind w:left="3238"/>
        <w:jc w:val="both"/>
        <w:outlineLvl w:val="2"/>
        <w:rPr>
          <w:sz w:val="28"/>
          <w:szCs w:val="28"/>
        </w:rPr>
      </w:pPr>
    </w:p>
    <w:p w:rsidR="00F51BAC" w:rsidRDefault="00F51BAC" w:rsidP="00C81E7E">
      <w:pPr>
        <w:widowControl w:val="0"/>
        <w:autoSpaceDE w:val="0"/>
        <w:autoSpaceDN w:val="0"/>
        <w:adjustRightInd w:val="0"/>
        <w:ind w:left="3238"/>
        <w:jc w:val="both"/>
        <w:outlineLvl w:val="2"/>
        <w:rPr>
          <w:sz w:val="28"/>
          <w:szCs w:val="28"/>
        </w:rPr>
      </w:pPr>
    </w:p>
    <w:p w:rsidR="00D36E62" w:rsidRDefault="00D36E62" w:rsidP="00B855F2">
      <w:pPr>
        <w:tabs>
          <w:tab w:val="left" w:pos="4410"/>
        </w:tabs>
        <w:jc w:val="center"/>
        <w:rPr>
          <w:sz w:val="28"/>
          <w:szCs w:val="28"/>
        </w:rPr>
      </w:pPr>
    </w:p>
    <w:p w:rsidR="00D36E62" w:rsidRDefault="00D36E62" w:rsidP="00B855F2">
      <w:pPr>
        <w:tabs>
          <w:tab w:val="left" w:pos="4410"/>
        </w:tabs>
        <w:jc w:val="center"/>
        <w:rPr>
          <w:sz w:val="28"/>
          <w:szCs w:val="28"/>
        </w:rPr>
      </w:pPr>
    </w:p>
    <w:p w:rsidR="00B855F2" w:rsidRDefault="00105D3E" w:rsidP="00B855F2">
      <w:pPr>
        <w:tabs>
          <w:tab w:val="left" w:pos="4410"/>
        </w:tabs>
        <w:jc w:val="center"/>
        <w:rPr>
          <w:sz w:val="28"/>
          <w:szCs w:val="28"/>
        </w:rPr>
      </w:pPr>
      <w:r>
        <w:rPr>
          <w:sz w:val="28"/>
          <w:szCs w:val="28"/>
        </w:rPr>
        <w:t>3</w:t>
      </w:r>
      <w:r w:rsidR="00B855F2" w:rsidRPr="00F51BAC">
        <w:rPr>
          <w:sz w:val="28"/>
          <w:szCs w:val="28"/>
        </w:rPr>
        <w:t>. Перечень структурных элементов муниципальной программы</w:t>
      </w:r>
    </w:p>
    <w:p w:rsidR="00B855F2" w:rsidRPr="00F51BAC" w:rsidRDefault="00B855F2" w:rsidP="00B855F2">
      <w:pPr>
        <w:tabs>
          <w:tab w:val="left" w:pos="4410"/>
        </w:tabs>
        <w:jc w:val="center"/>
        <w:rPr>
          <w:rFonts w:eastAsiaTheme="minorEastAsia"/>
        </w:rPr>
      </w:pPr>
    </w:p>
    <w:tbl>
      <w:tblPr>
        <w:tblW w:w="15026" w:type="dxa"/>
        <w:tblInd w:w="562" w:type="dxa"/>
        <w:tblLayout w:type="fixed"/>
        <w:tblCellMar>
          <w:top w:w="102" w:type="dxa"/>
          <w:left w:w="62" w:type="dxa"/>
          <w:bottom w:w="102" w:type="dxa"/>
          <w:right w:w="62" w:type="dxa"/>
        </w:tblCellMar>
        <w:tblLook w:val="0000"/>
      </w:tblPr>
      <w:tblGrid>
        <w:gridCol w:w="693"/>
        <w:gridCol w:w="4536"/>
        <w:gridCol w:w="99"/>
        <w:gridCol w:w="4437"/>
        <w:gridCol w:w="436"/>
        <w:gridCol w:w="4825"/>
      </w:tblGrid>
      <w:tr w:rsidR="00B855F2" w:rsidRPr="00F51BAC" w:rsidTr="0015086D">
        <w:tc>
          <w:tcPr>
            <w:tcW w:w="693" w:type="dxa"/>
            <w:tcBorders>
              <w:top w:val="single" w:sz="4" w:space="0" w:color="auto"/>
              <w:left w:val="single" w:sz="4" w:space="0" w:color="auto"/>
              <w:bottom w:val="single" w:sz="4" w:space="0" w:color="auto"/>
              <w:right w:val="single" w:sz="4" w:space="0" w:color="auto"/>
            </w:tcBorders>
          </w:tcPr>
          <w:p w:rsidR="00B855F2" w:rsidRPr="00FB31C3" w:rsidRDefault="00B855F2" w:rsidP="0083366C">
            <w:pPr>
              <w:widowControl w:val="0"/>
              <w:autoSpaceDE w:val="0"/>
              <w:autoSpaceDN w:val="0"/>
              <w:adjustRightInd w:val="0"/>
              <w:jc w:val="center"/>
              <w:rPr>
                <w:rFonts w:eastAsiaTheme="minorEastAsia"/>
              </w:rPr>
            </w:pPr>
            <w:r w:rsidRPr="00FB31C3">
              <w:br w:type="page"/>
              <w:t>№</w:t>
            </w:r>
          </w:p>
          <w:p w:rsidR="00B855F2" w:rsidRPr="00FB31C3" w:rsidRDefault="00B855F2" w:rsidP="0083366C">
            <w:pPr>
              <w:widowControl w:val="0"/>
              <w:autoSpaceDE w:val="0"/>
              <w:autoSpaceDN w:val="0"/>
              <w:adjustRightInd w:val="0"/>
              <w:jc w:val="center"/>
              <w:rPr>
                <w:rFonts w:eastAsiaTheme="minorEastAsia"/>
              </w:rPr>
            </w:pPr>
            <w:r w:rsidRPr="00FB31C3">
              <w:rPr>
                <w:rFonts w:eastAsiaTheme="minorEastAsia"/>
              </w:rPr>
              <w:t>п/п</w:t>
            </w:r>
          </w:p>
        </w:tc>
        <w:tc>
          <w:tcPr>
            <w:tcW w:w="4635" w:type="dxa"/>
            <w:gridSpan w:val="2"/>
            <w:tcBorders>
              <w:top w:val="single" w:sz="4" w:space="0" w:color="auto"/>
              <w:left w:val="single" w:sz="4" w:space="0" w:color="auto"/>
              <w:bottom w:val="single" w:sz="4" w:space="0" w:color="auto"/>
              <w:right w:val="single" w:sz="4" w:space="0" w:color="auto"/>
            </w:tcBorders>
          </w:tcPr>
          <w:p w:rsidR="00B855F2" w:rsidRPr="00FB31C3" w:rsidRDefault="00B855F2" w:rsidP="0083366C">
            <w:pPr>
              <w:widowControl w:val="0"/>
              <w:autoSpaceDE w:val="0"/>
              <w:autoSpaceDN w:val="0"/>
              <w:adjustRightInd w:val="0"/>
              <w:jc w:val="center"/>
              <w:rPr>
                <w:rFonts w:eastAsiaTheme="minorEastAsia"/>
              </w:rPr>
            </w:pPr>
            <w:r w:rsidRPr="00FB31C3">
              <w:rPr>
                <w:rFonts w:eastAsiaTheme="minorEastAsia"/>
              </w:rPr>
              <w:t>Задача структурного элемента</w:t>
            </w:r>
          </w:p>
        </w:tc>
        <w:tc>
          <w:tcPr>
            <w:tcW w:w="4873" w:type="dxa"/>
            <w:gridSpan w:val="2"/>
            <w:tcBorders>
              <w:top w:val="single" w:sz="4" w:space="0" w:color="auto"/>
              <w:left w:val="single" w:sz="4" w:space="0" w:color="auto"/>
              <w:bottom w:val="single" w:sz="4" w:space="0" w:color="auto"/>
              <w:right w:val="single" w:sz="4" w:space="0" w:color="auto"/>
            </w:tcBorders>
          </w:tcPr>
          <w:p w:rsidR="00B855F2" w:rsidRPr="00FB31C3" w:rsidRDefault="00B855F2" w:rsidP="0083366C">
            <w:pPr>
              <w:widowControl w:val="0"/>
              <w:autoSpaceDE w:val="0"/>
              <w:autoSpaceDN w:val="0"/>
              <w:adjustRightInd w:val="0"/>
              <w:jc w:val="center"/>
              <w:rPr>
                <w:rFonts w:eastAsiaTheme="minorEastAsia"/>
              </w:rPr>
            </w:pPr>
            <w:r w:rsidRPr="00FB31C3">
              <w:rPr>
                <w:rFonts w:eastAsiaTheme="minorEastAsia"/>
              </w:rPr>
              <w:t>Краткое описание ожидаемых эффектов от реализации задачи структурного элемента</w:t>
            </w:r>
          </w:p>
        </w:tc>
        <w:tc>
          <w:tcPr>
            <w:tcW w:w="4825" w:type="dxa"/>
            <w:tcBorders>
              <w:top w:val="single" w:sz="4" w:space="0" w:color="auto"/>
              <w:left w:val="single" w:sz="4" w:space="0" w:color="auto"/>
              <w:bottom w:val="single" w:sz="4" w:space="0" w:color="auto"/>
              <w:right w:val="single" w:sz="4" w:space="0" w:color="auto"/>
            </w:tcBorders>
          </w:tcPr>
          <w:p w:rsidR="00B855F2" w:rsidRPr="00FB31C3" w:rsidRDefault="00B855F2" w:rsidP="0083366C">
            <w:pPr>
              <w:widowControl w:val="0"/>
              <w:autoSpaceDE w:val="0"/>
              <w:autoSpaceDN w:val="0"/>
              <w:adjustRightInd w:val="0"/>
              <w:jc w:val="center"/>
              <w:rPr>
                <w:rFonts w:eastAsiaTheme="minorEastAsia"/>
              </w:rPr>
            </w:pPr>
            <w:r w:rsidRPr="00FB31C3">
              <w:rPr>
                <w:rFonts w:eastAsiaTheme="minorEastAsia"/>
              </w:rPr>
              <w:t>Связь с показателями</w:t>
            </w:r>
          </w:p>
        </w:tc>
      </w:tr>
      <w:tr w:rsidR="00287151" w:rsidRPr="00F51BAC" w:rsidTr="0015086D">
        <w:tc>
          <w:tcPr>
            <w:tcW w:w="15026" w:type="dxa"/>
            <w:gridSpan w:val="6"/>
            <w:tcBorders>
              <w:top w:val="single" w:sz="4" w:space="0" w:color="auto"/>
              <w:left w:val="single" w:sz="4" w:space="0" w:color="auto"/>
              <w:bottom w:val="single" w:sz="4" w:space="0" w:color="auto"/>
              <w:right w:val="single" w:sz="4" w:space="0" w:color="auto"/>
            </w:tcBorders>
          </w:tcPr>
          <w:p w:rsidR="00287151" w:rsidRPr="00FB31C3" w:rsidRDefault="006A4F7C" w:rsidP="00287151">
            <w:pPr>
              <w:jc w:val="center"/>
            </w:pPr>
            <w:r>
              <w:t>1</w:t>
            </w:r>
            <w:r w:rsidR="00287151" w:rsidRPr="00FB31C3">
              <w:t>. Комплексы процессных мероприятий</w:t>
            </w:r>
          </w:p>
        </w:tc>
      </w:tr>
      <w:tr w:rsidR="00204694" w:rsidRPr="00F51BAC" w:rsidTr="0015086D">
        <w:tc>
          <w:tcPr>
            <w:tcW w:w="15026" w:type="dxa"/>
            <w:gridSpan w:val="6"/>
            <w:tcBorders>
              <w:top w:val="single" w:sz="4" w:space="0" w:color="auto"/>
              <w:left w:val="single" w:sz="4" w:space="0" w:color="auto"/>
              <w:bottom w:val="single" w:sz="4" w:space="0" w:color="auto"/>
              <w:right w:val="single" w:sz="4" w:space="0" w:color="auto"/>
            </w:tcBorders>
          </w:tcPr>
          <w:p w:rsidR="00204694" w:rsidRPr="00FB31C3" w:rsidRDefault="006A4F7C" w:rsidP="00287151">
            <w:pPr>
              <w:jc w:val="center"/>
            </w:pPr>
            <w:r>
              <w:t>1</w:t>
            </w:r>
            <w:r w:rsidR="00204694" w:rsidRPr="00FB31C3">
              <w:t>.1 Комплекс процессных мероприятий «Ограничение роста платы граждан за коммунальные ус</w:t>
            </w:r>
            <w:r w:rsidR="00CF6331" w:rsidRPr="00FB31C3">
              <w:t xml:space="preserve">луги </w:t>
            </w:r>
            <w:r w:rsidR="00CF6331" w:rsidRPr="00FB31C3">
              <w:br/>
              <w:t>на тер</w:t>
            </w:r>
            <w:r w:rsidR="00A210F6">
              <w:t>ритории Литвиновского сельского поселения</w:t>
            </w:r>
            <w:r w:rsidR="00204694" w:rsidRPr="00FB31C3">
              <w:t>»</w:t>
            </w:r>
          </w:p>
        </w:tc>
      </w:tr>
      <w:tr w:rsidR="001F30D2" w:rsidRPr="00F51BAC" w:rsidTr="0015086D">
        <w:tc>
          <w:tcPr>
            <w:tcW w:w="15026" w:type="dxa"/>
            <w:gridSpan w:val="6"/>
            <w:tcBorders>
              <w:top w:val="single" w:sz="4" w:space="0" w:color="auto"/>
              <w:left w:val="single" w:sz="4" w:space="0" w:color="auto"/>
              <w:bottom w:val="single" w:sz="4" w:space="0" w:color="auto"/>
              <w:right w:val="single" w:sz="4" w:space="0" w:color="auto"/>
            </w:tcBorders>
          </w:tcPr>
          <w:p w:rsidR="001F30D2" w:rsidRPr="00FB31C3" w:rsidRDefault="001F30D2" w:rsidP="001F30D2">
            <w:r w:rsidRPr="00FB31C3">
              <w:t xml:space="preserve">Ответственный за реализацию: </w:t>
            </w:r>
            <w:r w:rsidR="00A210F6" w:rsidRPr="00A210F6">
              <w:t>ведущий специалист по муниципальному хозяйству Администрации Литвиновского сельского поселения</w:t>
            </w:r>
          </w:p>
          <w:p w:rsidR="001F30D2" w:rsidRPr="00FB31C3" w:rsidRDefault="001F30D2" w:rsidP="001F30D2">
            <w:r w:rsidRPr="00FB31C3">
              <w:t>Срок реализации: 2025 - 2030 годы</w:t>
            </w:r>
          </w:p>
        </w:tc>
      </w:tr>
      <w:tr w:rsidR="004161A9" w:rsidRPr="00F51BAC" w:rsidTr="006B0C13">
        <w:tc>
          <w:tcPr>
            <w:tcW w:w="693" w:type="dxa"/>
            <w:tcBorders>
              <w:top w:val="single" w:sz="4" w:space="0" w:color="auto"/>
              <w:left w:val="single" w:sz="4" w:space="0" w:color="auto"/>
              <w:bottom w:val="single" w:sz="4" w:space="0" w:color="auto"/>
              <w:right w:val="single" w:sz="4" w:space="0" w:color="auto"/>
            </w:tcBorders>
          </w:tcPr>
          <w:p w:rsidR="004161A9" w:rsidRPr="00FB31C3" w:rsidRDefault="001320C7" w:rsidP="004161A9">
            <w:r>
              <w:lastRenderedPageBreak/>
              <w:t>1</w:t>
            </w:r>
            <w:r w:rsidR="004161A9" w:rsidRPr="00FB31C3">
              <w:t>.1.1</w:t>
            </w:r>
          </w:p>
        </w:tc>
        <w:tc>
          <w:tcPr>
            <w:tcW w:w="4536" w:type="dxa"/>
            <w:tcBorders>
              <w:top w:val="single" w:sz="4" w:space="0" w:color="auto"/>
              <w:left w:val="single" w:sz="4" w:space="0" w:color="auto"/>
              <w:bottom w:val="single" w:sz="4" w:space="0" w:color="auto"/>
              <w:right w:val="single" w:sz="4" w:space="0" w:color="auto"/>
            </w:tcBorders>
          </w:tcPr>
          <w:p w:rsidR="004161A9" w:rsidRPr="00FB31C3" w:rsidRDefault="004161A9" w:rsidP="004161A9">
            <w:r>
              <w:t>С</w:t>
            </w:r>
            <w:r w:rsidRPr="00FB31C3">
              <w:t>озданы условия для повышения уровня доступности жилищно-коммунальных услуг для н</w:t>
            </w:r>
            <w:r w:rsidR="00A210F6">
              <w:t>аселения Литвиновского сельского поселения</w:t>
            </w:r>
          </w:p>
        </w:tc>
        <w:tc>
          <w:tcPr>
            <w:tcW w:w="4536" w:type="dxa"/>
            <w:gridSpan w:val="2"/>
            <w:tcBorders>
              <w:top w:val="single" w:sz="4" w:space="0" w:color="auto"/>
              <w:left w:val="single" w:sz="4" w:space="0" w:color="auto"/>
              <w:bottom w:val="single" w:sz="4" w:space="0" w:color="auto"/>
              <w:right w:val="single" w:sz="4" w:space="0" w:color="auto"/>
            </w:tcBorders>
          </w:tcPr>
          <w:p w:rsidR="004161A9" w:rsidRPr="00FB31C3" w:rsidRDefault="004161A9" w:rsidP="004161A9">
            <w:r>
              <w:t xml:space="preserve">повышение уровня </w:t>
            </w:r>
            <w:r w:rsidRPr="00B17C37">
              <w:t>доступности жилищно-коммунальных услуг для н</w:t>
            </w:r>
            <w:r w:rsidR="00A210F6">
              <w:t>аселения Литвиновского сельского поселения</w:t>
            </w:r>
          </w:p>
        </w:tc>
        <w:tc>
          <w:tcPr>
            <w:tcW w:w="5261" w:type="dxa"/>
            <w:gridSpan w:val="2"/>
            <w:tcBorders>
              <w:top w:val="single" w:sz="4" w:space="0" w:color="000000"/>
              <w:left w:val="single" w:sz="4" w:space="0" w:color="000000"/>
              <w:bottom w:val="single" w:sz="4" w:space="0" w:color="000000"/>
              <w:right w:val="single" w:sz="4" w:space="0" w:color="000000"/>
            </w:tcBorders>
          </w:tcPr>
          <w:p w:rsidR="004161A9" w:rsidRDefault="00A210F6" w:rsidP="004161A9">
            <w:pPr>
              <w:spacing w:line="252" w:lineRule="auto"/>
            </w:pPr>
            <w:r>
              <w:t>доля населения Литвиновского сельского поселения</w:t>
            </w:r>
            <w:r w:rsidR="004161A9">
              <w:t>, обеспеченного качественными жилищно-коммунальными услугами</w:t>
            </w:r>
          </w:p>
        </w:tc>
      </w:tr>
      <w:tr w:rsidR="00F335B8" w:rsidRPr="00FB31C3" w:rsidTr="00B54548">
        <w:tc>
          <w:tcPr>
            <w:tcW w:w="15026" w:type="dxa"/>
            <w:gridSpan w:val="6"/>
            <w:tcBorders>
              <w:top w:val="single" w:sz="4" w:space="0" w:color="auto"/>
              <w:left w:val="single" w:sz="4" w:space="0" w:color="auto"/>
              <w:bottom w:val="single" w:sz="4" w:space="0" w:color="auto"/>
              <w:right w:val="single" w:sz="4" w:space="0" w:color="auto"/>
            </w:tcBorders>
          </w:tcPr>
          <w:p w:rsidR="00F335B8" w:rsidRPr="00FB31C3" w:rsidRDefault="00F335B8" w:rsidP="00920BE1">
            <w:pPr>
              <w:tabs>
                <w:tab w:val="left" w:pos="3285"/>
              </w:tabs>
              <w:jc w:val="center"/>
            </w:pPr>
            <w:r>
              <w:t>1.2</w:t>
            </w:r>
            <w:r w:rsidRPr="00FB31C3">
              <w:t xml:space="preserve"> Комплекс процессных мероприятий «</w:t>
            </w:r>
            <w:r w:rsidR="00920BE1">
              <w:t>Расходы</w:t>
            </w:r>
            <w:r w:rsidRPr="00FB31C3">
              <w:t xml:space="preserve"> на развитие материальной базы в сфере обращения с твердыми коммунальными отходами»</w:t>
            </w:r>
          </w:p>
        </w:tc>
      </w:tr>
      <w:tr w:rsidR="00F335B8" w:rsidRPr="00FB31C3" w:rsidTr="00B54548">
        <w:tc>
          <w:tcPr>
            <w:tcW w:w="15026" w:type="dxa"/>
            <w:gridSpan w:val="6"/>
            <w:tcBorders>
              <w:top w:val="single" w:sz="4" w:space="0" w:color="auto"/>
              <w:left w:val="single" w:sz="4" w:space="0" w:color="auto"/>
              <w:bottom w:val="single" w:sz="4" w:space="0" w:color="auto"/>
              <w:right w:val="single" w:sz="4" w:space="0" w:color="auto"/>
            </w:tcBorders>
          </w:tcPr>
          <w:p w:rsidR="00F335B8" w:rsidRPr="00FB31C3" w:rsidRDefault="00F335B8" w:rsidP="00B54548">
            <w:r w:rsidRPr="00FB31C3">
              <w:t xml:space="preserve">Ответственный за реализацию: </w:t>
            </w:r>
            <w:r w:rsidR="00A210F6" w:rsidRPr="00A210F6">
              <w:t>ведущий специалист по муниципальному хозяйству Администрации Литвиновского сельского поселения</w:t>
            </w:r>
          </w:p>
          <w:p w:rsidR="00F335B8" w:rsidRPr="00FB31C3" w:rsidRDefault="00F335B8" w:rsidP="00B54548">
            <w:pPr>
              <w:tabs>
                <w:tab w:val="left" w:pos="3285"/>
              </w:tabs>
            </w:pPr>
            <w:r w:rsidRPr="00FB31C3">
              <w:t>Срок реализации: 2025 - 2030 годы</w:t>
            </w:r>
          </w:p>
        </w:tc>
      </w:tr>
      <w:tr w:rsidR="00F335B8" w:rsidRPr="00FB31C3" w:rsidTr="00B54548">
        <w:tc>
          <w:tcPr>
            <w:tcW w:w="693" w:type="dxa"/>
            <w:tcBorders>
              <w:top w:val="single" w:sz="4" w:space="0" w:color="auto"/>
              <w:left w:val="single" w:sz="4" w:space="0" w:color="auto"/>
              <w:bottom w:val="single" w:sz="4" w:space="0" w:color="auto"/>
              <w:right w:val="single" w:sz="4" w:space="0" w:color="auto"/>
            </w:tcBorders>
          </w:tcPr>
          <w:p w:rsidR="00F335B8" w:rsidRPr="00FB31C3" w:rsidRDefault="00F335B8" w:rsidP="00B54548">
            <w:r>
              <w:t>1.2</w:t>
            </w:r>
            <w:r w:rsidRPr="00FB31C3">
              <w:t>.1</w:t>
            </w:r>
          </w:p>
        </w:tc>
        <w:tc>
          <w:tcPr>
            <w:tcW w:w="4536" w:type="dxa"/>
            <w:tcBorders>
              <w:top w:val="single" w:sz="4" w:space="0" w:color="auto"/>
              <w:left w:val="single" w:sz="4" w:space="0" w:color="auto"/>
              <w:bottom w:val="single" w:sz="4" w:space="0" w:color="auto"/>
              <w:right w:val="single" w:sz="4" w:space="0" w:color="auto"/>
            </w:tcBorders>
          </w:tcPr>
          <w:p w:rsidR="00F335B8" w:rsidRPr="00FB31C3" w:rsidRDefault="00F335B8" w:rsidP="00B54548">
            <w:pPr>
              <w:tabs>
                <w:tab w:val="left" w:pos="3285"/>
              </w:tabs>
            </w:pPr>
            <w:r>
              <w:t>С</w:t>
            </w:r>
            <w:r w:rsidRPr="004161A9">
              <w:t xml:space="preserve">озданы условия для повышения качества предоставления жилищно-коммунальных услуг на территории </w:t>
            </w:r>
            <w:r w:rsidR="00A210F6">
              <w:t>Литвиновского сельского поселения</w:t>
            </w:r>
          </w:p>
        </w:tc>
        <w:tc>
          <w:tcPr>
            <w:tcW w:w="4536" w:type="dxa"/>
            <w:gridSpan w:val="2"/>
            <w:tcBorders>
              <w:top w:val="single" w:sz="4" w:space="0" w:color="auto"/>
              <w:left w:val="single" w:sz="4" w:space="0" w:color="auto"/>
              <w:bottom w:val="single" w:sz="4" w:space="0" w:color="auto"/>
              <w:right w:val="single" w:sz="4" w:space="0" w:color="auto"/>
            </w:tcBorders>
          </w:tcPr>
          <w:p w:rsidR="00F335B8" w:rsidRPr="00FB31C3" w:rsidRDefault="00F335B8" w:rsidP="00B54548">
            <w:r w:rsidRPr="004161A9">
              <w:t>повышение удовле</w:t>
            </w:r>
            <w:r w:rsidR="00A210F6">
              <w:t>творенности населения Литвиновского сельского поселения</w:t>
            </w:r>
            <w:r w:rsidRPr="004161A9">
              <w:t xml:space="preserve"> уровнем жилищно-коммунального обслуживания</w:t>
            </w:r>
          </w:p>
        </w:tc>
        <w:tc>
          <w:tcPr>
            <w:tcW w:w="5261" w:type="dxa"/>
            <w:gridSpan w:val="2"/>
            <w:tcBorders>
              <w:top w:val="single" w:sz="4" w:space="0" w:color="auto"/>
              <w:left w:val="single" w:sz="4" w:space="0" w:color="auto"/>
              <w:bottom w:val="single" w:sz="4" w:space="0" w:color="auto"/>
              <w:right w:val="single" w:sz="4" w:space="0" w:color="auto"/>
            </w:tcBorders>
          </w:tcPr>
          <w:p w:rsidR="00F335B8" w:rsidRPr="00FB31C3" w:rsidRDefault="00F335B8" w:rsidP="00B54548">
            <w:r w:rsidRPr="004161A9">
              <w:t>доля на</w:t>
            </w:r>
            <w:r w:rsidR="00DC58C5">
              <w:t>селения Литвиновского сельского поселения</w:t>
            </w:r>
            <w:r w:rsidRPr="004161A9">
              <w:t>, обеспеченного качественными жилищно-коммунальными услугами</w:t>
            </w:r>
          </w:p>
        </w:tc>
      </w:tr>
    </w:tbl>
    <w:p w:rsidR="00F335B8" w:rsidRDefault="00F335B8" w:rsidP="002127C9">
      <w:pPr>
        <w:jc w:val="center"/>
        <w:rPr>
          <w:sz w:val="28"/>
          <w:szCs w:val="28"/>
        </w:rPr>
      </w:pPr>
    </w:p>
    <w:p w:rsidR="00B855F2" w:rsidRPr="00F51BAC" w:rsidRDefault="00B855F2" w:rsidP="002127C9">
      <w:pPr>
        <w:jc w:val="center"/>
        <w:rPr>
          <w:sz w:val="28"/>
          <w:szCs w:val="28"/>
        </w:rPr>
      </w:pPr>
      <w:r w:rsidRPr="00F51BAC">
        <w:rPr>
          <w:sz w:val="28"/>
          <w:szCs w:val="28"/>
        </w:rPr>
        <w:t>4. Параметры финансового обеспечения</w:t>
      </w:r>
      <w:r w:rsidR="002127C9">
        <w:rPr>
          <w:sz w:val="28"/>
          <w:szCs w:val="28"/>
        </w:rPr>
        <w:t xml:space="preserve"> </w:t>
      </w:r>
      <w:r>
        <w:rPr>
          <w:sz w:val="28"/>
          <w:szCs w:val="28"/>
        </w:rPr>
        <w:t>муниципальной</w:t>
      </w:r>
      <w:r w:rsidRPr="00F51BAC">
        <w:rPr>
          <w:sz w:val="28"/>
          <w:szCs w:val="28"/>
        </w:rPr>
        <w:t xml:space="preserve"> программы</w:t>
      </w:r>
    </w:p>
    <w:p w:rsidR="00B855F2" w:rsidRPr="00F51BAC" w:rsidRDefault="00B855F2" w:rsidP="00B855F2">
      <w:pPr>
        <w:jc w:val="both"/>
        <w:rPr>
          <w:sz w:val="28"/>
          <w:szCs w:val="28"/>
        </w:rPr>
      </w:pPr>
    </w:p>
    <w:tbl>
      <w:tblPr>
        <w:tblW w:w="15021" w:type="dxa"/>
        <w:tblInd w:w="562" w:type="dxa"/>
        <w:tblLayout w:type="fixed"/>
        <w:tblCellMar>
          <w:top w:w="102" w:type="dxa"/>
          <w:left w:w="62" w:type="dxa"/>
          <w:bottom w:w="102" w:type="dxa"/>
          <w:right w:w="62" w:type="dxa"/>
        </w:tblCellMar>
        <w:tblLook w:val="0000"/>
      </w:tblPr>
      <w:tblGrid>
        <w:gridCol w:w="704"/>
        <w:gridCol w:w="6095"/>
        <w:gridCol w:w="1985"/>
        <w:gridCol w:w="1984"/>
        <w:gridCol w:w="1985"/>
        <w:gridCol w:w="2268"/>
      </w:tblGrid>
      <w:tr w:rsidR="00B855F2" w:rsidRPr="009B55A7" w:rsidTr="0015086D">
        <w:tc>
          <w:tcPr>
            <w:tcW w:w="704" w:type="dxa"/>
            <w:vMerge w:val="restart"/>
            <w:tcBorders>
              <w:top w:val="single" w:sz="4" w:space="0" w:color="auto"/>
              <w:left w:val="single" w:sz="4" w:space="0" w:color="auto"/>
              <w:bottom w:val="single" w:sz="4" w:space="0" w:color="auto"/>
              <w:right w:val="single" w:sz="4" w:space="0" w:color="auto"/>
            </w:tcBorders>
          </w:tcPr>
          <w:p w:rsidR="00B855F2" w:rsidRPr="009B55A7" w:rsidRDefault="00B855F2" w:rsidP="0083366C">
            <w:pPr>
              <w:jc w:val="both"/>
            </w:pPr>
            <w:r w:rsidRPr="009B55A7">
              <w:t>№</w:t>
            </w:r>
          </w:p>
          <w:p w:rsidR="00B855F2" w:rsidRPr="009B55A7" w:rsidRDefault="00B855F2" w:rsidP="0083366C">
            <w:pPr>
              <w:jc w:val="both"/>
            </w:pPr>
            <w:r w:rsidRPr="009B55A7">
              <w:t>п/п</w:t>
            </w:r>
          </w:p>
        </w:tc>
        <w:tc>
          <w:tcPr>
            <w:tcW w:w="6095" w:type="dxa"/>
            <w:vMerge w:val="restart"/>
            <w:tcBorders>
              <w:top w:val="single" w:sz="4" w:space="0" w:color="auto"/>
              <w:left w:val="single" w:sz="4" w:space="0" w:color="auto"/>
              <w:bottom w:val="single" w:sz="4" w:space="0" w:color="auto"/>
              <w:right w:val="single" w:sz="4" w:space="0" w:color="auto"/>
            </w:tcBorders>
          </w:tcPr>
          <w:p w:rsidR="00B855F2" w:rsidRPr="009B55A7" w:rsidRDefault="00B855F2" w:rsidP="001B4F6B">
            <w:pPr>
              <w:jc w:val="both"/>
            </w:pPr>
            <w:r w:rsidRPr="009B55A7">
              <w:t>Наименование муниципальной пр</w:t>
            </w:r>
            <w:r w:rsidR="001B4F6B" w:rsidRPr="009B55A7">
              <w:t xml:space="preserve">ограммы, структурного элемента, </w:t>
            </w:r>
            <w:r w:rsidRPr="009B55A7">
              <w:t>источник финансового обеспечения</w:t>
            </w:r>
          </w:p>
        </w:tc>
        <w:tc>
          <w:tcPr>
            <w:tcW w:w="8222" w:type="dxa"/>
            <w:gridSpan w:val="4"/>
            <w:tcBorders>
              <w:top w:val="single" w:sz="4" w:space="0" w:color="auto"/>
              <w:left w:val="single" w:sz="4" w:space="0" w:color="auto"/>
              <w:bottom w:val="single" w:sz="4" w:space="0" w:color="auto"/>
              <w:right w:val="single" w:sz="4" w:space="0" w:color="auto"/>
            </w:tcBorders>
          </w:tcPr>
          <w:p w:rsidR="00B855F2" w:rsidRPr="009B55A7" w:rsidRDefault="00B855F2" w:rsidP="0083366C">
            <w:pPr>
              <w:jc w:val="center"/>
            </w:pPr>
            <w:r w:rsidRPr="009B55A7">
              <w:t>Объем расходов по годам реализации, (тыс. рублей)</w:t>
            </w:r>
          </w:p>
        </w:tc>
      </w:tr>
      <w:tr w:rsidR="00B855F2" w:rsidRPr="009B55A7" w:rsidTr="000B198B">
        <w:tc>
          <w:tcPr>
            <w:tcW w:w="704" w:type="dxa"/>
            <w:vMerge/>
            <w:tcBorders>
              <w:top w:val="single" w:sz="4" w:space="0" w:color="auto"/>
              <w:left w:val="single" w:sz="4" w:space="0" w:color="auto"/>
              <w:bottom w:val="single" w:sz="4" w:space="0" w:color="auto"/>
              <w:right w:val="single" w:sz="4" w:space="0" w:color="auto"/>
            </w:tcBorders>
          </w:tcPr>
          <w:p w:rsidR="00B855F2" w:rsidRPr="009B55A7" w:rsidRDefault="00B855F2" w:rsidP="0083366C">
            <w:pPr>
              <w:jc w:val="both"/>
            </w:pPr>
          </w:p>
        </w:tc>
        <w:tc>
          <w:tcPr>
            <w:tcW w:w="6095" w:type="dxa"/>
            <w:vMerge/>
            <w:tcBorders>
              <w:top w:val="single" w:sz="4" w:space="0" w:color="auto"/>
              <w:left w:val="single" w:sz="4" w:space="0" w:color="auto"/>
              <w:bottom w:val="single" w:sz="4" w:space="0" w:color="auto"/>
              <w:right w:val="single" w:sz="4" w:space="0" w:color="auto"/>
            </w:tcBorders>
          </w:tcPr>
          <w:p w:rsidR="00B855F2" w:rsidRPr="009B55A7" w:rsidRDefault="00B855F2" w:rsidP="0083366C">
            <w:pPr>
              <w:jc w:val="both"/>
            </w:pPr>
          </w:p>
        </w:tc>
        <w:tc>
          <w:tcPr>
            <w:tcW w:w="1985" w:type="dxa"/>
            <w:tcBorders>
              <w:top w:val="single" w:sz="4" w:space="0" w:color="auto"/>
              <w:left w:val="single" w:sz="4" w:space="0" w:color="auto"/>
              <w:bottom w:val="single" w:sz="4" w:space="0" w:color="auto"/>
              <w:right w:val="single" w:sz="4" w:space="0" w:color="auto"/>
            </w:tcBorders>
          </w:tcPr>
          <w:p w:rsidR="00B855F2" w:rsidRPr="009B55A7" w:rsidRDefault="00B855F2" w:rsidP="0083366C">
            <w:pPr>
              <w:jc w:val="center"/>
            </w:pPr>
            <w:r w:rsidRPr="009B55A7">
              <w:t>2025 год</w:t>
            </w:r>
          </w:p>
        </w:tc>
        <w:tc>
          <w:tcPr>
            <w:tcW w:w="1984" w:type="dxa"/>
            <w:tcBorders>
              <w:top w:val="single" w:sz="4" w:space="0" w:color="auto"/>
              <w:left w:val="single" w:sz="4" w:space="0" w:color="auto"/>
              <w:bottom w:val="single" w:sz="4" w:space="0" w:color="auto"/>
              <w:right w:val="single" w:sz="4" w:space="0" w:color="auto"/>
            </w:tcBorders>
          </w:tcPr>
          <w:p w:rsidR="00B855F2" w:rsidRPr="009B55A7" w:rsidRDefault="00B855F2" w:rsidP="0083366C">
            <w:pPr>
              <w:jc w:val="center"/>
            </w:pPr>
            <w:r w:rsidRPr="009B55A7">
              <w:t>2026 год</w:t>
            </w:r>
          </w:p>
        </w:tc>
        <w:tc>
          <w:tcPr>
            <w:tcW w:w="1985" w:type="dxa"/>
            <w:tcBorders>
              <w:top w:val="single" w:sz="4" w:space="0" w:color="auto"/>
              <w:left w:val="single" w:sz="4" w:space="0" w:color="auto"/>
              <w:bottom w:val="single" w:sz="4" w:space="0" w:color="auto"/>
              <w:right w:val="single" w:sz="4" w:space="0" w:color="auto"/>
            </w:tcBorders>
          </w:tcPr>
          <w:p w:rsidR="00B855F2" w:rsidRPr="009B55A7" w:rsidRDefault="00B855F2" w:rsidP="0083366C">
            <w:pPr>
              <w:jc w:val="center"/>
            </w:pPr>
            <w:r w:rsidRPr="009B55A7">
              <w:t>2027 год</w:t>
            </w:r>
          </w:p>
        </w:tc>
        <w:tc>
          <w:tcPr>
            <w:tcW w:w="2268" w:type="dxa"/>
            <w:tcBorders>
              <w:top w:val="single" w:sz="4" w:space="0" w:color="auto"/>
              <w:left w:val="single" w:sz="4" w:space="0" w:color="auto"/>
              <w:bottom w:val="single" w:sz="4" w:space="0" w:color="auto"/>
              <w:right w:val="single" w:sz="4" w:space="0" w:color="auto"/>
            </w:tcBorders>
          </w:tcPr>
          <w:p w:rsidR="00B855F2" w:rsidRPr="009B55A7" w:rsidRDefault="00B855F2" w:rsidP="0083366C">
            <w:pPr>
              <w:jc w:val="center"/>
            </w:pPr>
            <w:r w:rsidRPr="009B55A7">
              <w:t>Всего</w:t>
            </w:r>
          </w:p>
        </w:tc>
      </w:tr>
      <w:tr w:rsidR="00583170" w:rsidRPr="009B55A7" w:rsidTr="00B54548">
        <w:tc>
          <w:tcPr>
            <w:tcW w:w="704" w:type="dxa"/>
            <w:vMerge w:val="restart"/>
            <w:tcBorders>
              <w:top w:val="single" w:sz="4" w:space="0" w:color="auto"/>
              <w:left w:val="single" w:sz="4" w:space="0" w:color="auto"/>
              <w:right w:val="single" w:sz="4" w:space="0" w:color="auto"/>
            </w:tcBorders>
          </w:tcPr>
          <w:p w:rsidR="00583170" w:rsidRPr="009B55A7" w:rsidRDefault="00583170" w:rsidP="00583170">
            <w:pPr>
              <w:jc w:val="both"/>
            </w:pPr>
            <w:r w:rsidRPr="009B55A7">
              <w:t>1.</w:t>
            </w:r>
          </w:p>
        </w:tc>
        <w:tc>
          <w:tcPr>
            <w:tcW w:w="6095" w:type="dxa"/>
            <w:tcBorders>
              <w:top w:val="single" w:sz="4" w:space="0" w:color="auto"/>
              <w:left w:val="single" w:sz="4" w:space="0" w:color="auto"/>
              <w:bottom w:val="single" w:sz="4" w:space="0" w:color="auto"/>
              <w:right w:val="single" w:sz="4" w:space="0" w:color="auto"/>
            </w:tcBorders>
          </w:tcPr>
          <w:p w:rsidR="00583170" w:rsidRPr="009B55A7" w:rsidRDefault="00583170" w:rsidP="00920BE1">
            <w:r w:rsidRPr="009B55A7">
              <w:t>Муниципальная пр</w:t>
            </w:r>
            <w:r w:rsidR="00DC58C5">
              <w:t>ограмма Литвиновского сельского поселения</w:t>
            </w:r>
            <w:r w:rsidRPr="009B55A7">
              <w:t xml:space="preserve"> «Обеспечение качественными жилищно-коммунальными услугами на</w:t>
            </w:r>
            <w:r w:rsidR="00DC58C5">
              <w:t>селения я</w:t>
            </w:r>
            <w:r w:rsidRPr="009B55A7">
              <w:t>»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583170" w:rsidRPr="009B55A7" w:rsidRDefault="00F00F06" w:rsidP="00583170">
            <w:pPr>
              <w:jc w:val="center"/>
            </w:pPr>
            <w:r>
              <w:t>247,4</w:t>
            </w:r>
          </w:p>
        </w:tc>
        <w:tc>
          <w:tcPr>
            <w:tcW w:w="1984" w:type="dxa"/>
            <w:tcBorders>
              <w:top w:val="single" w:sz="4" w:space="0" w:color="auto"/>
              <w:left w:val="single" w:sz="4" w:space="0" w:color="auto"/>
              <w:bottom w:val="single" w:sz="4" w:space="0" w:color="auto"/>
              <w:right w:val="single" w:sz="4" w:space="0" w:color="auto"/>
            </w:tcBorders>
          </w:tcPr>
          <w:p w:rsidR="00583170" w:rsidRPr="009B55A7" w:rsidRDefault="00A30DA2" w:rsidP="00583170">
            <w:pPr>
              <w:jc w:val="center"/>
            </w:pPr>
            <w:r>
              <w:t>124,5</w:t>
            </w:r>
          </w:p>
        </w:tc>
        <w:tc>
          <w:tcPr>
            <w:tcW w:w="1985" w:type="dxa"/>
            <w:tcBorders>
              <w:top w:val="single" w:sz="4" w:space="0" w:color="auto"/>
              <w:left w:val="single" w:sz="4" w:space="0" w:color="auto"/>
              <w:bottom w:val="single" w:sz="4" w:space="0" w:color="auto"/>
              <w:right w:val="single" w:sz="4" w:space="0" w:color="auto"/>
            </w:tcBorders>
          </w:tcPr>
          <w:p w:rsidR="00583170" w:rsidRPr="009B55A7" w:rsidRDefault="00F00F06" w:rsidP="00583170">
            <w:pPr>
              <w:jc w:val="center"/>
            </w:pPr>
            <w:r>
              <w:t>123,7</w:t>
            </w:r>
          </w:p>
        </w:tc>
        <w:tc>
          <w:tcPr>
            <w:tcW w:w="2268" w:type="dxa"/>
            <w:tcBorders>
              <w:top w:val="single" w:sz="4" w:space="0" w:color="auto"/>
              <w:left w:val="single" w:sz="4" w:space="0" w:color="auto"/>
              <w:bottom w:val="single" w:sz="4" w:space="0" w:color="auto"/>
              <w:right w:val="single" w:sz="4" w:space="0" w:color="auto"/>
            </w:tcBorders>
          </w:tcPr>
          <w:p w:rsidR="00583170" w:rsidRPr="009B55A7" w:rsidRDefault="00F00F06" w:rsidP="00583170">
            <w:pPr>
              <w:jc w:val="center"/>
            </w:pPr>
            <w:r>
              <w:t>495,6</w:t>
            </w:r>
          </w:p>
        </w:tc>
      </w:tr>
      <w:tr w:rsidR="00583170" w:rsidRPr="009B55A7" w:rsidTr="00B54548">
        <w:tc>
          <w:tcPr>
            <w:tcW w:w="704" w:type="dxa"/>
            <w:vMerge/>
            <w:tcBorders>
              <w:left w:val="single" w:sz="4" w:space="0" w:color="auto"/>
              <w:right w:val="single" w:sz="4" w:space="0" w:color="auto"/>
            </w:tcBorders>
          </w:tcPr>
          <w:p w:rsidR="00583170" w:rsidRPr="009B55A7" w:rsidRDefault="00583170" w:rsidP="00583170">
            <w:pPr>
              <w:jc w:val="both"/>
            </w:pPr>
          </w:p>
        </w:tc>
        <w:tc>
          <w:tcPr>
            <w:tcW w:w="6095" w:type="dxa"/>
            <w:tcBorders>
              <w:top w:val="single" w:sz="4" w:space="0" w:color="auto"/>
              <w:left w:val="single" w:sz="4" w:space="0" w:color="auto"/>
              <w:bottom w:val="single" w:sz="4" w:space="0" w:color="auto"/>
              <w:right w:val="single" w:sz="4" w:space="0" w:color="auto"/>
            </w:tcBorders>
          </w:tcPr>
          <w:p w:rsidR="00583170" w:rsidRPr="009B55A7" w:rsidRDefault="00583170" w:rsidP="00583170">
            <w:pPr>
              <w:jc w:val="right"/>
            </w:pPr>
            <w:r w:rsidRPr="009B55A7">
              <w:t>МБ</w:t>
            </w:r>
          </w:p>
        </w:tc>
        <w:tc>
          <w:tcPr>
            <w:tcW w:w="1985" w:type="dxa"/>
            <w:tcBorders>
              <w:top w:val="single" w:sz="4" w:space="0" w:color="auto"/>
              <w:left w:val="single" w:sz="4" w:space="0" w:color="auto"/>
              <w:bottom w:val="single" w:sz="4" w:space="0" w:color="auto"/>
              <w:right w:val="single" w:sz="4" w:space="0" w:color="auto"/>
            </w:tcBorders>
          </w:tcPr>
          <w:p w:rsidR="00583170" w:rsidRPr="009B55A7" w:rsidRDefault="00A30DA2" w:rsidP="00583170">
            <w:pPr>
              <w:jc w:val="center"/>
            </w:pPr>
            <w:r>
              <w:t>85,0</w:t>
            </w:r>
          </w:p>
        </w:tc>
        <w:tc>
          <w:tcPr>
            <w:tcW w:w="1984" w:type="dxa"/>
            <w:tcBorders>
              <w:top w:val="single" w:sz="4" w:space="0" w:color="auto"/>
              <w:left w:val="single" w:sz="4" w:space="0" w:color="auto"/>
              <w:bottom w:val="single" w:sz="4" w:space="0" w:color="auto"/>
              <w:right w:val="single" w:sz="4" w:space="0" w:color="auto"/>
            </w:tcBorders>
          </w:tcPr>
          <w:p w:rsidR="00583170" w:rsidRPr="009B55A7" w:rsidRDefault="00583170" w:rsidP="00583170">
            <w:pPr>
              <w:jc w:val="center"/>
            </w:pPr>
            <w:r w:rsidRPr="009B55A7">
              <w:t>-</w:t>
            </w:r>
          </w:p>
        </w:tc>
        <w:tc>
          <w:tcPr>
            <w:tcW w:w="1985" w:type="dxa"/>
            <w:tcBorders>
              <w:top w:val="single" w:sz="4" w:space="0" w:color="auto"/>
              <w:left w:val="single" w:sz="4" w:space="0" w:color="auto"/>
              <w:bottom w:val="single" w:sz="4" w:space="0" w:color="auto"/>
              <w:right w:val="single" w:sz="4" w:space="0" w:color="auto"/>
            </w:tcBorders>
          </w:tcPr>
          <w:p w:rsidR="00583170" w:rsidRPr="009B55A7" w:rsidRDefault="00583170" w:rsidP="00583170">
            <w:pPr>
              <w:jc w:val="center"/>
            </w:pPr>
            <w:r w:rsidRPr="009B55A7">
              <w:t>-</w:t>
            </w:r>
          </w:p>
        </w:tc>
        <w:tc>
          <w:tcPr>
            <w:tcW w:w="2268" w:type="dxa"/>
            <w:tcBorders>
              <w:top w:val="single" w:sz="4" w:space="0" w:color="auto"/>
              <w:left w:val="single" w:sz="4" w:space="0" w:color="auto"/>
              <w:bottom w:val="single" w:sz="4" w:space="0" w:color="auto"/>
              <w:right w:val="single" w:sz="4" w:space="0" w:color="auto"/>
            </w:tcBorders>
          </w:tcPr>
          <w:p w:rsidR="00583170" w:rsidRPr="009B55A7" w:rsidRDefault="00A30DA2" w:rsidP="00583170">
            <w:pPr>
              <w:jc w:val="center"/>
            </w:pPr>
            <w:r>
              <w:t>85,0</w:t>
            </w:r>
          </w:p>
        </w:tc>
      </w:tr>
      <w:tr w:rsidR="00A30DA2" w:rsidRPr="009B55A7" w:rsidTr="00B54548">
        <w:tc>
          <w:tcPr>
            <w:tcW w:w="704" w:type="dxa"/>
            <w:vMerge/>
            <w:tcBorders>
              <w:left w:val="single" w:sz="4" w:space="0" w:color="auto"/>
              <w:right w:val="single" w:sz="4" w:space="0" w:color="auto"/>
            </w:tcBorders>
          </w:tcPr>
          <w:p w:rsidR="00A30DA2" w:rsidRPr="009B55A7" w:rsidRDefault="00A30DA2" w:rsidP="00583170">
            <w:pPr>
              <w:jc w:val="both"/>
            </w:pPr>
          </w:p>
        </w:tc>
        <w:tc>
          <w:tcPr>
            <w:tcW w:w="6095" w:type="dxa"/>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right"/>
            </w:pPr>
            <w:r w:rsidRPr="009B55A7">
              <w:t>МБ поселений</w:t>
            </w:r>
          </w:p>
        </w:tc>
        <w:tc>
          <w:tcPr>
            <w:tcW w:w="1985" w:type="dxa"/>
            <w:tcBorders>
              <w:top w:val="single" w:sz="4" w:space="0" w:color="auto"/>
              <w:left w:val="single" w:sz="4" w:space="0" w:color="auto"/>
              <w:bottom w:val="single" w:sz="4" w:space="0" w:color="auto"/>
              <w:right w:val="single" w:sz="4" w:space="0" w:color="auto"/>
            </w:tcBorders>
          </w:tcPr>
          <w:p w:rsidR="00A30DA2" w:rsidRPr="009B55A7" w:rsidRDefault="00F00F06" w:rsidP="00583170">
            <w:pPr>
              <w:jc w:val="center"/>
            </w:pPr>
            <w:r>
              <w:t>1,6</w:t>
            </w:r>
          </w:p>
        </w:tc>
        <w:tc>
          <w:tcPr>
            <w:tcW w:w="1984" w:type="dxa"/>
            <w:tcBorders>
              <w:top w:val="single" w:sz="4" w:space="0" w:color="auto"/>
              <w:left w:val="single" w:sz="4" w:space="0" w:color="auto"/>
              <w:bottom w:val="single" w:sz="4" w:space="0" w:color="auto"/>
              <w:right w:val="single" w:sz="4" w:space="0" w:color="auto"/>
            </w:tcBorders>
          </w:tcPr>
          <w:p w:rsidR="00A30DA2" w:rsidRPr="009B55A7" w:rsidRDefault="00A30DA2" w:rsidP="00A30DA2">
            <w:pPr>
              <w:jc w:val="center"/>
            </w:pPr>
            <w:r>
              <w:t>8,1</w:t>
            </w:r>
          </w:p>
        </w:tc>
        <w:tc>
          <w:tcPr>
            <w:tcW w:w="1985" w:type="dxa"/>
            <w:tcBorders>
              <w:top w:val="single" w:sz="4" w:space="0" w:color="auto"/>
              <w:left w:val="single" w:sz="4" w:space="0" w:color="auto"/>
              <w:bottom w:val="single" w:sz="4" w:space="0" w:color="auto"/>
              <w:right w:val="single" w:sz="4" w:space="0" w:color="auto"/>
            </w:tcBorders>
          </w:tcPr>
          <w:p w:rsidR="00A30DA2" w:rsidRPr="009B55A7" w:rsidRDefault="00F00F06" w:rsidP="00583170">
            <w:pPr>
              <w:jc w:val="center"/>
            </w:pPr>
            <w:r>
              <w:t>7,3</w:t>
            </w:r>
          </w:p>
        </w:tc>
        <w:tc>
          <w:tcPr>
            <w:tcW w:w="2268" w:type="dxa"/>
            <w:tcBorders>
              <w:top w:val="single" w:sz="4" w:space="0" w:color="auto"/>
              <w:left w:val="single" w:sz="4" w:space="0" w:color="auto"/>
              <w:bottom w:val="single" w:sz="4" w:space="0" w:color="auto"/>
              <w:right w:val="single" w:sz="4" w:space="0" w:color="auto"/>
            </w:tcBorders>
          </w:tcPr>
          <w:p w:rsidR="00A30DA2" w:rsidRPr="009B55A7" w:rsidRDefault="00F00F06" w:rsidP="00583170">
            <w:pPr>
              <w:jc w:val="center"/>
            </w:pPr>
            <w:r>
              <w:t>17,0</w:t>
            </w:r>
          </w:p>
        </w:tc>
      </w:tr>
      <w:tr w:rsidR="00A30DA2" w:rsidRPr="009B55A7" w:rsidTr="00B54548">
        <w:tc>
          <w:tcPr>
            <w:tcW w:w="704" w:type="dxa"/>
            <w:vMerge/>
            <w:tcBorders>
              <w:left w:val="single" w:sz="4" w:space="0" w:color="auto"/>
              <w:bottom w:val="single" w:sz="4" w:space="0" w:color="auto"/>
              <w:right w:val="single" w:sz="4" w:space="0" w:color="auto"/>
            </w:tcBorders>
          </w:tcPr>
          <w:p w:rsidR="00A30DA2" w:rsidRPr="009B55A7" w:rsidRDefault="00A30DA2" w:rsidP="00583170">
            <w:pPr>
              <w:jc w:val="both"/>
            </w:pPr>
          </w:p>
        </w:tc>
        <w:tc>
          <w:tcPr>
            <w:tcW w:w="6095" w:type="dxa"/>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right"/>
              <w:rPr>
                <w:highlight w:val="yellow"/>
              </w:rPr>
            </w:pPr>
            <w:r w:rsidRPr="009B55A7">
              <w:t>ОБ</w:t>
            </w:r>
          </w:p>
        </w:tc>
        <w:tc>
          <w:tcPr>
            <w:tcW w:w="1985" w:type="dxa"/>
            <w:tcBorders>
              <w:top w:val="single" w:sz="4" w:space="0" w:color="auto"/>
              <w:left w:val="single" w:sz="4" w:space="0" w:color="auto"/>
              <w:bottom w:val="single" w:sz="4" w:space="0" w:color="auto"/>
              <w:right w:val="single" w:sz="4" w:space="0" w:color="auto"/>
            </w:tcBorders>
          </w:tcPr>
          <w:p w:rsidR="00A30DA2" w:rsidRPr="009B55A7" w:rsidRDefault="00F00F06" w:rsidP="00F00F06">
            <w:pPr>
              <w:jc w:val="center"/>
            </w:pPr>
            <w:r>
              <w:t>160,8</w:t>
            </w:r>
          </w:p>
        </w:tc>
        <w:tc>
          <w:tcPr>
            <w:tcW w:w="1984" w:type="dxa"/>
            <w:tcBorders>
              <w:top w:val="single" w:sz="4" w:space="0" w:color="auto"/>
              <w:left w:val="single" w:sz="4" w:space="0" w:color="auto"/>
              <w:bottom w:val="single" w:sz="4" w:space="0" w:color="auto"/>
              <w:right w:val="single" w:sz="4" w:space="0" w:color="auto"/>
            </w:tcBorders>
          </w:tcPr>
          <w:p w:rsidR="00A30DA2" w:rsidRPr="009B55A7" w:rsidRDefault="00A30DA2" w:rsidP="00A30DA2">
            <w:pPr>
              <w:jc w:val="center"/>
            </w:pPr>
            <w:r>
              <w:t>116,4</w:t>
            </w:r>
          </w:p>
        </w:tc>
        <w:tc>
          <w:tcPr>
            <w:tcW w:w="1985" w:type="dxa"/>
            <w:tcBorders>
              <w:top w:val="single" w:sz="4" w:space="0" w:color="auto"/>
              <w:left w:val="single" w:sz="4" w:space="0" w:color="auto"/>
              <w:bottom w:val="single" w:sz="4" w:space="0" w:color="auto"/>
              <w:right w:val="single" w:sz="4" w:space="0" w:color="auto"/>
            </w:tcBorders>
          </w:tcPr>
          <w:p w:rsidR="00A30DA2" w:rsidRPr="009B55A7" w:rsidRDefault="00F00F06" w:rsidP="00583170">
            <w:pPr>
              <w:jc w:val="center"/>
            </w:pPr>
            <w:r>
              <w:t>116,4</w:t>
            </w:r>
          </w:p>
        </w:tc>
        <w:tc>
          <w:tcPr>
            <w:tcW w:w="2268" w:type="dxa"/>
            <w:tcBorders>
              <w:top w:val="single" w:sz="4" w:space="0" w:color="auto"/>
              <w:left w:val="single" w:sz="4" w:space="0" w:color="auto"/>
              <w:bottom w:val="single" w:sz="4" w:space="0" w:color="auto"/>
              <w:right w:val="single" w:sz="4" w:space="0" w:color="auto"/>
            </w:tcBorders>
          </w:tcPr>
          <w:p w:rsidR="00A30DA2" w:rsidRPr="009B55A7" w:rsidRDefault="00F00F06" w:rsidP="00583170">
            <w:pPr>
              <w:jc w:val="center"/>
            </w:pPr>
            <w:r>
              <w:t>393,6</w:t>
            </w:r>
          </w:p>
        </w:tc>
      </w:tr>
      <w:tr w:rsidR="00A30DA2" w:rsidRPr="009B55A7" w:rsidTr="000B198B">
        <w:tc>
          <w:tcPr>
            <w:tcW w:w="704" w:type="dxa"/>
            <w:vMerge w:val="restart"/>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both"/>
            </w:pPr>
            <w:r w:rsidRPr="009B55A7">
              <w:t>2.</w:t>
            </w:r>
          </w:p>
        </w:tc>
        <w:tc>
          <w:tcPr>
            <w:tcW w:w="6095" w:type="dxa"/>
            <w:tcBorders>
              <w:top w:val="single" w:sz="4" w:space="0" w:color="auto"/>
              <w:left w:val="single" w:sz="4" w:space="0" w:color="auto"/>
              <w:bottom w:val="single" w:sz="4" w:space="0" w:color="auto"/>
              <w:right w:val="single" w:sz="4" w:space="0" w:color="auto"/>
            </w:tcBorders>
          </w:tcPr>
          <w:p w:rsidR="00A30DA2" w:rsidRPr="009B55A7" w:rsidRDefault="00A30DA2" w:rsidP="00583170">
            <w:r w:rsidRPr="009B55A7">
              <w:t>Комплекс процессных мероприятий «Ограничение роста платы граждан за коммунальные услуги на тер</w:t>
            </w:r>
            <w:r>
              <w:t>ритории Литвиновского сельского поселения</w:t>
            </w:r>
            <w:r w:rsidRPr="009B55A7">
              <w:t>», в том числе:</w:t>
            </w:r>
          </w:p>
        </w:tc>
        <w:tc>
          <w:tcPr>
            <w:tcW w:w="1985" w:type="dxa"/>
            <w:tcBorders>
              <w:top w:val="single" w:sz="4" w:space="0" w:color="auto"/>
              <w:left w:val="single" w:sz="4" w:space="0" w:color="auto"/>
              <w:bottom w:val="single" w:sz="4" w:space="0" w:color="auto"/>
              <w:right w:val="single" w:sz="4" w:space="0" w:color="auto"/>
            </w:tcBorders>
          </w:tcPr>
          <w:p w:rsidR="00A30DA2" w:rsidRPr="009B55A7" w:rsidRDefault="00F00F06" w:rsidP="00583170">
            <w:pPr>
              <w:jc w:val="center"/>
            </w:pPr>
            <w:r>
              <w:t>162,4</w:t>
            </w:r>
          </w:p>
        </w:tc>
        <w:tc>
          <w:tcPr>
            <w:tcW w:w="1984" w:type="dxa"/>
            <w:tcBorders>
              <w:top w:val="single" w:sz="4" w:space="0" w:color="auto"/>
              <w:left w:val="single" w:sz="4" w:space="0" w:color="auto"/>
              <w:bottom w:val="single" w:sz="4" w:space="0" w:color="auto"/>
              <w:right w:val="single" w:sz="4" w:space="0" w:color="auto"/>
            </w:tcBorders>
          </w:tcPr>
          <w:p w:rsidR="00A30DA2" w:rsidRPr="009B55A7" w:rsidRDefault="00A30DA2" w:rsidP="00A30DA2">
            <w:pPr>
              <w:jc w:val="center"/>
            </w:pPr>
            <w:r>
              <w:t>124,5</w:t>
            </w:r>
          </w:p>
        </w:tc>
        <w:tc>
          <w:tcPr>
            <w:tcW w:w="1985" w:type="dxa"/>
            <w:tcBorders>
              <w:top w:val="single" w:sz="4" w:space="0" w:color="auto"/>
              <w:left w:val="single" w:sz="4" w:space="0" w:color="auto"/>
              <w:bottom w:val="single" w:sz="4" w:space="0" w:color="auto"/>
              <w:right w:val="single" w:sz="4" w:space="0" w:color="auto"/>
            </w:tcBorders>
          </w:tcPr>
          <w:p w:rsidR="00A30DA2" w:rsidRPr="009B55A7" w:rsidRDefault="00F00F06" w:rsidP="00583170">
            <w:pPr>
              <w:jc w:val="center"/>
            </w:pPr>
            <w:r>
              <w:t>123,7</w:t>
            </w:r>
          </w:p>
        </w:tc>
        <w:tc>
          <w:tcPr>
            <w:tcW w:w="2268" w:type="dxa"/>
            <w:tcBorders>
              <w:top w:val="single" w:sz="4" w:space="0" w:color="auto"/>
              <w:left w:val="single" w:sz="4" w:space="0" w:color="auto"/>
              <w:bottom w:val="single" w:sz="4" w:space="0" w:color="auto"/>
              <w:right w:val="single" w:sz="4" w:space="0" w:color="auto"/>
            </w:tcBorders>
          </w:tcPr>
          <w:p w:rsidR="00A30DA2" w:rsidRPr="009B55A7" w:rsidRDefault="00F00F06" w:rsidP="00A30DA2">
            <w:pPr>
              <w:jc w:val="center"/>
            </w:pPr>
            <w:r>
              <w:t>410,6</w:t>
            </w:r>
          </w:p>
        </w:tc>
      </w:tr>
      <w:tr w:rsidR="00A30DA2" w:rsidRPr="009B55A7" w:rsidTr="000B198B">
        <w:tc>
          <w:tcPr>
            <w:tcW w:w="704" w:type="dxa"/>
            <w:vMerge/>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both"/>
            </w:pPr>
          </w:p>
        </w:tc>
        <w:tc>
          <w:tcPr>
            <w:tcW w:w="6095" w:type="dxa"/>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right"/>
            </w:pPr>
            <w:r w:rsidRPr="009B55A7">
              <w:t>МБ</w:t>
            </w:r>
          </w:p>
        </w:tc>
        <w:tc>
          <w:tcPr>
            <w:tcW w:w="1985" w:type="dxa"/>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center"/>
            </w:pPr>
            <w:r w:rsidRPr="009B55A7">
              <w:t>-</w:t>
            </w:r>
          </w:p>
        </w:tc>
        <w:tc>
          <w:tcPr>
            <w:tcW w:w="1984" w:type="dxa"/>
            <w:tcBorders>
              <w:top w:val="single" w:sz="4" w:space="0" w:color="auto"/>
              <w:left w:val="single" w:sz="4" w:space="0" w:color="auto"/>
              <w:bottom w:val="single" w:sz="4" w:space="0" w:color="auto"/>
              <w:right w:val="single" w:sz="4" w:space="0" w:color="auto"/>
            </w:tcBorders>
          </w:tcPr>
          <w:p w:rsidR="00A30DA2" w:rsidRPr="009B55A7" w:rsidRDefault="00A30DA2" w:rsidP="00A30DA2">
            <w:pPr>
              <w:jc w:val="center"/>
            </w:pPr>
            <w:r w:rsidRPr="009B55A7">
              <w:t>-</w:t>
            </w:r>
          </w:p>
        </w:tc>
        <w:tc>
          <w:tcPr>
            <w:tcW w:w="1985" w:type="dxa"/>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center"/>
            </w:pPr>
            <w:r w:rsidRPr="009B55A7">
              <w:t>-</w:t>
            </w:r>
          </w:p>
        </w:tc>
        <w:tc>
          <w:tcPr>
            <w:tcW w:w="2268" w:type="dxa"/>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center"/>
            </w:pPr>
            <w:r w:rsidRPr="009B55A7">
              <w:t>-</w:t>
            </w:r>
          </w:p>
        </w:tc>
      </w:tr>
      <w:tr w:rsidR="00A30DA2" w:rsidRPr="009B55A7" w:rsidTr="000B198B">
        <w:tc>
          <w:tcPr>
            <w:tcW w:w="704" w:type="dxa"/>
            <w:vMerge/>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both"/>
            </w:pPr>
          </w:p>
        </w:tc>
        <w:tc>
          <w:tcPr>
            <w:tcW w:w="6095" w:type="dxa"/>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right"/>
            </w:pPr>
            <w:r w:rsidRPr="009B55A7">
              <w:t>МБ поселений</w:t>
            </w:r>
          </w:p>
        </w:tc>
        <w:tc>
          <w:tcPr>
            <w:tcW w:w="1985" w:type="dxa"/>
            <w:tcBorders>
              <w:top w:val="single" w:sz="4" w:space="0" w:color="auto"/>
              <w:left w:val="single" w:sz="4" w:space="0" w:color="auto"/>
              <w:bottom w:val="single" w:sz="4" w:space="0" w:color="auto"/>
              <w:right w:val="single" w:sz="4" w:space="0" w:color="auto"/>
            </w:tcBorders>
          </w:tcPr>
          <w:p w:rsidR="00A30DA2" w:rsidRPr="009B55A7" w:rsidRDefault="00F00F06" w:rsidP="00583170">
            <w:pPr>
              <w:jc w:val="center"/>
            </w:pPr>
            <w:r>
              <w:t>1,6</w:t>
            </w:r>
          </w:p>
        </w:tc>
        <w:tc>
          <w:tcPr>
            <w:tcW w:w="1984" w:type="dxa"/>
            <w:tcBorders>
              <w:top w:val="single" w:sz="4" w:space="0" w:color="auto"/>
              <w:left w:val="single" w:sz="4" w:space="0" w:color="auto"/>
              <w:bottom w:val="single" w:sz="4" w:space="0" w:color="auto"/>
              <w:right w:val="single" w:sz="4" w:space="0" w:color="auto"/>
            </w:tcBorders>
          </w:tcPr>
          <w:p w:rsidR="00A30DA2" w:rsidRPr="009B55A7" w:rsidRDefault="00A30DA2" w:rsidP="00A30DA2">
            <w:pPr>
              <w:jc w:val="center"/>
            </w:pPr>
            <w:r>
              <w:t>8,1</w:t>
            </w:r>
          </w:p>
        </w:tc>
        <w:tc>
          <w:tcPr>
            <w:tcW w:w="1985" w:type="dxa"/>
            <w:tcBorders>
              <w:top w:val="single" w:sz="4" w:space="0" w:color="auto"/>
              <w:left w:val="single" w:sz="4" w:space="0" w:color="auto"/>
              <w:bottom w:val="single" w:sz="4" w:space="0" w:color="auto"/>
              <w:right w:val="single" w:sz="4" w:space="0" w:color="auto"/>
            </w:tcBorders>
          </w:tcPr>
          <w:p w:rsidR="00A30DA2" w:rsidRPr="009B55A7" w:rsidRDefault="00F00F06" w:rsidP="00583170">
            <w:pPr>
              <w:jc w:val="center"/>
            </w:pPr>
            <w:r>
              <w:t>7,3</w:t>
            </w:r>
          </w:p>
        </w:tc>
        <w:tc>
          <w:tcPr>
            <w:tcW w:w="2268" w:type="dxa"/>
            <w:tcBorders>
              <w:top w:val="single" w:sz="4" w:space="0" w:color="auto"/>
              <w:left w:val="single" w:sz="4" w:space="0" w:color="auto"/>
              <w:bottom w:val="single" w:sz="4" w:space="0" w:color="auto"/>
              <w:right w:val="single" w:sz="4" w:space="0" w:color="auto"/>
            </w:tcBorders>
          </w:tcPr>
          <w:p w:rsidR="00A30DA2" w:rsidRPr="009B55A7" w:rsidRDefault="00F00F06" w:rsidP="00583170">
            <w:pPr>
              <w:jc w:val="center"/>
            </w:pPr>
            <w:r>
              <w:t>17,0</w:t>
            </w:r>
          </w:p>
        </w:tc>
      </w:tr>
      <w:tr w:rsidR="00F00F06" w:rsidRPr="009B55A7" w:rsidTr="000B198B">
        <w:tc>
          <w:tcPr>
            <w:tcW w:w="704" w:type="dxa"/>
            <w:vMerge/>
            <w:tcBorders>
              <w:top w:val="single" w:sz="4" w:space="0" w:color="auto"/>
              <w:left w:val="single" w:sz="4" w:space="0" w:color="auto"/>
              <w:bottom w:val="single" w:sz="4" w:space="0" w:color="auto"/>
              <w:right w:val="single" w:sz="4" w:space="0" w:color="auto"/>
            </w:tcBorders>
          </w:tcPr>
          <w:p w:rsidR="00F00F06" w:rsidRPr="009B55A7" w:rsidRDefault="00F00F06" w:rsidP="00583170">
            <w:pPr>
              <w:jc w:val="both"/>
            </w:pPr>
          </w:p>
        </w:tc>
        <w:tc>
          <w:tcPr>
            <w:tcW w:w="6095" w:type="dxa"/>
            <w:tcBorders>
              <w:top w:val="single" w:sz="4" w:space="0" w:color="auto"/>
              <w:left w:val="single" w:sz="4" w:space="0" w:color="auto"/>
              <w:bottom w:val="single" w:sz="4" w:space="0" w:color="auto"/>
              <w:right w:val="single" w:sz="4" w:space="0" w:color="auto"/>
            </w:tcBorders>
          </w:tcPr>
          <w:p w:rsidR="00F00F06" w:rsidRPr="009B55A7" w:rsidRDefault="00F00F06" w:rsidP="00583170">
            <w:pPr>
              <w:jc w:val="right"/>
              <w:rPr>
                <w:highlight w:val="yellow"/>
              </w:rPr>
            </w:pPr>
            <w:r w:rsidRPr="009B55A7">
              <w:t>ОБ</w:t>
            </w:r>
          </w:p>
        </w:tc>
        <w:tc>
          <w:tcPr>
            <w:tcW w:w="1985" w:type="dxa"/>
            <w:tcBorders>
              <w:top w:val="single" w:sz="4" w:space="0" w:color="auto"/>
              <w:left w:val="single" w:sz="4" w:space="0" w:color="auto"/>
              <w:bottom w:val="single" w:sz="4" w:space="0" w:color="auto"/>
              <w:right w:val="single" w:sz="4" w:space="0" w:color="auto"/>
            </w:tcBorders>
          </w:tcPr>
          <w:p w:rsidR="00F00F06" w:rsidRPr="009B55A7" w:rsidRDefault="00F00F06" w:rsidP="005369E0">
            <w:pPr>
              <w:jc w:val="center"/>
            </w:pPr>
            <w:r>
              <w:t>160,8</w:t>
            </w:r>
          </w:p>
        </w:tc>
        <w:tc>
          <w:tcPr>
            <w:tcW w:w="1984" w:type="dxa"/>
            <w:tcBorders>
              <w:top w:val="single" w:sz="4" w:space="0" w:color="auto"/>
              <w:left w:val="single" w:sz="4" w:space="0" w:color="auto"/>
              <w:bottom w:val="single" w:sz="4" w:space="0" w:color="auto"/>
              <w:right w:val="single" w:sz="4" w:space="0" w:color="auto"/>
            </w:tcBorders>
          </w:tcPr>
          <w:p w:rsidR="00F00F06" w:rsidRPr="009B55A7" w:rsidRDefault="00F00F06" w:rsidP="005369E0">
            <w:pPr>
              <w:jc w:val="center"/>
            </w:pPr>
            <w:r>
              <w:t>116,4</w:t>
            </w:r>
          </w:p>
        </w:tc>
        <w:tc>
          <w:tcPr>
            <w:tcW w:w="1985" w:type="dxa"/>
            <w:tcBorders>
              <w:top w:val="single" w:sz="4" w:space="0" w:color="auto"/>
              <w:left w:val="single" w:sz="4" w:space="0" w:color="auto"/>
              <w:bottom w:val="single" w:sz="4" w:space="0" w:color="auto"/>
              <w:right w:val="single" w:sz="4" w:space="0" w:color="auto"/>
            </w:tcBorders>
          </w:tcPr>
          <w:p w:rsidR="00F00F06" w:rsidRPr="009B55A7" w:rsidRDefault="00F00F06" w:rsidP="005369E0">
            <w:pPr>
              <w:jc w:val="center"/>
            </w:pPr>
            <w:r>
              <w:t>116,4</w:t>
            </w:r>
          </w:p>
        </w:tc>
        <w:tc>
          <w:tcPr>
            <w:tcW w:w="2268" w:type="dxa"/>
            <w:tcBorders>
              <w:top w:val="single" w:sz="4" w:space="0" w:color="auto"/>
              <w:left w:val="single" w:sz="4" w:space="0" w:color="auto"/>
              <w:bottom w:val="single" w:sz="4" w:space="0" w:color="auto"/>
              <w:right w:val="single" w:sz="4" w:space="0" w:color="auto"/>
            </w:tcBorders>
          </w:tcPr>
          <w:p w:rsidR="00F00F06" w:rsidRPr="009B55A7" w:rsidRDefault="00F00F06" w:rsidP="005369E0">
            <w:pPr>
              <w:jc w:val="center"/>
            </w:pPr>
            <w:r>
              <w:t>393,6</w:t>
            </w:r>
          </w:p>
        </w:tc>
      </w:tr>
      <w:tr w:rsidR="00BA15A1" w:rsidRPr="009B55A7" w:rsidTr="00B54548">
        <w:tc>
          <w:tcPr>
            <w:tcW w:w="704" w:type="dxa"/>
            <w:vMerge w:val="restart"/>
            <w:tcBorders>
              <w:top w:val="single" w:sz="4" w:space="0" w:color="auto"/>
              <w:left w:val="single" w:sz="4" w:space="0" w:color="auto"/>
              <w:right w:val="single" w:sz="4" w:space="0" w:color="auto"/>
            </w:tcBorders>
          </w:tcPr>
          <w:p w:rsidR="00BA15A1" w:rsidRPr="009B55A7" w:rsidRDefault="00BA15A1" w:rsidP="00583170">
            <w:pPr>
              <w:jc w:val="both"/>
            </w:pPr>
            <w:r w:rsidRPr="009B55A7">
              <w:t>3.</w:t>
            </w:r>
          </w:p>
        </w:tc>
        <w:tc>
          <w:tcPr>
            <w:tcW w:w="6095" w:type="dxa"/>
            <w:tcBorders>
              <w:top w:val="single" w:sz="4" w:space="0" w:color="auto"/>
              <w:left w:val="single" w:sz="4" w:space="0" w:color="auto"/>
              <w:bottom w:val="single" w:sz="4" w:space="0" w:color="auto"/>
              <w:right w:val="single" w:sz="4" w:space="0" w:color="auto"/>
            </w:tcBorders>
          </w:tcPr>
          <w:p w:rsidR="00BA15A1" w:rsidRPr="009B55A7" w:rsidRDefault="00BA15A1" w:rsidP="00920BE1">
            <w:r w:rsidRPr="009B55A7">
              <w:t>Комплекс процессных мероприятий «</w:t>
            </w:r>
            <w:r w:rsidR="00920BE1">
              <w:t>Расходы</w:t>
            </w:r>
            <w:r w:rsidRPr="009B55A7">
              <w:t xml:space="preserve"> на развитие материальной базы в сфере обращения с твердыми коммунальными отходами», в том числе:</w:t>
            </w:r>
          </w:p>
        </w:tc>
        <w:tc>
          <w:tcPr>
            <w:tcW w:w="1985" w:type="dxa"/>
            <w:tcBorders>
              <w:top w:val="single" w:sz="4" w:space="0" w:color="auto"/>
              <w:left w:val="single" w:sz="4" w:space="0" w:color="auto"/>
              <w:bottom w:val="single" w:sz="4" w:space="0" w:color="auto"/>
              <w:right w:val="single" w:sz="4" w:space="0" w:color="auto"/>
            </w:tcBorders>
          </w:tcPr>
          <w:p w:rsidR="00BA15A1" w:rsidRPr="009B55A7" w:rsidRDefault="00BA15A1" w:rsidP="00583170">
            <w:pPr>
              <w:jc w:val="center"/>
            </w:pPr>
          </w:p>
          <w:p w:rsidR="00BA15A1" w:rsidRPr="009B55A7" w:rsidRDefault="00A30DA2" w:rsidP="00BA15A1">
            <w:pPr>
              <w:jc w:val="center"/>
            </w:pPr>
            <w:r>
              <w:t>85,0</w:t>
            </w:r>
          </w:p>
        </w:tc>
        <w:tc>
          <w:tcPr>
            <w:tcW w:w="1984" w:type="dxa"/>
            <w:tcBorders>
              <w:top w:val="single" w:sz="4" w:space="0" w:color="auto"/>
              <w:left w:val="single" w:sz="4" w:space="0" w:color="auto"/>
              <w:bottom w:val="single" w:sz="4" w:space="0" w:color="auto"/>
              <w:right w:val="single" w:sz="4" w:space="0" w:color="auto"/>
            </w:tcBorders>
          </w:tcPr>
          <w:p w:rsidR="00BA15A1" w:rsidRPr="009B55A7" w:rsidRDefault="00BA15A1" w:rsidP="00583170">
            <w:pPr>
              <w:jc w:val="center"/>
            </w:pPr>
          </w:p>
          <w:p w:rsidR="00BA15A1" w:rsidRPr="009B55A7" w:rsidRDefault="00BA15A1" w:rsidP="00583170">
            <w:pPr>
              <w:jc w:val="center"/>
            </w:pPr>
            <w:r w:rsidRPr="009B55A7">
              <w:t>-</w:t>
            </w:r>
          </w:p>
        </w:tc>
        <w:tc>
          <w:tcPr>
            <w:tcW w:w="1985" w:type="dxa"/>
            <w:tcBorders>
              <w:top w:val="single" w:sz="4" w:space="0" w:color="auto"/>
              <w:left w:val="single" w:sz="4" w:space="0" w:color="auto"/>
              <w:bottom w:val="single" w:sz="4" w:space="0" w:color="auto"/>
              <w:right w:val="single" w:sz="4" w:space="0" w:color="auto"/>
            </w:tcBorders>
          </w:tcPr>
          <w:p w:rsidR="00BA15A1" w:rsidRPr="009B55A7" w:rsidRDefault="00BA15A1" w:rsidP="00583170">
            <w:pPr>
              <w:jc w:val="center"/>
            </w:pPr>
          </w:p>
          <w:p w:rsidR="00BA15A1" w:rsidRPr="009B55A7" w:rsidRDefault="00BA15A1" w:rsidP="00583170">
            <w:pPr>
              <w:jc w:val="center"/>
            </w:pPr>
            <w:r w:rsidRPr="009B55A7">
              <w:t>-</w:t>
            </w:r>
          </w:p>
        </w:tc>
        <w:tc>
          <w:tcPr>
            <w:tcW w:w="2268" w:type="dxa"/>
            <w:tcBorders>
              <w:top w:val="single" w:sz="4" w:space="0" w:color="auto"/>
              <w:left w:val="single" w:sz="4" w:space="0" w:color="auto"/>
              <w:bottom w:val="single" w:sz="4" w:space="0" w:color="auto"/>
              <w:right w:val="single" w:sz="4" w:space="0" w:color="auto"/>
            </w:tcBorders>
          </w:tcPr>
          <w:p w:rsidR="00BA15A1" w:rsidRPr="009B55A7" w:rsidRDefault="00BA15A1" w:rsidP="00583170">
            <w:pPr>
              <w:jc w:val="center"/>
            </w:pPr>
          </w:p>
          <w:p w:rsidR="00BA15A1" w:rsidRPr="009B55A7" w:rsidRDefault="00A30DA2" w:rsidP="00583170">
            <w:pPr>
              <w:jc w:val="center"/>
            </w:pPr>
            <w:r>
              <w:t>85,0</w:t>
            </w:r>
          </w:p>
        </w:tc>
      </w:tr>
      <w:tr w:rsidR="00BA15A1" w:rsidRPr="009B55A7" w:rsidTr="00B54548">
        <w:tc>
          <w:tcPr>
            <w:tcW w:w="704" w:type="dxa"/>
            <w:vMerge/>
            <w:tcBorders>
              <w:left w:val="single" w:sz="4" w:space="0" w:color="auto"/>
              <w:right w:val="single" w:sz="4" w:space="0" w:color="auto"/>
            </w:tcBorders>
          </w:tcPr>
          <w:p w:rsidR="00BA15A1" w:rsidRPr="009B55A7" w:rsidRDefault="00BA15A1" w:rsidP="00BA15A1">
            <w:pPr>
              <w:jc w:val="both"/>
            </w:pPr>
          </w:p>
        </w:tc>
        <w:tc>
          <w:tcPr>
            <w:tcW w:w="6095" w:type="dxa"/>
            <w:tcBorders>
              <w:top w:val="single" w:sz="4" w:space="0" w:color="auto"/>
              <w:left w:val="single" w:sz="4" w:space="0" w:color="auto"/>
              <w:bottom w:val="single" w:sz="4" w:space="0" w:color="auto"/>
              <w:right w:val="single" w:sz="4" w:space="0" w:color="auto"/>
            </w:tcBorders>
          </w:tcPr>
          <w:p w:rsidR="00BA15A1" w:rsidRPr="009B55A7" w:rsidRDefault="00BA15A1" w:rsidP="00BA15A1">
            <w:pPr>
              <w:jc w:val="right"/>
            </w:pPr>
            <w:r w:rsidRPr="009B55A7">
              <w:t>МБ</w:t>
            </w:r>
          </w:p>
        </w:tc>
        <w:tc>
          <w:tcPr>
            <w:tcW w:w="1985" w:type="dxa"/>
            <w:tcBorders>
              <w:top w:val="single" w:sz="4" w:space="0" w:color="auto"/>
              <w:left w:val="single" w:sz="4" w:space="0" w:color="auto"/>
              <w:bottom w:val="single" w:sz="4" w:space="0" w:color="auto"/>
              <w:right w:val="single" w:sz="4" w:space="0" w:color="auto"/>
            </w:tcBorders>
          </w:tcPr>
          <w:p w:rsidR="00BA15A1" w:rsidRPr="009B55A7" w:rsidRDefault="00A30DA2" w:rsidP="00BA15A1">
            <w:pPr>
              <w:jc w:val="center"/>
            </w:pPr>
            <w:r>
              <w:t>85,0</w:t>
            </w:r>
          </w:p>
        </w:tc>
        <w:tc>
          <w:tcPr>
            <w:tcW w:w="1984" w:type="dxa"/>
            <w:tcBorders>
              <w:top w:val="single" w:sz="4" w:space="0" w:color="auto"/>
              <w:left w:val="single" w:sz="4" w:space="0" w:color="auto"/>
              <w:bottom w:val="single" w:sz="4" w:space="0" w:color="auto"/>
              <w:right w:val="single" w:sz="4" w:space="0" w:color="auto"/>
            </w:tcBorders>
          </w:tcPr>
          <w:p w:rsidR="00BA15A1" w:rsidRPr="009B55A7" w:rsidRDefault="00BA15A1" w:rsidP="00BA15A1">
            <w:pPr>
              <w:jc w:val="center"/>
            </w:pPr>
            <w:r w:rsidRPr="009B55A7">
              <w:t>-</w:t>
            </w:r>
          </w:p>
        </w:tc>
        <w:tc>
          <w:tcPr>
            <w:tcW w:w="1985" w:type="dxa"/>
            <w:tcBorders>
              <w:top w:val="single" w:sz="4" w:space="0" w:color="auto"/>
              <w:left w:val="single" w:sz="4" w:space="0" w:color="auto"/>
              <w:bottom w:val="single" w:sz="4" w:space="0" w:color="auto"/>
              <w:right w:val="single" w:sz="4" w:space="0" w:color="auto"/>
            </w:tcBorders>
          </w:tcPr>
          <w:p w:rsidR="00BA15A1" w:rsidRPr="009B55A7" w:rsidRDefault="00BA15A1" w:rsidP="00BA15A1">
            <w:pPr>
              <w:jc w:val="center"/>
            </w:pPr>
            <w:r w:rsidRPr="009B55A7">
              <w:t>-</w:t>
            </w:r>
          </w:p>
        </w:tc>
        <w:tc>
          <w:tcPr>
            <w:tcW w:w="2268" w:type="dxa"/>
            <w:tcBorders>
              <w:top w:val="single" w:sz="4" w:space="0" w:color="auto"/>
              <w:left w:val="single" w:sz="4" w:space="0" w:color="auto"/>
              <w:bottom w:val="single" w:sz="4" w:space="0" w:color="auto"/>
              <w:right w:val="single" w:sz="4" w:space="0" w:color="auto"/>
            </w:tcBorders>
          </w:tcPr>
          <w:p w:rsidR="00BA15A1" w:rsidRPr="009B55A7" w:rsidRDefault="00A30DA2" w:rsidP="00BA15A1">
            <w:pPr>
              <w:jc w:val="center"/>
            </w:pPr>
            <w:r>
              <w:t>85,0</w:t>
            </w:r>
          </w:p>
        </w:tc>
      </w:tr>
      <w:tr w:rsidR="00BA15A1" w:rsidRPr="009B55A7" w:rsidTr="00B54548">
        <w:tc>
          <w:tcPr>
            <w:tcW w:w="704" w:type="dxa"/>
            <w:vMerge/>
            <w:tcBorders>
              <w:left w:val="single" w:sz="4" w:space="0" w:color="auto"/>
              <w:right w:val="single" w:sz="4" w:space="0" w:color="auto"/>
            </w:tcBorders>
          </w:tcPr>
          <w:p w:rsidR="00BA15A1" w:rsidRPr="009B55A7" w:rsidRDefault="00BA15A1" w:rsidP="00BA15A1">
            <w:pPr>
              <w:jc w:val="both"/>
            </w:pPr>
          </w:p>
        </w:tc>
        <w:tc>
          <w:tcPr>
            <w:tcW w:w="6095" w:type="dxa"/>
            <w:tcBorders>
              <w:top w:val="single" w:sz="4" w:space="0" w:color="auto"/>
              <w:left w:val="single" w:sz="4" w:space="0" w:color="auto"/>
              <w:bottom w:val="single" w:sz="4" w:space="0" w:color="auto"/>
              <w:right w:val="single" w:sz="4" w:space="0" w:color="auto"/>
            </w:tcBorders>
          </w:tcPr>
          <w:p w:rsidR="00BA15A1" w:rsidRPr="009B55A7" w:rsidRDefault="00BA15A1" w:rsidP="00BA15A1">
            <w:pPr>
              <w:jc w:val="right"/>
            </w:pPr>
            <w:r w:rsidRPr="009B55A7">
              <w:t>МБ поселений</w:t>
            </w:r>
          </w:p>
        </w:tc>
        <w:tc>
          <w:tcPr>
            <w:tcW w:w="1985" w:type="dxa"/>
            <w:tcBorders>
              <w:top w:val="single" w:sz="4" w:space="0" w:color="auto"/>
              <w:left w:val="single" w:sz="4" w:space="0" w:color="auto"/>
              <w:bottom w:val="single" w:sz="4" w:space="0" w:color="auto"/>
              <w:right w:val="single" w:sz="4" w:space="0" w:color="auto"/>
            </w:tcBorders>
          </w:tcPr>
          <w:p w:rsidR="00BA15A1" w:rsidRPr="009B55A7" w:rsidRDefault="00BA15A1" w:rsidP="00BA15A1">
            <w:pPr>
              <w:jc w:val="center"/>
            </w:pPr>
            <w:r w:rsidRPr="009B55A7">
              <w:t>-</w:t>
            </w:r>
          </w:p>
        </w:tc>
        <w:tc>
          <w:tcPr>
            <w:tcW w:w="1984" w:type="dxa"/>
            <w:tcBorders>
              <w:top w:val="single" w:sz="4" w:space="0" w:color="auto"/>
              <w:left w:val="single" w:sz="4" w:space="0" w:color="auto"/>
              <w:bottom w:val="single" w:sz="4" w:space="0" w:color="auto"/>
              <w:right w:val="single" w:sz="4" w:space="0" w:color="auto"/>
            </w:tcBorders>
          </w:tcPr>
          <w:p w:rsidR="00BA15A1" w:rsidRPr="009B55A7" w:rsidRDefault="00BA15A1" w:rsidP="00BA15A1">
            <w:pPr>
              <w:jc w:val="center"/>
            </w:pPr>
            <w:r w:rsidRPr="009B55A7">
              <w:t>-</w:t>
            </w:r>
          </w:p>
        </w:tc>
        <w:tc>
          <w:tcPr>
            <w:tcW w:w="1985" w:type="dxa"/>
            <w:tcBorders>
              <w:top w:val="single" w:sz="4" w:space="0" w:color="auto"/>
              <w:left w:val="single" w:sz="4" w:space="0" w:color="auto"/>
              <w:bottom w:val="single" w:sz="4" w:space="0" w:color="auto"/>
              <w:right w:val="single" w:sz="4" w:space="0" w:color="auto"/>
            </w:tcBorders>
          </w:tcPr>
          <w:p w:rsidR="00BA15A1" w:rsidRPr="009B55A7" w:rsidRDefault="00BA15A1" w:rsidP="00BA15A1">
            <w:pPr>
              <w:jc w:val="center"/>
            </w:pPr>
            <w:r w:rsidRPr="009B55A7">
              <w:t>-</w:t>
            </w:r>
          </w:p>
        </w:tc>
        <w:tc>
          <w:tcPr>
            <w:tcW w:w="2268" w:type="dxa"/>
            <w:tcBorders>
              <w:top w:val="single" w:sz="4" w:space="0" w:color="auto"/>
              <w:left w:val="single" w:sz="4" w:space="0" w:color="auto"/>
              <w:bottom w:val="single" w:sz="4" w:space="0" w:color="auto"/>
              <w:right w:val="single" w:sz="4" w:space="0" w:color="auto"/>
            </w:tcBorders>
          </w:tcPr>
          <w:p w:rsidR="00BA15A1" w:rsidRPr="009B55A7" w:rsidRDefault="00BA15A1" w:rsidP="00BA15A1">
            <w:pPr>
              <w:jc w:val="center"/>
            </w:pPr>
            <w:r w:rsidRPr="009B55A7">
              <w:t>-</w:t>
            </w:r>
          </w:p>
        </w:tc>
      </w:tr>
      <w:tr w:rsidR="00BA15A1" w:rsidRPr="009B55A7" w:rsidTr="00B54548">
        <w:tc>
          <w:tcPr>
            <w:tcW w:w="704" w:type="dxa"/>
            <w:vMerge/>
            <w:tcBorders>
              <w:left w:val="single" w:sz="4" w:space="0" w:color="auto"/>
              <w:bottom w:val="single" w:sz="4" w:space="0" w:color="auto"/>
              <w:right w:val="single" w:sz="4" w:space="0" w:color="auto"/>
            </w:tcBorders>
          </w:tcPr>
          <w:p w:rsidR="00BA15A1" w:rsidRPr="009B55A7" w:rsidRDefault="00BA15A1" w:rsidP="00BA15A1">
            <w:pPr>
              <w:jc w:val="both"/>
            </w:pPr>
          </w:p>
        </w:tc>
        <w:tc>
          <w:tcPr>
            <w:tcW w:w="6095" w:type="dxa"/>
            <w:tcBorders>
              <w:top w:val="single" w:sz="4" w:space="0" w:color="auto"/>
              <w:left w:val="single" w:sz="4" w:space="0" w:color="auto"/>
              <w:bottom w:val="single" w:sz="4" w:space="0" w:color="auto"/>
              <w:right w:val="single" w:sz="4" w:space="0" w:color="auto"/>
            </w:tcBorders>
          </w:tcPr>
          <w:p w:rsidR="00BA15A1" w:rsidRPr="009B55A7" w:rsidRDefault="00BA15A1" w:rsidP="00BA15A1">
            <w:pPr>
              <w:jc w:val="right"/>
              <w:rPr>
                <w:highlight w:val="yellow"/>
              </w:rPr>
            </w:pPr>
            <w:r w:rsidRPr="009B55A7">
              <w:t>ОБ</w:t>
            </w:r>
          </w:p>
        </w:tc>
        <w:tc>
          <w:tcPr>
            <w:tcW w:w="1985" w:type="dxa"/>
            <w:tcBorders>
              <w:top w:val="single" w:sz="4" w:space="0" w:color="auto"/>
              <w:left w:val="single" w:sz="4" w:space="0" w:color="auto"/>
              <w:bottom w:val="single" w:sz="4" w:space="0" w:color="auto"/>
              <w:right w:val="single" w:sz="4" w:space="0" w:color="auto"/>
            </w:tcBorders>
          </w:tcPr>
          <w:p w:rsidR="00BA15A1" w:rsidRPr="009B55A7" w:rsidRDefault="00BA15A1" w:rsidP="00BA15A1">
            <w:pPr>
              <w:jc w:val="center"/>
            </w:pPr>
            <w:r w:rsidRPr="009B55A7">
              <w:t>-</w:t>
            </w:r>
          </w:p>
        </w:tc>
        <w:tc>
          <w:tcPr>
            <w:tcW w:w="1984" w:type="dxa"/>
            <w:tcBorders>
              <w:top w:val="single" w:sz="4" w:space="0" w:color="auto"/>
              <w:left w:val="single" w:sz="4" w:space="0" w:color="auto"/>
              <w:bottom w:val="single" w:sz="4" w:space="0" w:color="auto"/>
              <w:right w:val="single" w:sz="4" w:space="0" w:color="auto"/>
            </w:tcBorders>
          </w:tcPr>
          <w:p w:rsidR="00BA15A1" w:rsidRPr="009B55A7" w:rsidRDefault="00BA15A1" w:rsidP="00BA15A1">
            <w:pPr>
              <w:jc w:val="center"/>
            </w:pPr>
            <w:r w:rsidRPr="009B55A7">
              <w:t>-</w:t>
            </w:r>
          </w:p>
        </w:tc>
        <w:tc>
          <w:tcPr>
            <w:tcW w:w="1985" w:type="dxa"/>
            <w:tcBorders>
              <w:top w:val="single" w:sz="4" w:space="0" w:color="auto"/>
              <w:left w:val="single" w:sz="4" w:space="0" w:color="auto"/>
              <w:bottom w:val="single" w:sz="4" w:space="0" w:color="auto"/>
              <w:right w:val="single" w:sz="4" w:space="0" w:color="auto"/>
            </w:tcBorders>
          </w:tcPr>
          <w:p w:rsidR="00BA15A1" w:rsidRPr="009B55A7" w:rsidRDefault="00BA15A1" w:rsidP="00BA15A1">
            <w:pPr>
              <w:jc w:val="center"/>
            </w:pPr>
            <w:r w:rsidRPr="009B55A7">
              <w:t>-</w:t>
            </w:r>
          </w:p>
        </w:tc>
        <w:tc>
          <w:tcPr>
            <w:tcW w:w="2268" w:type="dxa"/>
            <w:tcBorders>
              <w:top w:val="single" w:sz="4" w:space="0" w:color="auto"/>
              <w:left w:val="single" w:sz="4" w:space="0" w:color="auto"/>
              <w:bottom w:val="single" w:sz="4" w:space="0" w:color="auto"/>
              <w:right w:val="single" w:sz="4" w:space="0" w:color="auto"/>
            </w:tcBorders>
          </w:tcPr>
          <w:p w:rsidR="00BA15A1" w:rsidRPr="009B55A7" w:rsidRDefault="00BA15A1" w:rsidP="00BA15A1">
            <w:pPr>
              <w:jc w:val="center"/>
            </w:pPr>
            <w:r w:rsidRPr="009B55A7">
              <w:t>-</w:t>
            </w:r>
          </w:p>
        </w:tc>
      </w:tr>
    </w:tbl>
    <w:p w:rsidR="009E210C" w:rsidRPr="008075FC" w:rsidRDefault="00D4638E" w:rsidP="00D4638E">
      <w:pPr>
        <w:rPr>
          <w:color w:val="000000"/>
          <w:sz w:val="20"/>
          <w:szCs w:val="20"/>
        </w:rPr>
      </w:pPr>
      <w:r w:rsidRPr="008075FC">
        <w:rPr>
          <w:color w:val="000000"/>
          <w:sz w:val="20"/>
          <w:szCs w:val="20"/>
        </w:rPr>
        <w:t>Обозначения:</w:t>
      </w:r>
    </w:p>
    <w:p w:rsidR="00D4638E" w:rsidRPr="008075FC" w:rsidRDefault="00D4638E" w:rsidP="00D4638E">
      <w:pPr>
        <w:rPr>
          <w:color w:val="000000"/>
          <w:sz w:val="20"/>
          <w:szCs w:val="20"/>
        </w:rPr>
      </w:pPr>
      <w:r w:rsidRPr="008075FC">
        <w:rPr>
          <w:color w:val="000000"/>
          <w:sz w:val="20"/>
          <w:szCs w:val="20"/>
        </w:rPr>
        <w:t>МБ – местный бюджет</w:t>
      </w:r>
    </w:p>
    <w:p w:rsidR="00D4638E" w:rsidRPr="008075FC" w:rsidRDefault="00D4638E" w:rsidP="00D4638E">
      <w:pPr>
        <w:rPr>
          <w:color w:val="000000"/>
          <w:sz w:val="20"/>
          <w:szCs w:val="20"/>
        </w:rPr>
      </w:pPr>
      <w:r w:rsidRPr="008075FC">
        <w:rPr>
          <w:color w:val="000000"/>
          <w:sz w:val="20"/>
          <w:szCs w:val="20"/>
        </w:rPr>
        <w:t>МБ поселений – местный бюджет поселений</w:t>
      </w:r>
    </w:p>
    <w:p w:rsidR="00732822" w:rsidRPr="00732822" w:rsidRDefault="00D4638E" w:rsidP="00732822">
      <w:pPr>
        <w:rPr>
          <w:color w:val="000000"/>
          <w:szCs w:val="20"/>
        </w:rPr>
      </w:pPr>
      <w:r w:rsidRPr="008075FC">
        <w:rPr>
          <w:color w:val="000000"/>
          <w:sz w:val="20"/>
          <w:szCs w:val="20"/>
        </w:rPr>
        <w:t>ОБ – областной бюджет</w:t>
      </w:r>
    </w:p>
    <w:p w:rsidR="00732822" w:rsidRPr="00AE6591" w:rsidRDefault="00732822" w:rsidP="00836090">
      <w:pPr>
        <w:jc w:val="center"/>
        <w:rPr>
          <w:sz w:val="28"/>
          <w:szCs w:val="28"/>
        </w:rPr>
      </w:pPr>
    </w:p>
    <w:p w:rsidR="00732822" w:rsidRPr="00AE6591" w:rsidRDefault="00732822" w:rsidP="00732822">
      <w:pPr>
        <w:rPr>
          <w:sz w:val="28"/>
          <w:szCs w:val="28"/>
        </w:rPr>
      </w:pPr>
    </w:p>
    <w:p w:rsidR="00732822" w:rsidRDefault="00732822"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Pr="00AE6591" w:rsidRDefault="008075FC" w:rsidP="00732822">
      <w:pPr>
        <w:rPr>
          <w:sz w:val="28"/>
          <w:szCs w:val="28"/>
        </w:rPr>
      </w:pPr>
    </w:p>
    <w:p w:rsidR="00836090" w:rsidRPr="00836090" w:rsidRDefault="00EB2C50" w:rsidP="00836090">
      <w:pPr>
        <w:jc w:val="center"/>
        <w:rPr>
          <w:sz w:val="28"/>
          <w:szCs w:val="28"/>
        </w:rPr>
      </w:pPr>
      <w:r>
        <w:rPr>
          <w:sz w:val="28"/>
          <w:szCs w:val="28"/>
          <w:lang w:val="en-US"/>
        </w:rPr>
        <w:t>III</w:t>
      </w:r>
      <w:r w:rsidR="0015086D">
        <w:rPr>
          <w:sz w:val="28"/>
          <w:szCs w:val="28"/>
        </w:rPr>
        <w:t>. ПАСПОРТ</w:t>
      </w:r>
    </w:p>
    <w:p w:rsidR="0015086D" w:rsidRDefault="0015086D" w:rsidP="0015086D">
      <w:pPr>
        <w:jc w:val="center"/>
        <w:rPr>
          <w:sz w:val="28"/>
          <w:szCs w:val="28"/>
        </w:rPr>
      </w:pPr>
      <w:r>
        <w:rPr>
          <w:sz w:val="28"/>
          <w:szCs w:val="28"/>
        </w:rPr>
        <w:t>к</w:t>
      </w:r>
      <w:r w:rsidRPr="0015086D">
        <w:rPr>
          <w:sz w:val="28"/>
          <w:szCs w:val="28"/>
        </w:rPr>
        <w:t>омплекс</w:t>
      </w:r>
      <w:r>
        <w:rPr>
          <w:sz w:val="28"/>
          <w:szCs w:val="28"/>
        </w:rPr>
        <w:t>а</w:t>
      </w:r>
      <w:r w:rsidRPr="0015086D">
        <w:rPr>
          <w:sz w:val="28"/>
          <w:szCs w:val="28"/>
        </w:rPr>
        <w:t xml:space="preserve"> процессных мероприятий </w:t>
      </w:r>
    </w:p>
    <w:p w:rsidR="00836090" w:rsidRPr="00836090" w:rsidRDefault="0015086D" w:rsidP="0015086D">
      <w:pPr>
        <w:jc w:val="center"/>
        <w:rPr>
          <w:sz w:val="28"/>
          <w:szCs w:val="28"/>
        </w:rPr>
      </w:pPr>
      <w:r w:rsidRPr="0015086D">
        <w:rPr>
          <w:sz w:val="28"/>
          <w:szCs w:val="28"/>
        </w:rPr>
        <w:t>«Ограничение роста платы граждан за коммунальные услуги на тер</w:t>
      </w:r>
      <w:r w:rsidR="00DC58C5">
        <w:rPr>
          <w:sz w:val="28"/>
          <w:szCs w:val="28"/>
        </w:rPr>
        <w:t>ритории Литвиновского сельского поселения</w:t>
      </w:r>
      <w:r w:rsidRPr="0015086D">
        <w:rPr>
          <w:sz w:val="28"/>
          <w:szCs w:val="28"/>
        </w:rPr>
        <w:t>»</w:t>
      </w:r>
    </w:p>
    <w:p w:rsidR="0015086D" w:rsidRDefault="0015086D" w:rsidP="00836090">
      <w:pPr>
        <w:jc w:val="both"/>
        <w:rPr>
          <w:sz w:val="28"/>
          <w:szCs w:val="28"/>
        </w:rPr>
      </w:pPr>
    </w:p>
    <w:p w:rsidR="00836090" w:rsidRPr="00836090" w:rsidRDefault="00836090" w:rsidP="00836090">
      <w:pPr>
        <w:jc w:val="both"/>
        <w:rPr>
          <w:sz w:val="28"/>
          <w:szCs w:val="28"/>
        </w:rPr>
      </w:pPr>
      <w:r w:rsidRPr="00836090">
        <w:rPr>
          <w:sz w:val="28"/>
          <w:szCs w:val="28"/>
        </w:rPr>
        <w:t>1. Основные положения</w:t>
      </w:r>
    </w:p>
    <w:p w:rsidR="00836090" w:rsidRPr="00836090" w:rsidRDefault="00836090" w:rsidP="00836090">
      <w:pPr>
        <w:jc w:val="both"/>
        <w:rPr>
          <w:sz w:val="28"/>
          <w:szCs w:val="28"/>
        </w:rPr>
      </w:pPr>
    </w:p>
    <w:tbl>
      <w:tblPr>
        <w:tblW w:w="0" w:type="auto"/>
        <w:tblInd w:w="567" w:type="dxa"/>
        <w:tblLayout w:type="fixed"/>
        <w:tblCellMar>
          <w:top w:w="102" w:type="dxa"/>
          <w:left w:w="62" w:type="dxa"/>
          <w:bottom w:w="102" w:type="dxa"/>
          <w:right w:w="62" w:type="dxa"/>
        </w:tblCellMar>
        <w:tblLook w:val="0000"/>
      </w:tblPr>
      <w:tblGrid>
        <w:gridCol w:w="566"/>
        <w:gridCol w:w="3829"/>
        <w:gridCol w:w="850"/>
        <w:gridCol w:w="9214"/>
      </w:tblGrid>
      <w:tr w:rsidR="00836090" w:rsidRPr="00836090" w:rsidTr="0015086D">
        <w:tc>
          <w:tcPr>
            <w:tcW w:w="566" w:type="dxa"/>
          </w:tcPr>
          <w:p w:rsidR="00836090" w:rsidRPr="00836090" w:rsidRDefault="00836090" w:rsidP="00836090">
            <w:pPr>
              <w:jc w:val="both"/>
              <w:rPr>
                <w:sz w:val="28"/>
                <w:szCs w:val="28"/>
              </w:rPr>
            </w:pPr>
            <w:r w:rsidRPr="00836090">
              <w:rPr>
                <w:sz w:val="28"/>
                <w:szCs w:val="28"/>
              </w:rPr>
              <w:t>1.1.</w:t>
            </w:r>
          </w:p>
        </w:tc>
        <w:tc>
          <w:tcPr>
            <w:tcW w:w="3829" w:type="dxa"/>
          </w:tcPr>
          <w:p w:rsidR="00836090" w:rsidRPr="00836090" w:rsidRDefault="00836090" w:rsidP="00836090">
            <w:pPr>
              <w:jc w:val="both"/>
              <w:rPr>
                <w:sz w:val="28"/>
                <w:szCs w:val="28"/>
              </w:rPr>
            </w:pPr>
            <w:r w:rsidRPr="00836090">
              <w:rPr>
                <w:sz w:val="28"/>
                <w:szCs w:val="28"/>
              </w:rPr>
              <w:t xml:space="preserve">Ответственный за разработку и реализацию </w:t>
            </w:r>
            <w:r w:rsidR="0015086D">
              <w:rPr>
                <w:sz w:val="28"/>
                <w:szCs w:val="28"/>
              </w:rPr>
              <w:t>к</w:t>
            </w:r>
            <w:r w:rsidR="0015086D" w:rsidRPr="0015086D">
              <w:rPr>
                <w:sz w:val="28"/>
                <w:szCs w:val="28"/>
              </w:rPr>
              <w:t>омплекс</w:t>
            </w:r>
            <w:r w:rsidR="0015086D">
              <w:rPr>
                <w:sz w:val="28"/>
                <w:szCs w:val="28"/>
              </w:rPr>
              <w:t>а</w:t>
            </w:r>
            <w:r w:rsidR="0015086D" w:rsidRPr="0015086D">
              <w:rPr>
                <w:sz w:val="28"/>
                <w:szCs w:val="28"/>
              </w:rPr>
              <w:t xml:space="preserve"> процессных мероприятий «Ограничение роста платы граждан за коммунальные услуги на тер</w:t>
            </w:r>
            <w:r w:rsidR="00DC58C5">
              <w:rPr>
                <w:sz w:val="28"/>
                <w:szCs w:val="28"/>
              </w:rPr>
              <w:t>ритории Литвиновского сельского поселения</w:t>
            </w:r>
            <w:r w:rsidR="0015086D" w:rsidRPr="0015086D">
              <w:rPr>
                <w:sz w:val="28"/>
                <w:szCs w:val="28"/>
              </w:rPr>
              <w:t xml:space="preserve">» </w:t>
            </w:r>
            <w:r w:rsidRPr="00836090">
              <w:rPr>
                <w:sz w:val="28"/>
                <w:szCs w:val="28"/>
              </w:rPr>
              <w:t>(далее также в настоящем разделе - комплекс процессных мероприятий)</w:t>
            </w:r>
          </w:p>
        </w:tc>
        <w:tc>
          <w:tcPr>
            <w:tcW w:w="850" w:type="dxa"/>
          </w:tcPr>
          <w:p w:rsidR="00836090" w:rsidRPr="00836090" w:rsidRDefault="00836090" w:rsidP="00AF7180">
            <w:pPr>
              <w:jc w:val="center"/>
              <w:rPr>
                <w:sz w:val="28"/>
                <w:szCs w:val="28"/>
              </w:rPr>
            </w:pPr>
            <w:r w:rsidRPr="00836090">
              <w:rPr>
                <w:sz w:val="28"/>
                <w:szCs w:val="28"/>
              </w:rPr>
              <w:t>-</w:t>
            </w:r>
          </w:p>
        </w:tc>
        <w:tc>
          <w:tcPr>
            <w:tcW w:w="9214" w:type="dxa"/>
          </w:tcPr>
          <w:p w:rsidR="00836090" w:rsidRPr="00DC58C5" w:rsidRDefault="00DC58C5" w:rsidP="0015086D">
            <w:pPr>
              <w:jc w:val="both"/>
              <w:rPr>
                <w:sz w:val="28"/>
                <w:szCs w:val="28"/>
              </w:rPr>
            </w:pPr>
            <w:r w:rsidRPr="00DC58C5">
              <w:rPr>
                <w:sz w:val="28"/>
                <w:szCs w:val="28"/>
              </w:rPr>
              <w:t>ведущий специалист по муниципальному хозяйству Администрации Литвиновского сельского поселения</w:t>
            </w:r>
            <w:r>
              <w:rPr>
                <w:sz w:val="28"/>
                <w:szCs w:val="28"/>
              </w:rPr>
              <w:t xml:space="preserve"> (Аксенова Ирина Александровна)</w:t>
            </w:r>
          </w:p>
        </w:tc>
      </w:tr>
      <w:tr w:rsidR="00836090" w:rsidRPr="00836090" w:rsidTr="0015086D">
        <w:tc>
          <w:tcPr>
            <w:tcW w:w="566" w:type="dxa"/>
          </w:tcPr>
          <w:p w:rsidR="00836090" w:rsidRPr="00836090" w:rsidRDefault="00836090" w:rsidP="00836090">
            <w:pPr>
              <w:jc w:val="both"/>
              <w:rPr>
                <w:sz w:val="28"/>
                <w:szCs w:val="28"/>
              </w:rPr>
            </w:pPr>
            <w:r w:rsidRPr="00836090">
              <w:rPr>
                <w:sz w:val="28"/>
                <w:szCs w:val="28"/>
              </w:rPr>
              <w:t>1.2.</w:t>
            </w:r>
          </w:p>
        </w:tc>
        <w:tc>
          <w:tcPr>
            <w:tcW w:w="3829" w:type="dxa"/>
          </w:tcPr>
          <w:p w:rsidR="00836090" w:rsidRPr="00836090" w:rsidRDefault="00836090" w:rsidP="00836090">
            <w:pPr>
              <w:jc w:val="both"/>
              <w:rPr>
                <w:sz w:val="28"/>
                <w:szCs w:val="28"/>
              </w:rPr>
            </w:pPr>
            <w:r w:rsidRPr="00836090">
              <w:rPr>
                <w:sz w:val="28"/>
                <w:szCs w:val="28"/>
              </w:rPr>
              <w:t xml:space="preserve">Связь с </w:t>
            </w:r>
            <w:r>
              <w:rPr>
                <w:sz w:val="28"/>
                <w:szCs w:val="28"/>
              </w:rPr>
              <w:t>муниципаль</w:t>
            </w:r>
            <w:r w:rsidR="00DC58C5">
              <w:rPr>
                <w:sz w:val="28"/>
                <w:szCs w:val="28"/>
              </w:rPr>
              <w:t>ной программой Литвиновского сельского поселения</w:t>
            </w:r>
          </w:p>
        </w:tc>
        <w:tc>
          <w:tcPr>
            <w:tcW w:w="850" w:type="dxa"/>
          </w:tcPr>
          <w:p w:rsidR="00836090" w:rsidRPr="00836090" w:rsidRDefault="00836090" w:rsidP="00AF7180">
            <w:pPr>
              <w:jc w:val="center"/>
              <w:rPr>
                <w:sz w:val="28"/>
                <w:szCs w:val="28"/>
              </w:rPr>
            </w:pPr>
            <w:r w:rsidRPr="00836090">
              <w:rPr>
                <w:sz w:val="28"/>
                <w:szCs w:val="28"/>
              </w:rPr>
              <w:t>-</w:t>
            </w:r>
          </w:p>
        </w:tc>
        <w:tc>
          <w:tcPr>
            <w:tcW w:w="9214" w:type="dxa"/>
          </w:tcPr>
          <w:p w:rsidR="00836090" w:rsidRPr="00836090" w:rsidRDefault="00690622" w:rsidP="00836090">
            <w:pPr>
              <w:jc w:val="both"/>
              <w:rPr>
                <w:sz w:val="28"/>
                <w:szCs w:val="28"/>
              </w:rPr>
            </w:pPr>
            <w:r>
              <w:rPr>
                <w:sz w:val="28"/>
                <w:szCs w:val="28"/>
              </w:rPr>
              <w:t>м</w:t>
            </w:r>
            <w:r w:rsidRPr="00690622">
              <w:rPr>
                <w:sz w:val="28"/>
                <w:szCs w:val="28"/>
              </w:rPr>
              <w:t>униципальная пр</w:t>
            </w:r>
            <w:r w:rsidR="00DC58C5">
              <w:rPr>
                <w:sz w:val="28"/>
                <w:szCs w:val="28"/>
              </w:rPr>
              <w:t>ограмма Литвиновского сельского поселения</w:t>
            </w:r>
            <w:r w:rsidRPr="00690622">
              <w:rPr>
                <w:sz w:val="28"/>
                <w:szCs w:val="28"/>
              </w:rPr>
              <w:t xml:space="preserve"> «Обеспечение качественными жилищно-коммунальными услугами населе</w:t>
            </w:r>
            <w:r w:rsidR="00DC58C5">
              <w:rPr>
                <w:sz w:val="28"/>
                <w:szCs w:val="28"/>
              </w:rPr>
              <w:t>ния Литвиновского сельского поселения</w:t>
            </w:r>
            <w:r w:rsidRPr="00690622">
              <w:rPr>
                <w:sz w:val="28"/>
                <w:szCs w:val="28"/>
              </w:rPr>
              <w:t>»</w:t>
            </w:r>
          </w:p>
        </w:tc>
      </w:tr>
    </w:tbl>
    <w:p w:rsidR="001E2572" w:rsidRDefault="001E2572" w:rsidP="000B198B">
      <w:pPr>
        <w:rPr>
          <w:sz w:val="28"/>
          <w:szCs w:val="28"/>
        </w:rPr>
      </w:pPr>
    </w:p>
    <w:p w:rsidR="00F06328" w:rsidRDefault="00F06328" w:rsidP="00065C07">
      <w:pPr>
        <w:jc w:val="center"/>
        <w:rPr>
          <w:sz w:val="28"/>
          <w:szCs w:val="28"/>
        </w:rPr>
      </w:pPr>
    </w:p>
    <w:p w:rsidR="007907B4" w:rsidRDefault="007907B4" w:rsidP="00065C07">
      <w:pPr>
        <w:jc w:val="center"/>
        <w:rPr>
          <w:sz w:val="28"/>
          <w:szCs w:val="28"/>
        </w:rPr>
      </w:pPr>
    </w:p>
    <w:p w:rsidR="007907B4" w:rsidRDefault="007907B4" w:rsidP="00065C07">
      <w:pPr>
        <w:jc w:val="center"/>
        <w:rPr>
          <w:sz w:val="28"/>
          <w:szCs w:val="28"/>
        </w:rPr>
      </w:pPr>
    </w:p>
    <w:p w:rsidR="007907B4" w:rsidRDefault="007907B4" w:rsidP="00065C07">
      <w:pPr>
        <w:jc w:val="center"/>
        <w:rPr>
          <w:sz w:val="28"/>
          <w:szCs w:val="28"/>
        </w:rPr>
      </w:pPr>
    </w:p>
    <w:p w:rsidR="007907B4" w:rsidRDefault="007907B4" w:rsidP="00065C07">
      <w:pPr>
        <w:jc w:val="center"/>
        <w:rPr>
          <w:sz w:val="28"/>
          <w:szCs w:val="28"/>
        </w:rPr>
      </w:pPr>
    </w:p>
    <w:p w:rsidR="007907B4" w:rsidRDefault="007907B4" w:rsidP="00065C07">
      <w:pPr>
        <w:jc w:val="center"/>
        <w:rPr>
          <w:sz w:val="28"/>
          <w:szCs w:val="28"/>
        </w:rPr>
      </w:pPr>
    </w:p>
    <w:p w:rsidR="007907B4" w:rsidRDefault="007907B4" w:rsidP="00065C07">
      <w:pPr>
        <w:jc w:val="center"/>
        <w:rPr>
          <w:sz w:val="28"/>
          <w:szCs w:val="28"/>
        </w:rPr>
      </w:pPr>
    </w:p>
    <w:p w:rsidR="007907B4" w:rsidRDefault="007907B4" w:rsidP="00065C07">
      <w:pPr>
        <w:jc w:val="center"/>
        <w:rPr>
          <w:sz w:val="28"/>
          <w:szCs w:val="28"/>
        </w:rPr>
      </w:pPr>
    </w:p>
    <w:p w:rsidR="007907B4" w:rsidRDefault="007907B4" w:rsidP="00065C07">
      <w:pPr>
        <w:jc w:val="center"/>
        <w:rPr>
          <w:sz w:val="28"/>
          <w:szCs w:val="28"/>
        </w:rPr>
      </w:pPr>
    </w:p>
    <w:p w:rsidR="007907B4" w:rsidRDefault="007907B4" w:rsidP="00065C07">
      <w:pPr>
        <w:jc w:val="center"/>
        <w:rPr>
          <w:sz w:val="28"/>
          <w:szCs w:val="28"/>
        </w:rPr>
      </w:pPr>
    </w:p>
    <w:p w:rsidR="007907B4" w:rsidRDefault="007907B4" w:rsidP="00065C07">
      <w:pPr>
        <w:jc w:val="center"/>
        <w:rPr>
          <w:sz w:val="28"/>
          <w:szCs w:val="28"/>
        </w:rPr>
      </w:pPr>
    </w:p>
    <w:p w:rsidR="00065C07" w:rsidRPr="00065C07" w:rsidRDefault="00065C07" w:rsidP="00065C07">
      <w:pPr>
        <w:jc w:val="center"/>
        <w:rPr>
          <w:sz w:val="28"/>
          <w:szCs w:val="28"/>
        </w:rPr>
      </w:pPr>
      <w:r w:rsidRPr="00065C07">
        <w:rPr>
          <w:sz w:val="28"/>
          <w:szCs w:val="28"/>
        </w:rPr>
        <w:t>2. Показатели комплекса процессных мероприятий</w:t>
      </w:r>
    </w:p>
    <w:p w:rsidR="00065C07" w:rsidRPr="00065C07" w:rsidRDefault="00065C07" w:rsidP="00065C07">
      <w:pPr>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9"/>
        <w:gridCol w:w="1994"/>
        <w:gridCol w:w="2265"/>
        <w:gridCol w:w="1212"/>
        <w:gridCol w:w="1177"/>
        <w:gridCol w:w="1040"/>
        <w:gridCol w:w="826"/>
        <w:gridCol w:w="718"/>
        <w:gridCol w:w="718"/>
        <w:gridCol w:w="718"/>
        <w:gridCol w:w="919"/>
        <w:gridCol w:w="1994"/>
        <w:gridCol w:w="1831"/>
      </w:tblGrid>
      <w:tr w:rsidR="00AC4647" w:rsidRPr="008075FC" w:rsidTr="00BA31B2">
        <w:trPr>
          <w:trHeight w:val="612"/>
        </w:trPr>
        <w:tc>
          <w:tcPr>
            <w:tcW w:w="1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w:t>
            </w:r>
          </w:p>
          <w:p w:rsidR="00065C07" w:rsidRPr="008075FC" w:rsidRDefault="00065C07" w:rsidP="00BA31B2">
            <w:pPr>
              <w:jc w:val="center"/>
            </w:pPr>
            <w:r w:rsidRPr="008075FC">
              <w:t>п/п</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Наименование показателя</w:t>
            </w:r>
          </w:p>
        </w:tc>
        <w:tc>
          <w:tcPr>
            <w:tcW w:w="71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Признак возрастания/убывания</w:t>
            </w:r>
          </w:p>
        </w:tc>
        <w:tc>
          <w:tcPr>
            <w:tcW w:w="38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7F2AFE" w:rsidP="00BA31B2">
            <w:pPr>
              <w:jc w:val="center"/>
            </w:pPr>
            <w:r w:rsidRPr="008075FC">
              <w:t>Уровень показа</w:t>
            </w:r>
            <w:r w:rsidR="00065C07" w:rsidRPr="008075FC">
              <w:t>теля</w:t>
            </w:r>
          </w:p>
        </w:tc>
        <w:tc>
          <w:tcPr>
            <w:tcW w:w="3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Единица измерения (по ОКЕИ)</w:t>
            </w:r>
          </w:p>
        </w:tc>
        <w:tc>
          <w:tcPr>
            <w:tcW w:w="58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Базовое значение показателя</w:t>
            </w:r>
          </w:p>
        </w:tc>
        <w:tc>
          <w:tcPr>
            <w:tcW w:w="963"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Значения показателей</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Ответственный за достижение показателя</w:t>
            </w:r>
          </w:p>
        </w:tc>
        <w:tc>
          <w:tcPr>
            <w:tcW w:w="57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7F2AFE" w:rsidP="00BA31B2">
            <w:pPr>
              <w:jc w:val="center"/>
            </w:pPr>
            <w:r w:rsidRPr="008075FC">
              <w:t>Инфор</w:t>
            </w:r>
            <w:r w:rsidR="00065C07" w:rsidRPr="008075FC">
              <w:t>мационная система</w:t>
            </w:r>
          </w:p>
        </w:tc>
      </w:tr>
      <w:tr w:rsidR="00AC4647" w:rsidRPr="008075FC" w:rsidTr="00BA31B2">
        <w:trPr>
          <w:trHeight w:val="364"/>
        </w:trPr>
        <w:tc>
          <w:tcPr>
            <w:tcW w:w="1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p>
        </w:tc>
        <w:tc>
          <w:tcPr>
            <w:tcW w:w="71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p>
        </w:tc>
        <w:tc>
          <w:tcPr>
            <w:tcW w:w="38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p>
        </w:tc>
        <w:tc>
          <w:tcPr>
            <w:tcW w:w="3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7F2AFE" w:rsidP="00BA31B2">
            <w:pPr>
              <w:jc w:val="center"/>
            </w:pPr>
            <w:r w:rsidRPr="008075FC">
              <w:t>значе</w:t>
            </w:r>
            <w:r w:rsidR="00065C07" w:rsidRPr="008075FC">
              <w:t>ние</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507D80" w:rsidP="00BA31B2">
            <w:pPr>
              <w:jc w:val="center"/>
            </w:pPr>
            <w:r w:rsidRPr="008075FC">
              <w:t>2025</w:t>
            </w:r>
          </w:p>
          <w:p w:rsidR="00065C07" w:rsidRPr="008075FC" w:rsidRDefault="00065C07" w:rsidP="00BA31B2">
            <w:pPr>
              <w:jc w:val="center"/>
            </w:pPr>
            <w:r w:rsidRPr="008075FC">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507D80" w:rsidP="00BA31B2">
            <w:pPr>
              <w:jc w:val="center"/>
            </w:pPr>
            <w:r w:rsidRPr="008075FC">
              <w:t>2026</w:t>
            </w:r>
          </w:p>
          <w:p w:rsidR="00065C07" w:rsidRPr="008075FC" w:rsidRDefault="00065C07" w:rsidP="00BA31B2">
            <w:pPr>
              <w:jc w:val="center"/>
            </w:pPr>
            <w:r w:rsidRPr="008075FC">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507D80" w:rsidP="00BA31B2">
            <w:pPr>
              <w:jc w:val="center"/>
            </w:pPr>
            <w:r w:rsidRPr="008075FC">
              <w:t>2027</w:t>
            </w:r>
          </w:p>
          <w:p w:rsidR="00065C07" w:rsidRPr="008075FC" w:rsidRDefault="00065C07" w:rsidP="00BA31B2">
            <w:pPr>
              <w:jc w:val="center"/>
            </w:pPr>
            <w:r w:rsidRPr="008075FC">
              <w:t>год</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2030 год (справочно)</w:t>
            </w: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p>
        </w:tc>
        <w:tc>
          <w:tcPr>
            <w:tcW w:w="574"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p>
        </w:tc>
      </w:tr>
      <w:tr w:rsidR="00AC4647" w:rsidRPr="008075FC" w:rsidTr="00BA31B2">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2</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3</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4</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5</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6</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7</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8</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9</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10</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12</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13</w:t>
            </w:r>
          </w:p>
        </w:tc>
      </w:tr>
      <w:tr w:rsidR="00065C07" w:rsidRPr="008075FC" w:rsidTr="00BA31B2">
        <w:trPr>
          <w:trHeight w:val="200"/>
        </w:trPr>
        <w:tc>
          <w:tcPr>
            <w:tcW w:w="5000" w:type="pct"/>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 xml:space="preserve">1. </w:t>
            </w:r>
            <w:r w:rsidR="000742FF" w:rsidRPr="008075FC">
              <w:t>Задача комплекса процессных мероприятий «Созданы условия для повышения уровня доступности жилищно-коммунальных услуг для на</w:t>
            </w:r>
            <w:r w:rsidR="00F03F50">
              <w:t>селения Литвиновского сельского поселения</w:t>
            </w:r>
            <w:r w:rsidR="000742FF" w:rsidRPr="008075FC">
              <w:t>»</w:t>
            </w:r>
          </w:p>
        </w:tc>
      </w:tr>
      <w:tr w:rsidR="00AC4647" w:rsidRPr="008075FC" w:rsidTr="00264F70">
        <w:trPr>
          <w:trHeight w:val="5608"/>
        </w:trPr>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DC58C5">
            <w:r w:rsidRPr="008075FC">
              <w:t xml:space="preserve">Количество соглашений о предоставлении субсидии на возмещение предприятиям жилищно-коммунального хозяйства части платы граждан за коммунальные услуги, заключенных с </w:t>
            </w:r>
            <w:r w:rsidR="00AC4647" w:rsidRPr="008075FC">
              <w:t>Администраци</w:t>
            </w:r>
            <w:r w:rsidR="00DC58C5">
              <w:t>ей Литвиновского сельского поселения</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A75B57" w:rsidP="00BA31B2">
            <w:pPr>
              <w:jc w:val="center"/>
            </w:pPr>
            <w:r w:rsidRPr="008075FC">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AC4647" w:rsidP="00BA31B2">
            <w:pPr>
              <w:jc w:val="center"/>
            </w:pPr>
            <w:r w:rsidRPr="008075FC">
              <w:t>М</w:t>
            </w:r>
            <w:r w:rsidR="00065C07" w:rsidRPr="008075FC">
              <w:t>П</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единиц</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DC58C5" w:rsidP="00AC4647">
            <w:pPr>
              <w:jc w:val="center"/>
            </w:pPr>
            <w:r>
              <w:t>1</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AC4647">
            <w:pPr>
              <w:jc w:val="center"/>
            </w:pPr>
            <w:r w:rsidRPr="008075FC">
              <w:t>202</w:t>
            </w:r>
            <w:r w:rsidR="00AC4647" w:rsidRPr="008075FC">
              <w:t>3</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DC58C5" w:rsidP="00AC4647">
            <w:pPr>
              <w:jc w:val="center"/>
            </w:pPr>
            <w: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DC58C5" w:rsidP="00AC4647">
            <w:pPr>
              <w:jc w:val="center"/>
            </w:pPr>
            <w: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DC58C5" w:rsidP="00AC4647">
            <w:pPr>
              <w:jc w:val="center"/>
            </w:pPr>
            <w:r>
              <w:t>1</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DC58C5" w:rsidP="00AC4647">
            <w:pPr>
              <w:jc w:val="center"/>
            </w:pPr>
            <w:r>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DC58C5" w:rsidP="00BA31B2">
            <w:pPr>
              <w:jc w:val="center"/>
            </w:pPr>
            <w:r w:rsidRPr="00A210F6">
              <w:t>ведущий специалист по муниципальному хозяйству Администрации Литвиновского сельского поселения</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p>
        </w:tc>
      </w:tr>
    </w:tbl>
    <w:p w:rsidR="00264F70" w:rsidRDefault="00264F70" w:rsidP="00BD3034">
      <w:pPr>
        <w:jc w:val="both"/>
        <w:rPr>
          <w:sz w:val="18"/>
        </w:rPr>
      </w:pPr>
    </w:p>
    <w:p w:rsidR="00BD3034" w:rsidRPr="007223B9" w:rsidRDefault="00BD3034" w:rsidP="00BD3034">
      <w:pPr>
        <w:jc w:val="both"/>
        <w:rPr>
          <w:sz w:val="18"/>
        </w:rPr>
      </w:pPr>
      <w:r w:rsidRPr="007223B9">
        <w:rPr>
          <w:sz w:val="18"/>
        </w:rPr>
        <w:lastRenderedPageBreak/>
        <w:t>Примечание.</w:t>
      </w:r>
    </w:p>
    <w:p w:rsidR="00BD3034" w:rsidRPr="007223B9" w:rsidRDefault="00BD3034" w:rsidP="00BD3034">
      <w:pPr>
        <w:jc w:val="both"/>
        <w:rPr>
          <w:sz w:val="18"/>
        </w:rPr>
      </w:pPr>
      <w:r w:rsidRPr="007223B9">
        <w:rPr>
          <w:sz w:val="18"/>
        </w:rPr>
        <w:t>Используемые сокращения:</w:t>
      </w:r>
    </w:p>
    <w:p w:rsidR="00C77863" w:rsidRPr="007907B4" w:rsidRDefault="00734F36" w:rsidP="00C77863">
      <w:pPr>
        <w:jc w:val="both"/>
        <w:rPr>
          <w:sz w:val="18"/>
        </w:rPr>
      </w:pPr>
      <w:r w:rsidRPr="007223B9">
        <w:rPr>
          <w:sz w:val="18"/>
        </w:rPr>
        <w:t>М</w:t>
      </w:r>
      <w:r w:rsidR="00BD3034" w:rsidRPr="007223B9">
        <w:rPr>
          <w:sz w:val="18"/>
        </w:rPr>
        <w:t xml:space="preserve">П - </w:t>
      </w:r>
      <w:r w:rsidRPr="007223B9">
        <w:rPr>
          <w:sz w:val="18"/>
        </w:rPr>
        <w:t>муниципаль</w:t>
      </w:r>
      <w:r w:rsidR="00BD3034" w:rsidRPr="007223B9">
        <w:rPr>
          <w:sz w:val="18"/>
        </w:rPr>
        <w:t>ная программа;</w:t>
      </w:r>
      <w:r w:rsidR="007907B4">
        <w:rPr>
          <w:sz w:val="18"/>
        </w:rPr>
        <w:t xml:space="preserve"> </w:t>
      </w:r>
      <w:r w:rsidR="00BD3034" w:rsidRPr="007223B9">
        <w:rPr>
          <w:sz w:val="18"/>
        </w:rPr>
        <w:t xml:space="preserve">ОКЕИ - Общероссийский </w:t>
      </w:r>
      <w:hyperlink r:id="rId15" w:history="1">
        <w:r w:rsidR="00BD3034" w:rsidRPr="007223B9">
          <w:rPr>
            <w:rStyle w:val="af8"/>
            <w:sz w:val="18"/>
          </w:rPr>
          <w:t>классификатор</w:t>
        </w:r>
      </w:hyperlink>
      <w:r w:rsidR="00BD3034" w:rsidRPr="007223B9">
        <w:rPr>
          <w:sz w:val="18"/>
        </w:rPr>
        <w:t xml:space="preserve"> единиц измерения</w:t>
      </w:r>
      <w:r w:rsidR="00BD3034" w:rsidRPr="00BD3034">
        <w:rPr>
          <w:sz w:val="28"/>
          <w:szCs w:val="28"/>
        </w:rPr>
        <w:t>.</w:t>
      </w:r>
    </w:p>
    <w:p w:rsidR="007907B4" w:rsidRDefault="007907B4" w:rsidP="00264F70">
      <w:pPr>
        <w:jc w:val="center"/>
        <w:rPr>
          <w:sz w:val="28"/>
          <w:szCs w:val="28"/>
        </w:rPr>
      </w:pPr>
    </w:p>
    <w:p w:rsidR="00264F70" w:rsidRPr="00264F70" w:rsidRDefault="00264F70" w:rsidP="00264F70">
      <w:pPr>
        <w:jc w:val="center"/>
        <w:rPr>
          <w:sz w:val="28"/>
          <w:szCs w:val="28"/>
        </w:rPr>
      </w:pPr>
      <w:r w:rsidRPr="00264F70">
        <w:rPr>
          <w:sz w:val="28"/>
          <w:szCs w:val="28"/>
        </w:rPr>
        <w:t>2.1. План достижения показателя</w:t>
      </w:r>
    </w:p>
    <w:p w:rsidR="00264F70" w:rsidRDefault="00264F70" w:rsidP="00264F70">
      <w:pPr>
        <w:jc w:val="center"/>
        <w:rPr>
          <w:sz w:val="28"/>
          <w:szCs w:val="28"/>
        </w:rPr>
      </w:pPr>
      <w:r w:rsidRPr="00264F70">
        <w:rPr>
          <w:sz w:val="28"/>
          <w:szCs w:val="28"/>
        </w:rPr>
        <w:t>комплекса процессных мероприятий в 2025 году</w:t>
      </w:r>
    </w:p>
    <w:p w:rsidR="006B374C" w:rsidRPr="00264F70" w:rsidRDefault="006B374C" w:rsidP="00264F70">
      <w:pPr>
        <w:jc w:val="center"/>
        <w:rPr>
          <w:sz w:val="28"/>
          <w:szCs w:val="28"/>
        </w:rPr>
      </w:pPr>
    </w:p>
    <w:tbl>
      <w:tblPr>
        <w:tblW w:w="5000" w:type="pct"/>
        <w:tblCellMar>
          <w:top w:w="102" w:type="dxa"/>
          <w:left w:w="62" w:type="dxa"/>
          <w:bottom w:w="102" w:type="dxa"/>
          <w:right w:w="62" w:type="dxa"/>
        </w:tblCellMar>
        <w:tblLook w:val="0000"/>
      </w:tblPr>
      <w:tblGrid>
        <w:gridCol w:w="528"/>
        <w:gridCol w:w="2354"/>
        <w:gridCol w:w="1373"/>
        <w:gridCol w:w="1329"/>
        <w:gridCol w:w="894"/>
        <w:gridCol w:w="1056"/>
        <w:gridCol w:w="666"/>
        <w:gridCol w:w="898"/>
        <w:gridCol w:w="558"/>
        <w:gridCol w:w="736"/>
        <w:gridCol w:w="726"/>
        <w:gridCol w:w="853"/>
        <w:gridCol w:w="1142"/>
        <w:gridCol w:w="1024"/>
        <w:gridCol w:w="923"/>
        <w:gridCol w:w="799"/>
      </w:tblGrid>
      <w:tr w:rsidR="00264F70" w:rsidRPr="006B374C" w:rsidTr="007907B4">
        <w:tc>
          <w:tcPr>
            <w:tcW w:w="166" w:type="pct"/>
            <w:vMerge w:val="restar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p w:rsidR="00264F70" w:rsidRPr="006B374C" w:rsidRDefault="00264F70" w:rsidP="00264F70">
            <w:pPr>
              <w:jc w:val="center"/>
              <w:rPr>
                <w:szCs w:val="22"/>
              </w:rPr>
            </w:pPr>
            <w:r w:rsidRPr="006B374C">
              <w:rPr>
                <w:szCs w:val="22"/>
              </w:rPr>
              <w:t>п/п</w:t>
            </w:r>
          </w:p>
        </w:tc>
        <w:tc>
          <w:tcPr>
            <w:tcW w:w="742" w:type="pct"/>
            <w:vMerge w:val="restar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Наименование показателя</w:t>
            </w:r>
          </w:p>
        </w:tc>
        <w:tc>
          <w:tcPr>
            <w:tcW w:w="433" w:type="pct"/>
            <w:vMerge w:val="restar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Уровень показателя</w:t>
            </w:r>
          </w:p>
        </w:tc>
        <w:tc>
          <w:tcPr>
            <w:tcW w:w="419" w:type="pct"/>
            <w:vMerge w:val="restar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 xml:space="preserve">Единица измерения (по </w:t>
            </w:r>
            <w:hyperlink r:id="rId16" w:history="1">
              <w:r w:rsidRPr="006B374C">
                <w:rPr>
                  <w:rStyle w:val="af8"/>
                  <w:szCs w:val="22"/>
                </w:rPr>
                <w:t>ОКЕИ</w:t>
              </w:r>
            </w:hyperlink>
            <w:r w:rsidRPr="006B374C">
              <w:rPr>
                <w:szCs w:val="22"/>
              </w:rPr>
              <w:t>)</w:t>
            </w:r>
          </w:p>
        </w:tc>
        <w:tc>
          <w:tcPr>
            <w:tcW w:w="2988" w:type="pct"/>
            <w:gridSpan w:val="11"/>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Плановые значения по месяцам</w:t>
            </w:r>
          </w:p>
        </w:tc>
        <w:tc>
          <w:tcPr>
            <w:tcW w:w="252"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На конец 2025 года</w:t>
            </w:r>
          </w:p>
        </w:tc>
      </w:tr>
      <w:tr w:rsidR="00264F70" w:rsidRPr="006B374C" w:rsidTr="007907B4">
        <w:tc>
          <w:tcPr>
            <w:tcW w:w="166" w:type="pct"/>
            <w:vMerge/>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p>
        </w:tc>
        <w:tc>
          <w:tcPr>
            <w:tcW w:w="742" w:type="pct"/>
            <w:vMerge/>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p>
        </w:tc>
        <w:tc>
          <w:tcPr>
            <w:tcW w:w="433" w:type="pct"/>
            <w:vMerge/>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p>
        </w:tc>
        <w:tc>
          <w:tcPr>
            <w:tcW w:w="419" w:type="pct"/>
            <w:vMerge/>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p>
        </w:tc>
        <w:tc>
          <w:tcPr>
            <w:tcW w:w="282"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январь</w:t>
            </w:r>
          </w:p>
        </w:tc>
        <w:tc>
          <w:tcPr>
            <w:tcW w:w="333"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февраль</w:t>
            </w:r>
          </w:p>
        </w:tc>
        <w:tc>
          <w:tcPr>
            <w:tcW w:w="210"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март</w:t>
            </w:r>
          </w:p>
        </w:tc>
        <w:tc>
          <w:tcPr>
            <w:tcW w:w="283"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апрель</w:t>
            </w:r>
          </w:p>
        </w:tc>
        <w:tc>
          <w:tcPr>
            <w:tcW w:w="176"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май</w:t>
            </w:r>
          </w:p>
        </w:tc>
        <w:tc>
          <w:tcPr>
            <w:tcW w:w="232"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июнь</w:t>
            </w:r>
          </w:p>
        </w:tc>
        <w:tc>
          <w:tcPr>
            <w:tcW w:w="229"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июль</w:t>
            </w:r>
          </w:p>
        </w:tc>
        <w:tc>
          <w:tcPr>
            <w:tcW w:w="269"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август</w:t>
            </w:r>
          </w:p>
        </w:tc>
        <w:tc>
          <w:tcPr>
            <w:tcW w:w="360"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сентябрь</w:t>
            </w:r>
          </w:p>
        </w:tc>
        <w:tc>
          <w:tcPr>
            <w:tcW w:w="323"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октябрь</w:t>
            </w:r>
          </w:p>
        </w:tc>
        <w:tc>
          <w:tcPr>
            <w:tcW w:w="291"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ноябрь</w:t>
            </w:r>
          </w:p>
        </w:tc>
        <w:tc>
          <w:tcPr>
            <w:tcW w:w="252"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p>
        </w:tc>
      </w:tr>
      <w:tr w:rsidR="00264F70" w:rsidRPr="006B374C" w:rsidTr="00264F70">
        <w:tc>
          <w:tcPr>
            <w:tcW w:w="5000" w:type="pct"/>
            <w:gridSpan w:val="16"/>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 xml:space="preserve">1. </w:t>
            </w:r>
            <w:r w:rsidR="0086030A" w:rsidRPr="0086030A">
              <w:rPr>
                <w:szCs w:val="22"/>
              </w:rPr>
              <w:t>Задача комплекса процессных мероприятий «Созданы условия для повышения уровня доступности жилищно-коммунальных услуг для на</w:t>
            </w:r>
            <w:r w:rsidR="00DC58C5">
              <w:rPr>
                <w:szCs w:val="22"/>
              </w:rPr>
              <w:t>селения Литвиновского сельского поселения</w:t>
            </w:r>
            <w:r w:rsidR="0086030A" w:rsidRPr="0086030A">
              <w:rPr>
                <w:szCs w:val="22"/>
              </w:rPr>
              <w:t>»</w:t>
            </w:r>
          </w:p>
        </w:tc>
      </w:tr>
      <w:tr w:rsidR="00264F70" w:rsidRPr="006B374C" w:rsidTr="007907B4">
        <w:tc>
          <w:tcPr>
            <w:tcW w:w="166"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1.1.</w:t>
            </w:r>
          </w:p>
        </w:tc>
        <w:tc>
          <w:tcPr>
            <w:tcW w:w="742" w:type="pct"/>
            <w:tcBorders>
              <w:top w:val="single" w:sz="4" w:space="0" w:color="000000"/>
              <w:left w:val="single" w:sz="4" w:space="0" w:color="000000"/>
              <w:bottom w:val="single" w:sz="4" w:space="0" w:color="000000"/>
              <w:right w:val="single" w:sz="4" w:space="0" w:color="000000"/>
            </w:tcBorders>
          </w:tcPr>
          <w:p w:rsidR="00264F70" w:rsidRPr="006B374C" w:rsidRDefault="00264F70" w:rsidP="00DC58C5">
            <w:pPr>
              <w:rPr>
                <w:szCs w:val="22"/>
              </w:rPr>
            </w:pPr>
            <w:r w:rsidRPr="006B374C">
              <w:rPr>
                <w:szCs w:val="22"/>
              </w:rPr>
              <w:t>Количество соглашений о предоставлении субсидии на возмещение предприятиям жилищно-коммунального хозяйства части платы граждан за коммунальные услуги, заключенных с Администраци</w:t>
            </w:r>
            <w:r w:rsidR="00DC58C5">
              <w:rPr>
                <w:szCs w:val="22"/>
              </w:rPr>
              <w:t>ей Литвиновского сельского поселения</w:t>
            </w:r>
          </w:p>
        </w:tc>
        <w:tc>
          <w:tcPr>
            <w:tcW w:w="433"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МП</w:t>
            </w:r>
          </w:p>
        </w:tc>
        <w:tc>
          <w:tcPr>
            <w:tcW w:w="419"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единиц</w:t>
            </w:r>
          </w:p>
        </w:tc>
        <w:tc>
          <w:tcPr>
            <w:tcW w:w="282"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333" w:type="pct"/>
            <w:tcBorders>
              <w:top w:val="single" w:sz="4" w:space="0" w:color="auto"/>
              <w:left w:val="single" w:sz="4" w:space="0" w:color="auto"/>
              <w:bottom w:val="single" w:sz="4" w:space="0" w:color="auto"/>
              <w:right w:val="single" w:sz="4" w:space="0" w:color="auto"/>
            </w:tcBorders>
          </w:tcPr>
          <w:p w:rsidR="00264F70" w:rsidRPr="006B374C" w:rsidRDefault="00920BE1" w:rsidP="00264F70">
            <w:pPr>
              <w:jc w:val="center"/>
              <w:rPr>
                <w:szCs w:val="22"/>
              </w:rPr>
            </w:pPr>
            <w:r>
              <w:rPr>
                <w:szCs w:val="22"/>
              </w:rPr>
              <w:t>1</w:t>
            </w:r>
          </w:p>
        </w:tc>
        <w:tc>
          <w:tcPr>
            <w:tcW w:w="210"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283"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176"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232"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229"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269"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360"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323"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291"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252" w:type="pct"/>
            <w:tcBorders>
              <w:top w:val="single" w:sz="4" w:space="0" w:color="auto"/>
              <w:left w:val="single" w:sz="4" w:space="0" w:color="auto"/>
              <w:bottom w:val="single" w:sz="4" w:space="0" w:color="auto"/>
              <w:right w:val="single" w:sz="4" w:space="0" w:color="auto"/>
            </w:tcBorders>
          </w:tcPr>
          <w:p w:rsidR="00264F70" w:rsidRPr="006B374C" w:rsidRDefault="00920BE1" w:rsidP="00264F70">
            <w:pPr>
              <w:jc w:val="center"/>
              <w:rPr>
                <w:szCs w:val="22"/>
              </w:rPr>
            </w:pPr>
            <w:r>
              <w:rPr>
                <w:szCs w:val="22"/>
              </w:rPr>
              <w:t>1</w:t>
            </w:r>
          </w:p>
        </w:tc>
      </w:tr>
    </w:tbl>
    <w:p w:rsidR="00264F70" w:rsidRPr="00264F70" w:rsidRDefault="00264F70" w:rsidP="00264F70">
      <w:pPr>
        <w:jc w:val="center"/>
        <w:rPr>
          <w:sz w:val="28"/>
          <w:szCs w:val="28"/>
        </w:rPr>
      </w:pPr>
    </w:p>
    <w:p w:rsidR="00264F70" w:rsidRPr="00B04563" w:rsidRDefault="00264F70" w:rsidP="00B04563">
      <w:pPr>
        <w:rPr>
          <w:sz w:val="20"/>
          <w:szCs w:val="28"/>
        </w:rPr>
      </w:pPr>
      <w:r w:rsidRPr="00B04563">
        <w:rPr>
          <w:sz w:val="20"/>
          <w:szCs w:val="28"/>
        </w:rPr>
        <w:t>Примечание.</w:t>
      </w:r>
    </w:p>
    <w:p w:rsidR="00264F70" w:rsidRPr="00B04563" w:rsidRDefault="00264F70" w:rsidP="00B04563">
      <w:pPr>
        <w:rPr>
          <w:sz w:val="20"/>
          <w:szCs w:val="28"/>
        </w:rPr>
      </w:pPr>
      <w:r w:rsidRPr="00B04563">
        <w:rPr>
          <w:sz w:val="20"/>
          <w:szCs w:val="28"/>
        </w:rPr>
        <w:t>Используемые сокращения:</w:t>
      </w:r>
    </w:p>
    <w:p w:rsidR="00264F70" w:rsidRPr="00B04563" w:rsidRDefault="00264F70" w:rsidP="00B04563">
      <w:pPr>
        <w:rPr>
          <w:sz w:val="20"/>
          <w:szCs w:val="28"/>
        </w:rPr>
      </w:pPr>
      <w:r w:rsidRPr="00B04563">
        <w:rPr>
          <w:sz w:val="20"/>
          <w:szCs w:val="28"/>
        </w:rPr>
        <w:t>МП - муниципальная программа;</w:t>
      </w:r>
    </w:p>
    <w:p w:rsidR="00264F70" w:rsidRPr="00B04563" w:rsidRDefault="00264F70" w:rsidP="00B04563">
      <w:pPr>
        <w:rPr>
          <w:sz w:val="20"/>
          <w:szCs w:val="28"/>
        </w:rPr>
      </w:pPr>
      <w:r w:rsidRPr="00B04563">
        <w:rPr>
          <w:sz w:val="20"/>
          <w:szCs w:val="28"/>
        </w:rPr>
        <w:t xml:space="preserve">ОКЕИ - Общероссийский </w:t>
      </w:r>
      <w:hyperlink r:id="rId17" w:history="1">
        <w:r w:rsidRPr="00B04563">
          <w:rPr>
            <w:rStyle w:val="af8"/>
            <w:sz w:val="20"/>
            <w:szCs w:val="28"/>
          </w:rPr>
          <w:t>классификатор</w:t>
        </w:r>
      </w:hyperlink>
      <w:r w:rsidRPr="00B04563">
        <w:rPr>
          <w:sz w:val="20"/>
          <w:szCs w:val="28"/>
        </w:rPr>
        <w:t xml:space="preserve"> единиц измерения.</w:t>
      </w:r>
    </w:p>
    <w:p w:rsidR="00B04563" w:rsidRDefault="00B04563" w:rsidP="00C77863">
      <w:pPr>
        <w:jc w:val="center"/>
        <w:rPr>
          <w:sz w:val="28"/>
          <w:szCs w:val="28"/>
        </w:rPr>
      </w:pPr>
    </w:p>
    <w:p w:rsidR="00B04563" w:rsidRDefault="00B04563" w:rsidP="00C77863">
      <w:pPr>
        <w:jc w:val="center"/>
        <w:rPr>
          <w:sz w:val="28"/>
          <w:szCs w:val="28"/>
        </w:rPr>
      </w:pPr>
    </w:p>
    <w:p w:rsidR="000742FF" w:rsidRPr="00C77863" w:rsidRDefault="000742FF" w:rsidP="00C77863">
      <w:pPr>
        <w:jc w:val="center"/>
        <w:rPr>
          <w:sz w:val="18"/>
        </w:rPr>
      </w:pPr>
      <w:r w:rsidRPr="000742FF">
        <w:rPr>
          <w:sz w:val="28"/>
          <w:szCs w:val="28"/>
        </w:rPr>
        <w:t>3. Перечень мероприятий (результатов) комплекса процессных мероприятий</w:t>
      </w:r>
    </w:p>
    <w:p w:rsidR="000742FF" w:rsidRPr="000742FF" w:rsidRDefault="000742FF" w:rsidP="000742FF">
      <w:pPr>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
        <w:gridCol w:w="3767"/>
        <w:gridCol w:w="1546"/>
        <w:gridCol w:w="4849"/>
        <w:gridCol w:w="1292"/>
        <w:gridCol w:w="1137"/>
        <w:gridCol w:w="696"/>
        <w:gridCol w:w="696"/>
        <w:gridCol w:w="696"/>
        <w:gridCol w:w="696"/>
      </w:tblGrid>
      <w:tr w:rsidR="000742FF" w:rsidRPr="007055C4" w:rsidTr="000742FF">
        <w:tc>
          <w:tcPr>
            <w:tcW w:w="15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7055C4">
            <w:pPr>
              <w:jc w:val="center"/>
              <w:rPr>
                <w:szCs w:val="28"/>
              </w:rPr>
            </w:pPr>
            <w:r w:rsidRPr="007055C4">
              <w:rPr>
                <w:szCs w:val="28"/>
              </w:rPr>
              <w:t>№</w:t>
            </w:r>
          </w:p>
          <w:p w:rsidR="000742FF" w:rsidRPr="007055C4" w:rsidRDefault="000742FF" w:rsidP="007055C4">
            <w:pPr>
              <w:jc w:val="center"/>
              <w:rPr>
                <w:szCs w:val="28"/>
              </w:rPr>
            </w:pPr>
            <w:r w:rsidRPr="007055C4">
              <w:rPr>
                <w:szCs w:val="28"/>
              </w:rPr>
              <w:t>п/п</w:t>
            </w:r>
          </w:p>
        </w:tc>
        <w:tc>
          <w:tcPr>
            <w:tcW w:w="129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7055C4">
            <w:pPr>
              <w:jc w:val="center"/>
              <w:rPr>
                <w:szCs w:val="28"/>
              </w:rPr>
            </w:pPr>
            <w:r w:rsidRPr="007055C4">
              <w:rPr>
                <w:szCs w:val="28"/>
              </w:rPr>
              <w:t>Наименование</w:t>
            </w:r>
          </w:p>
          <w:p w:rsidR="000742FF" w:rsidRPr="007055C4" w:rsidRDefault="000742FF" w:rsidP="007055C4">
            <w:pPr>
              <w:jc w:val="center"/>
              <w:rPr>
                <w:szCs w:val="28"/>
              </w:rPr>
            </w:pPr>
            <w:r w:rsidRPr="007055C4">
              <w:rPr>
                <w:szCs w:val="28"/>
              </w:rPr>
              <w:t>мероприятия (результата)</w:t>
            </w:r>
          </w:p>
        </w:tc>
        <w:tc>
          <w:tcPr>
            <w:tcW w:w="54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7055C4">
            <w:pPr>
              <w:jc w:val="center"/>
              <w:rPr>
                <w:szCs w:val="28"/>
              </w:rPr>
            </w:pPr>
            <w:r w:rsidRPr="007055C4">
              <w:rPr>
                <w:szCs w:val="28"/>
              </w:rPr>
              <w:t>Тип мероприятия (результата)</w:t>
            </w:r>
          </w:p>
        </w:tc>
        <w:tc>
          <w:tcPr>
            <w:tcW w:w="1698"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7055C4">
            <w:pPr>
              <w:jc w:val="center"/>
              <w:rPr>
                <w:szCs w:val="28"/>
              </w:rPr>
            </w:pPr>
            <w:r w:rsidRPr="007055C4">
              <w:rPr>
                <w:szCs w:val="28"/>
              </w:rPr>
              <w:t>Характеристика мероприятия (результата)</w:t>
            </w:r>
          </w:p>
        </w:tc>
        <w:tc>
          <w:tcPr>
            <w:tcW w:w="321"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7055C4">
            <w:pPr>
              <w:jc w:val="center"/>
              <w:rPr>
                <w:szCs w:val="28"/>
              </w:rPr>
            </w:pPr>
            <w:r w:rsidRPr="007055C4">
              <w:rPr>
                <w:szCs w:val="28"/>
              </w:rPr>
              <w:t>Единица измерения (по ОКЕИ)</w:t>
            </w:r>
          </w:p>
        </w:tc>
        <w:tc>
          <w:tcPr>
            <w:tcW w:w="414"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7055C4">
            <w:pPr>
              <w:jc w:val="center"/>
              <w:rPr>
                <w:szCs w:val="28"/>
              </w:rPr>
            </w:pPr>
            <w:r w:rsidRPr="007055C4">
              <w:rPr>
                <w:szCs w:val="28"/>
              </w:rPr>
              <w:t>Базовое значение</w:t>
            </w:r>
          </w:p>
        </w:tc>
        <w:tc>
          <w:tcPr>
            <w:tcW w:w="574"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7055C4">
            <w:pPr>
              <w:jc w:val="center"/>
              <w:rPr>
                <w:szCs w:val="28"/>
              </w:rPr>
            </w:pPr>
            <w:r w:rsidRPr="007055C4">
              <w:rPr>
                <w:szCs w:val="28"/>
              </w:rPr>
              <w:t>Значение результата по годам реализации</w:t>
            </w:r>
          </w:p>
        </w:tc>
      </w:tr>
      <w:tr w:rsidR="000742FF" w:rsidRPr="007055C4" w:rsidTr="000742FF">
        <w:tc>
          <w:tcPr>
            <w:tcW w:w="152"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p>
        </w:tc>
        <w:tc>
          <w:tcPr>
            <w:tcW w:w="129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p>
        </w:tc>
        <w:tc>
          <w:tcPr>
            <w:tcW w:w="543"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p>
        </w:tc>
        <w:tc>
          <w:tcPr>
            <w:tcW w:w="1698"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p>
        </w:tc>
        <w:tc>
          <w:tcPr>
            <w:tcW w:w="321"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значение</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год</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730FD3" w:rsidP="000742FF">
            <w:pPr>
              <w:jc w:val="both"/>
              <w:rPr>
                <w:szCs w:val="28"/>
              </w:rPr>
            </w:pPr>
            <w:r>
              <w:rPr>
                <w:szCs w:val="28"/>
              </w:rPr>
              <w:t>2025</w:t>
            </w:r>
            <w:r w:rsidR="000742FF" w:rsidRPr="007055C4">
              <w:rPr>
                <w:szCs w:val="28"/>
              </w:rPr>
              <w:t xml:space="preserve"> </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730FD3" w:rsidP="000742FF">
            <w:pPr>
              <w:jc w:val="both"/>
              <w:rPr>
                <w:szCs w:val="28"/>
              </w:rPr>
            </w:pPr>
            <w:r>
              <w:rPr>
                <w:szCs w:val="28"/>
              </w:rPr>
              <w:t>2026</w:t>
            </w:r>
            <w:r w:rsidR="000742FF" w:rsidRPr="007055C4">
              <w:rPr>
                <w:szCs w:val="28"/>
              </w:rPr>
              <w:t xml:space="preserve"> </w:t>
            </w:r>
          </w:p>
          <w:p w:rsidR="000742FF" w:rsidRPr="007055C4" w:rsidRDefault="000742FF" w:rsidP="000742FF">
            <w:pPr>
              <w:jc w:val="both"/>
              <w:rPr>
                <w:szCs w:val="28"/>
              </w:rPr>
            </w:pP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730FD3" w:rsidP="000742FF">
            <w:pPr>
              <w:jc w:val="both"/>
              <w:rPr>
                <w:szCs w:val="28"/>
              </w:rPr>
            </w:pPr>
            <w:r>
              <w:rPr>
                <w:szCs w:val="28"/>
              </w:rPr>
              <w:t>2027</w:t>
            </w:r>
            <w:r w:rsidR="000742FF" w:rsidRPr="007055C4">
              <w:rPr>
                <w:szCs w:val="28"/>
              </w:rPr>
              <w:t xml:space="preserve"> </w:t>
            </w:r>
          </w:p>
          <w:p w:rsidR="000742FF" w:rsidRPr="007055C4" w:rsidRDefault="000742FF" w:rsidP="000742FF">
            <w:pPr>
              <w:jc w:val="both"/>
              <w:rPr>
                <w:szCs w:val="28"/>
              </w:rPr>
            </w:pPr>
          </w:p>
        </w:tc>
      </w:tr>
      <w:tr w:rsidR="000742FF" w:rsidRPr="007055C4" w:rsidTr="000742FF">
        <w:tc>
          <w:tcPr>
            <w:tcW w:w="1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1</w:t>
            </w:r>
          </w:p>
        </w:tc>
        <w:tc>
          <w:tcPr>
            <w:tcW w:w="12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2</w:t>
            </w:r>
          </w:p>
        </w:tc>
        <w:tc>
          <w:tcPr>
            <w:tcW w:w="5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3</w:t>
            </w:r>
          </w:p>
        </w:tc>
        <w:tc>
          <w:tcPr>
            <w:tcW w:w="1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4</w:t>
            </w:r>
          </w:p>
        </w:tc>
        <w:tc>
          <w:tcPr>
            <w:tcW w:w="3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5</w:t>
            </w: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6</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7</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8</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9</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10</w:t>
            </w:r>
          </w:p>
        </w:tc>
      </w:tr>
      <w:tr w:rsidR="000742FF" w:rsidRPr="007055C4" w:rsidTr="000742FF">
        <w:trPr>
          <w:trHeight w:val="232"/>
        </w:trPr>
        <w:tc>
          <w:tcPr>
            <w:tcW w:w="5000"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55C4" w:rsidRDefault="000742FF" w:rsidP="000742FF">
            <w:pPr>
              <w:jc w:val="center"/>
              <w:rPr>
                <w:szCs w:val="28"/>
              </w:rPr>
            </w:pPr>
            <w:r w:rsidRPr="007055C4">
              <w:rPr>
                <w:szCs w:val="28"/>
              </w:rPr>
              <w:t>1. Задача комплекса процессных мероприятий «Созданы условия для повышения уровня доступности </w:t>
            </w:r>
          </w:p>
          <w:p w:rsidR="000742FF" w:rsidRPr="007055C4" w:rsidRDefault="000742FF" w:rsidP="000742FF">
            <w:pPr>
              <w:jc w:val="center"/>
              <w:rPr>
                <w:szCs w:val="28"/>
              </w:rPr>
            </w:pPr>
            <w:r w:rsidRPr="007055C4">
              <w:rPr>
                <w:szCs w:val="28"/>
              </w:rPr>
              <w:t>жилищно-коммунальных услуг для на</w:t>
            </w:r>
            <w:r w:rsidR="003715C7">
              <w:rPr>
                <w:szCs w:val="28"/>
              </w:rPr>
              <w:t>селения Литвиновского сельского поселения</w:t>
            </w:r>
            <w:r w:rsidRPr="007055C4">
              <w:rPr>
                <w:szCs w:val="28"/>
              </w:rPr>
              <w:t>»</w:t>
            </w:r>
          </w:p>
        </w:tc>
      </w:tr>
      <w:tr w:rsidR="000742FF" w:rsidRPr="007055C4" w:rsidTr="000742FF">
        <w:trPr>
          <w:trHeight w:val="487"/>
        </w:trPr>
        <w:tc>
          <w:tcPr>
            <w:tcW w:w="1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1.1.</w:t>
            </w:r>
          </w:p>
        </w:tc>
        <w:tc>
          <w:tcPr>
            <w:tcW w:w="12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8A122B" w:rsidP="000A1B81">
            <w:pPr>
              <w:rPr>
                <w:szCs w:val="28"/>
              </w:rPr>
            </w:pPr>
            <w:r w:rsidRPr="008A122B">
              <w:rPr>
                <w:szCs w:val="28"/>
              </w:rPr>
              <w:t>Мероприятие (результат) «Субсидия на возмещение предприятиям жилищно-коммунального хозяйства на возмещение части платы граждан за коммунальные услуги»</w:t>
            </w:r>
          </w:p>
        </w:tc>
        <w:tc>
          <w:tcPr>
            <w:tcW w:w="5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оказание услуг (выполнение работ)</w:t>
            </w:r>
          </w:p>
        </w:tc>
        <w:tc>
          <w:tcPr>
            <w:tcW w:w="1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3715C7" w:rsidP="000A1B81">
            <w:pPr>
              <w:rPr>
                <w:szCs w:val="28"/>
              </w:rPr>
            </w:pPr>
            <w:r>
              <w:rPr>
                <w:szCs w:val="28"/>
              </w:rPr>
              <w:t>муниципальное образование, в котором</w:t>
            </w:r>
            <w:r w:rsidR="000742FF" w:rsidRPr="007055C4">
              <w:rPr>
                <w:szCs w:val="28"/>
              </w:rPr>
              <w:t xml:space="preserve"> реализованы мероприятия, направленные на ограничение роста платы граждан за коммунальные услуги за отчетный период</w:t>
            </w:r>
          </w:p>
        </w:tc>
        <w:tc>
          <w:tcPr>
            <w:tcW w:w="3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center"/>
              <w:rPr>
                <w:szCs w:val="28"/>
              </w:rPr>
            </w:pPr>
            <w:r w:rsidRPr="007055C4">
              <w:rPr>
                <w:szCs w:val="28"/>
              </w:rPr>
              <w:t>единиц</w:t>
            </w: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3715C7" w:rsidP="000742FF">
            <w:pPr>
              <w:jc w:val="center"/>
              <w:rPr>
                <w:szCs w:val="28"/>
              </w:rPr>
            </w:pPr>
            <w:r>
              <w:rPr>
                <w:szCs w:val="28"/>
              </w:rPr>
              <w:t>1</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center"/>
              <w:rPr>
                <w:szCs w:val="28"/>
              </w:rPr>
            </w:pPr>
            <w:r w:rsidRPr="007055C4">
              <w:rPr>
                <w:szCs w:val="28"/>
              </w:rPr>
              <w:t>2023</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3715C7" w:rsidP="000742FF">
            <w:pPr>
              <w:jc w:val="center"/>
              <w:rPr>
                <w:szCs w:val="28"/>
              </w:rPr>
            </w:pPr>
            <w:r>
              <w:rPr>
                <w:szCs w:val="28"/>
              </w:rPr>
              <w:t>1</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3715C7" w:rsidP="000742FF">
            <w:pPr>
              <w:jc w:val="center"/>
              <w:rPr>
                <w:szCs w:val="28"/>
              </w:rPr>
            </w:pPr>
            <w:r>
              <w:rPr>
                <w:szCs w:val="28"/>
              </w:rPr>
              <w:t>1</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3715C7" w:rsidP="000742FF">
            <w:pPr>
              <w:jc w:val="center"/>
              <w:rPr>
                <w:szCs w:val="28"/>
              </w:rPr>
            </w:pPr>
            <w:r>
              <w:rPr>
                <w:szCs w:val="28"/>
              </w:rPr>
              <w:t>1</w:t>
            </w:r>
          </w:p>
        </w:tc>
      </w:tr>
    </w:tbl>
    <w:p w:rsidR="000742FF" w:rsidRPr="000742FF" w:rsidRDefault="000742FF" w:rsidP="000742FF">
      <w:pPr>
        <w:jc w:val="both"/>
        <w:rPr>
          <w:sz w:val="28"/>
          <w:szCs w:val="28"/>
        </w:rPr>
      </w:pPr>
    </w:p>
    <w:p w:rsidR="000742FF" w:rsidRPr="00D36E62" w:rsidRDefault="000742FF" w:rsidP="000742FF">
      <w:pPr>
        <w:jc w:val="both"/>
        <w:rPr>
          <w:sz w:val="20"/>
          <w:szCs w:val="28"/>
        </w:rPr>
      </w:pPr>
      <w:r w:rsidRPr="00D36E62">
        <w:rPr>
          <w:sz w:val="20"/>
          <w:szCs w:val="28"/>
        </w:rPr>
        <w:t>Примечание.</w:t>
      </w:r>
    </w:p>
    <w:p w:rsidR="000742FF" w:rsidRPr="00D36E62" w:rsidRDefault="000742FF" w:rsidP="000742FF">
      <w:pPr>
        <w:jc w:val="both"/>
        <w:rPr>
          <w:sz w:val="20"/>
          <w:szCs w:val="28"/>
        </w:rPr>
      </w:pPr>
      <w:r w:rsidRPr="00D36E62">
        <w:rPr>
          <w:sz w:val="20"/>
          <w:szCs w:val="28"/>
        </w:rPr>
        <w:t>Используемое сокращение:</w:t>
      </w:r>
    </w:p>
    <w:p w:rsidR="000742FF" w:rsidRPr="00D36E62" w:rsidRDefault="000742FF" w:rsidP="000742FF">
      <w:pPr>
        <w:jc w:val="both"/>
        <w:rPr>
          <w:sz w:val="20"/>
          <w:szCs w:val="28"/>
        </w:rPr>
      </w:pPr>
      <w:r w:rsidRPr="00D36E62">
        <w:rPr>
          <w:sz w:val="20"/>
          <w:szCs w:val="28"/>
        </w:rPr>
        <w:t>ОКЕИ – общероссийский классификатор единиц измерения.</w:t>
      </w:r>
    </w:p>
    <w:p w:rsidR="00BD3034" w:rsidRPr="00BD3034" w:rsidRDefault="00BD3034" w:rsidP="00BD3034">
      <w:pPr>
        <w:jc w:val="both"/>
        <w:rPr>
          <w:sz w:val="28"/>
          <w:szCs w:val="28"/>
        </w:rPr>
      </w:pPr>
    </w:p>
    <w:p w:rsidR="00BD3034" w:rsidRDefault="00BD3034" w:rsidP="004B040D">
      <w:pPr>
        <w:jc w:val="both"/>
        <w:rPr>
          <w:sz w:val="28"/>
          <w:szCs w:val="28"/>
        </w:rPr>
      </w:pPr>
    </w:p>
    <w:p w:rsidR="000B198B" w:rsidRDefault="000B198B" w:rsidP="000742FF">
      <w:pPr>
        <w:jc w:val="center"/>
        <w:rPr>
          <w:sz w:val="28"/>
          <w:szCs w:val="28"/>
        </w:rPr>
      </w:pPr>
    </w:p>
    <w:p w:rsidR="000742FF" w:rsidRPr="000742FF" w:rsidRDefault="000742FF" w:rsidP="000742FF">
      <w:pPr>
        <w:jc w:val="center"/>
        <w:rPr>
          <w:sz w:val="28"/>
          <w:szCs w:val="28"/>
        </w:rPr>
      </w:pPr>
      <w:r w:rsidRPr="000742FF">
        <w:rPr>
          <w:sz w:val="28"/>
          <w:szCs w:val="28"/>
        </w:rPr>
        <w:t>4. Параметры финансового обеспечения комплекса процессных мероприятий</w:t>
      </w:r>
    </w:p>
    <w:p w:rsidR="000742FF" w:rsidRPr="000742FF" w:rsidRDefault="000742FF" w:rsidP="000742FF">
      <w:pPr>
        <w:jc w:val="center"/>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503"/>
        <w:gridCol w:w="8476"/>
        <w:gridCol w:w="2178"/>
        <w:gridCol w:w="1243"/>
        <w:gridCol w:w="1103"/>
        <w:gridCol w:w="1103"/>
        <w:gridCol w:w="1243"/>
      </w:tblGrid>
      <w:tr w:rsidR="00CB0E46" w:rsidRPr="00636A67" w:rsidTr="00830E24">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r w:rsidRPr="00636A67">
              <w:t xml:space="preserve">№ </w:t>
            </w:r>
          </w:p>
          <w:p w:rsidR="000742FF" w:rsidRPr="00636A67" w:rsidRDefault="000742FF" w:rsidP="000742FF">
            <w:pPr>
              <w:jc w:val="center"/>
            </w:pPr>
            <w:r w:rsidRPr="00636A67">
              <w:t>п/п</w:t>
            </w:r>
          </w:p>
        </w:tc>
        <w:tc>
          <w:tcPr>
            <w:tcW w:w="2674"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r w:rsidRPr="00636A67">
              <w:t xml:space="preserve">Наименование комплекса процессных мероприятий, </w:t>
            </w:r>
          </w:p>
          <w:p w:rsidR="000742FF" w:rsidRPr="00636A67" w:rsidRDefault="000742FF" w:rsidP="000742FF">
            <w:pPr>
              <w:jc w:val="center"/>
            </w:pPr>
            <w:r w:rsidRPr="00636A67">
              <w:t>мероприятия (результата), источник финансового обеспечения</w:t>
            </w:r>
          </w:p>
        </w:tc>
        <w:tc>
          <w:tcPr>
            <w:tcW w:w="687"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r w:rsidRPr="00636A67">
              <w:t>Код бюджетной классификации расходов</w:t>
            </w:r>
          </w:p>
        </w:tc>
        <w:tc>
          <w:tcPr>
            <w:tcW w:w="1480"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r w:rsidRPr="00636A67">
              <w:t xml:space="preserve">Объем расходов по годам реализации </w:t>
            </w:r>
          </w:p>
          <w:p w:rsidR="000742FF" w:rsidRPr="00636A67" w:rsidRDefault="000742FF" w:rsidP="000742FF">
            <w:pPr>
              <w:jc w:val="center"/>
            </w:pPr>
            <w:r w:rsidRPr="00636A67">
              <w:t>(тыс. рублей)</w:t>
            </w:r>
          </w:p>
        </w:tc>
      </w:tr>
      <w:tr w:rsidR="00CB0E46" w:rsidRPr="00636A67" w:rsidTr="00830E24">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p>
        </w:tc>
        <w:tc>
          <w:tcPr>
            <w:tcW w:w="267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p>
        </w:tc>
        <w:tc>
          <w:tcPr>
            <w:tcW w:w="687"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r w:rsidRPr="00636A67">
              <w:t>202</w:t>
            </w:r>
            <w:r w:rsidR="004648EE">
              <w:t>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r w:rsidRPr="00636A67">
              <w:t>202</w:t>
            </w:r>
            <w:r w:rsidR="004648EE">
              <w:t>6</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r w:rsidRPr="00636A67">
              <w:t>202</w:t>
            </w:r>
            <w:r w:rsidR="004648EE">
              <w:t>7</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r w:rsidRPr="00636A67">
              <w:t>всего</w:t>
            </w:r>
          </w:p>
        </w:tc>
      </w:tr>
      <w:tr w:rsidR="00CB0E46" w:rsidRPr="00FF1ED2" w:rsidTr="00830E24">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FF1ED2" w:rsidRDefault="000742FF" w:rsidP="000742FF">
            <w:pPr>
              <w:jc w:val="center"/>
              <w:rPr>
                <w:sz w:val="18"/>
              </w:rPr>
            </w:pPr>
            <w:r w:rsidRPr="00FF1ED2">
              <w:rPr>
                <w:sz w:val="18"/>
              </w:rPr>
              <w:t>1</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FF1ED2" w:rsidRDefault="000742FF" w:rsidP="000742FF">
            <w:pPr>
              <w:jc w:val="center"/>
              <w:rPr>
                <w:sz w:val="18"/>
              </w:rPr>
            </w:pPr>
            <w:r w:rsidRPr="00FF1ED2">
              <w:rPr>
                <w:sz w:val="18"/>
              </w:rPr>
              <w:t>2</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FF1ED2" w:rsidRDefault="000742FF" w:rsidP="000742FF">
            <w:pPr>
              <w:jc w:val="center"/>
              <w:rPr>
                <w:sz w:val="18"/>
              </w:rPr>
            </w:pPr>
            <w:r w:rsidRPr="00FF1ED2">
              <w:rPr>
                <w:sz w:val="18"/>
              </w:rPr>
              <w:t>3</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FF1ED2" w:rsidRDefault="000742FF" w:rsidP="000742FF">
            <w:pPr>
              <w:jc w:val="center"/>
              <w:rPr>
                <w:sz w:val="18"/>
              </w:rPr>
            </w:pPr>
            <w:r w:rsidRPr="00FF1ED2">
              <w:rPr>
                <w:sz w:val="18"/>
              </w:rPr>
              <w:t>4</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FF1ED2" w:rsidRDefault="000742FF" w:rsidP="000742FF">
            <w:pPr>
              <w:jc w:val="center"/>
              <w:rPr>
                <w:sz w:val="18"/>
              </w:rPr>
            </w:pPr>
            <w:r w:rsidRPr="00FF1ED2">
              <w:rPr>
                <w:sz w:val="18"/>
              </w:rPr>
              <w:t>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FF1ED2" w:rsidRDefault="000742FF" w:rsidP="000742FF">
            <w:pPr>
              <w:jc w:val="center"/>
              <w:rPr>
                <w:sz w:val="18"/>
              </w:rPr>
            </w:pPr>
            <w:r w:rsidRPr="00FF1ED2">
              <w:rPr>
                <w:sz w:val="18"/>
              </w:rPr>
              <w:t>6</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FF1ED2" w:rsidRDefault="000742FF" w:rsidP="000742FF">
            <w:pPr>
              <w:jc w:val="center"/>
              <w:rPr>
                <w:sz w:val="18"/>
              </w:rPr>
            </w:pPr>
            <w:r w:rsidRPr="00FF1ED2">
              <w:rPr>
                <w:sz w:val="18"/>
              </w:rPr>
              <w:t>7</w:t>
            </w:r>
          </w:p>
        </w:tc>
      </w:tr>
      <w:tr w:rsidR="004648EE" w:rsidRPr="00636A67" w:rsidTr="00830E24">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r w:rsidRPr="00636A67">
              <w:t>1.</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r w:rsidRPr="00636A67">
              <w:t xml:space="preserve">Комплекс процессных мероприятий </w:t>
            </w:r>
            <w:r w:rsidR="00C6245A" w:rsidRPr="00C6245A">
              <w:t>«Ограничение роста платы граждан за коммунальные услуги на терри</w:t>
            </w:r>
            <w:r w:rsidR="003715C7">
              <w:t>тории муниципального образования Литвиновское сельского поселение</w:t>
            </w:r>
            <w:r w:rsidR="00C6245A" w:rsidRPr="00C6245A">
              <w:t>» (всего), в том числе:</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F00F06" w:rsidP="004648EE">
            <w:pPr>
              <w:jc w:val="center"/>
            </w:pPr>
            <w:r>
              <w:t>162,4</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A30DA2" w:rsidP="004648EE">
            <w:pPr>
              <w:jc w:val="center"/>
            </w:pPr>
            <w:r>
              <w:t>124,5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F00F06" w:rsidP="004648EE">
            <w:pPr>
              <w:jc w:val="center"/>
            </w:pPr>
            <w:r>
              <w:t>123,7</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F00F06" w:rsidP="004648EE">
            <w:pPr>
              <w:jc w:val="center"/>
            </w:pPr>
            <w:r>
              <w:t>410,6</w:t>
            </w:r>
          </w:p>
        </w:tc>
      </w:tr>
      <w:tr w:rsidR="004648EE" w:rsidRPr="00636A67" w:rsidTr="00830E24">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r w:rsidRPr="00636A67">
              <w:t>областной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F00F06" w:rsidP="004648EE">
            <w:pPr>
              <w:jc w:val="center"/>
            </w:pPr>
            <w:r>
              <w:t>160,8</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3A4FC2" w:rsidP="004648EE">
            <w:pPr>
              <w:jc w:val="center"/>
            </w:pPr>
            <w:r>
              <w:t>116,4</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F00F06" w:rsidP="004648EE">
            <w:pPr>
              <w:jc w:val="center"/>
            </w:pPr>
            <w:r>
              <w:t>116,4</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F00F06" w:rsidP="004648EE">
            <w:pPr>
              <w:jc w:val="center"/>
            </w:pPr>
            <w:r>
              <w:t>393,6</w:t>
            </w:r>
          </w:p>
        </w:tc>
      </w:tr>
      <w:tr w:rsidR="004648EE" w:rsidRPr="00636A67" w:rsidTr="00830E24">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r>
              <w:t>местный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F00F06" w:rsidP="004648EE">
            <w:pPr>
              <w:jc w:val="center"/>
            </w:pPr>
            <w:r>
              <w:t>1,6</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3A4FC2" w:rsidP="004648EE">
            <w:pPr>
              <w:jc w:val="center"/>
            </w:pPr>
            <w:r>
              <w:t>8,1</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F00F06" w:rsidP="004648EE">
            <w:pPr>
              <w:jc w:val="center"/>
            </w:pPr>
            <w:r>
              <w:t>7,3</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F00F06" w:rsidP="004648EE">
            <w:pPr>
              <w:jc w:val="center"/>
            </w:pPr>
            <w:r>
              <w:t>17,0</w:t>
            </w:r>
          </w:p>
        </w:tc>
      </w:tr>
      <w:tr w:rsidR="00F00F06" w:rsidRPr="00636A67" w:rsidTr="00830E24">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00F06" w:rsidRPr="00636A67" w:rsidRDefault="00F00F06" w:rsidP="004648EE">
            <w:pPr>
              <w:jc w:val="center"/>
            </w:pPr>
            <w:r w:rsidRPr="00636A67">
              <w:lastRenderedPageBreak/>
              <w:t>2.</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0F06" w:rsidRPr="00636A67" w:rsidRDefault="00F00F06" w:rsidP="00C6245A">
            <w:pPr>
              <w:jc w:val="center"/>
            </w:pPr>
            <w:r w:rsidRPr="00636A67">
              <w:t xml:space="preserve">Мероприятие (результат) </w:t>
            </w:r>
            <w:r>
              <w:t>«Субсидия на возмещение предприятиям жилищно-коммунального хозяйства на возмещение части платы граждан за коммунальные услуги»</w:t>
            </w:r>
            <w:r w:rsidRPr="00D52768">
              <w:t xml:space="preserve"> (всего), в том числе:</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0F06" w:rsidRPr="00636A67" w:rsidRDefault="00F00F06" w:rsidP="004648EE">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0F06" w:rsidRPr="00636A67" w:rsidRDefault="00F00F06" w:rsidP="005369E0">
            <w:pPr>
              <w:jc w:val="center"/>
            </w:pPr>
            <w:r>
              <w:t>162,4</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0F06" w:rsidRPr="00636A67" w:rsidRDefault="00F00F06" w:rsidP="005369E0">
            <w:pPr>
              <w:jc w:val="center"/>
            </w:pPr>
            <w:r>
              <w:t>124,5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0F06" w:rsidRPr="00636A67" w:rsidRDefault="00F00F06" w:rsidP="005369E0">
            <w:pPr>
              <w:jc w:val="center"/>
            </w:pPr>
            <w:r>
              <w:t>123,7</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0F06" w:rsidRPr="00636A67" w:rsidRDefault="00F00F06" w:rsidP="005369E0">
            <w:pPr>
              <w:jc w:val="center"/>
            </w:pPr>
            <w:r>
              <w:t>410,6</w:t>
            </w:r>
          </w:p>
        </w:tc>
      </w:tr>
      <w:tr w:rsidR="00F00F06" w:rsidRPr="00636A67" w:rsidTr="00830E24">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F00F06" w:rsidRPr="00636A67" w:rsidRDefault="00F00F06" w:rsidP="004648EE">
            <w:pPr>
              <w:jc w:val="cente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0F06" w:rsidRPr="00636A67" w:rsidRDefault="00F00F06" w:rsidP="004648EE">
            <w:pPr>
              <w:jc w:val="center"/>
            </w:pPr>
            <w:r w:rsidRPr="00636A67">
              <w:t>областной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0F06" w:rsidRPr="00F561CC" w:rsidRDefault="00F00F06" w:rsidP="006F50C2">
            <w:pPr>
              <w:jc w:val="center"/>
              <w:rPr>
                <w:lang w:val="en-US"/>
              </w:rPr>
            </w:pPr>
            <w:r w:rsidRPr="006F50C2">
              <w:t xml:space="preserve">951 0502 </w:t>
            </w:r>
            <w:r>
              <w:t>02401</w:t>
            </w:r>
            <w:r>
              <w:rPr>
                <w:lang w:val="en-US"/>
              </w:rPr>
              <w:t>S3660811</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0F06" w:rsidRPr="00636A67" w:rsidRDefault="00F00F06" w:rsidP="005369E0">
            <w:pPr>
              <w:jc w:val="center"/>
            </w:pPr>
            <w:r>
              <w:t>160,8</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0F06" w:rsidRPr="00636A67" w:rsidRDefault="00F00F06" w:rsidP="005369E0">
            <w:pPr>
              <w:jc w:val="center"/>
            </w:pPr>
            <w:r>
              <w:t>116,4</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0F06" w:rsidRPr="00636A67" w:rsidRDefault="00F00F06" w:rsidP="005369E0">
            <w:pPr>
              <w:jc w:val="center"/>
            </w:pPr>
            <w:r>
              <w:t>116,4</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0F06" w:rsidRPr="00636A67" w:rsidRDefault="00F00F06" w:rsidP="005369E0">
            <w:pPr>
              <w:jc w:val="center"/>
            </w:pPr>
            <w:r>
              <w:t>393,6</w:t>
            </w:r>
          </w:p>
        </w:tc>
      </w:tr>
      <w:tr w:rsidR="00F00F06" w:rsidRPr="00636A67" w:rsidTr="00830E24">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F00F06" w:rsidRPr="00636A67" w:rsidRDefault="00F00F06" w:rsidP="004648EE">
            <w:pPr>
              <w:jc w:val="cente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0F06" w:rsidRPr="00636A67" w:rsidRDefault="00F00F06" w:rsidP="004648EE">
            <w:pPr>
              <w:jc w:val="center"/>
            </w:pPr>
            <w:r w:rsidRPr="00FF1ED2">
              <w:t>местный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0F06" w:rsidRPr="00636A67" w:rsidRDefault="00F00F06" w:rsidP="004648EE">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0F06" w:rsidRPr="00636A67" w:rsidRDefault="00F00F06" w:rsidP="005369E0">
            <w:pPr>
              <w:jc w:val="center"/>
            </w:pPr>
            <w:r>
              <w:t>1,6</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0F06" w:rsidRPr="00636A67" w:rsidRDefault="00F00F06" w:rsidP="005369E0">
            <w:pPr>
              <w:jc w:val="center"/>
            </w:pPr>
            <w:r>
              <w:t>8,1</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0F06" w:rsidRPr="00636A67" w:rsidRDefault="00F00F06" w:rsidP="005369E0">
            <w:pPr>
              <w:jc w:val="center"/>
            </w:pPr>
            <w:r>
              <w:t>7,3</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0F06" w:rsidRPr="00636A67" w:rsidRDefault="00F00F06" w:rsidP="005369E0">
            <w:pPr>
              <w:jc w:val="center"/>
            </w:pPr>
            <w:r>
              <w:t>17,0</w:t>
            </w:r>
          </w:p>
        </w:tc>
      </w:tr>
    </w:tbl>
    <w:p w:rsidR="001A685E" w:rsidRDefault="001A685E" w:rsidP="00991E20">
      <w:pPr>
        <w:jc w:val="center"/>
        <w:rPr>
          <w:sz w:val="28"/>
          <w:szCs w:val="28"/>
        </w:rPr>
      </w:pPr>
    </w:p>
    <w:p w:rsidR="00D36E62" w:rsidRDefault="00D36E62" w:rsidP="00D36E62">
      <w:pPr>
        <w:jc w:val="center"/>
        <w:rPr>
          <w:sz w:val="28"/>
          <w:szCs w:val="28"/>
        </w:rPr>
      </w:pPr>
    </w:p>
    <w:p w:rsidR="00830E24" w:rsidRDefault="00830E24" w:rsidP="00D36E62">
      <w:pPr>
        <w:jc w:val="center"/>
        <w:rPr>
          <w:sz w:val="28"/>
          <w:szCs w:val="28"/>
        </w:rPr>
      </w:pPr>
      <w:r w:rsidRPr="00830E24">
        <w:rPr>
          <w:sz w:val="28"/>
          <w:szCs w:val="28"/>
        </w:rPr>
        <w:t>5. План реализации комплекс</w:t>
      </w:r>
      <w:r w:rsidR="00DA3871">
        <w:rPr>
          <w:sz w:val="28"/>
          <w:szCs w:val="28"/>
        </w:rPr>
        <w:t>а процессных мероприятий на 2025 – 2027</w:t>
      </w:r>
      <w:r w:rsidRPr="00830E24">
        <w:rPr>
          <w:sz w:val="28"/>
          <w:szCs w:val="28"/>
        </w:rPr>
        <w:t xml:space="preserve"> годы</w:t>
      </w:r>
    </w:p>
    <w:p w:rsidR="00896144" w:rsidRPr="00830E24" w:rsidRDefault="00896144" w:rsidP="00D36E62">
      <w:pPr>
        <w:jc w:val="center"/>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891"/>
        <w:gridCol w:w="5522"/>
        <w:gridCol w:w="1664"/>
        <w:gridCol w:w="3027"/>
        <w:gridCol w:w="2349"/>
        <w:gridCol w:w="2396"/>
      </w:tblGrid>
      <w:tr w:rsidR="00063644" w:rsidRPr="00BE6239" w:rsidTr="00063644">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1A685E">
            <w:pPr>
              <w:jc w:val="center"/>
            </w:pPr>
            <w:r w:rsidRPr="00BE6239">
              <w:t>№</w:t>
            </w:r>
          </w:p>
          <w:p w:rsidR="00063644" w:rsidRPr="00BE6239" w:rsidRDefault="00063644" w:rsidP="001A685E">
            <w:pPr>
              <w:jc w:val="center"/>
            </w:pPr>
            <w:r w:rsidRPr="00BE6239">
              <w:t>п/п</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1A685E">
            <w:pPr>
              <w:jc w:val="center"/>
            </w:pPr>
            <w:r w:rsidRPr="00BE6239">
              <w:t>Наименование мероприятия (результата),</w:t>
            </w:r>
          </w:p>
          <w:p w:rsidR="00063644" w:rsidRPr="00BE6239" w:rsidRDefault="00063644" w:rsidP="001A685E">
            <w:pPr>
              <w:jc w:val="center"/>
            </w:pPr>
            <w:r w:rsidRPr="00BE6239">
              <w:t>контрольной точки</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1A685E">
            <w:pPr>
              <w:jc w:val="center"/>
            </w:pPr>
            <w:r w:rsidRPr="00BE6239">
              <w:t>Дата наступления контрольной точки</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1A685E">
            <w:pPr>
              <w:jc w:val="center"/>
            </w:pPr>
            <w:r w:rsidRPr="00BE6239">
              <w:t>Ответственный исполнитель (наименование исполнительного</w:t>
            </w:r>
          </w:p>
          <w:p w:rsidR="00063644" w:rsidRPr="00BE6239" w:rsidRDefault="00063644" w:rsidP="00920BE1">
            <w:pPr>
              <w:jc w:val="center"/>
            </w:pPr>
            <w:r w:rsidRPr="00BE6239">
              <w:t>органа, иного государственного органа, организации, Ф.И.О., должность)</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1A685E">
            <w:pPr>
              <w:jc w:val="center"/>
            </w:pPr>
            <w:r w:rsidRPr="00BE6239">
              <w:t>Вид подтверждающего документа</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1A685E">
            <w:pPr>
              <w:jc w:val="center"/>
            </w:pPr>
            <w:r w:rsidRPr="00BE6239">
              <w:t>Информационная система (источник данных)</w:t>
            </w:r>
          </w:p>
        </w:tc>
      </w:tr>
      <w:tr w:rsidR="00063644" w:rsidRPr="00BE6239" w:rsidTr="00063644">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6B0C13">
            <w:pPr>
              <w:jc w:val="both"/>
            </w:pPr>
            <w:r w:rsidRPr="00BE6239">
              <w:t>1</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6B0C13">
            <w:pPr>
              <w:jc w:val="both"/>
            </w:pPr>
            <w:r w:rsidRPr="00BE6239">
              <w:t>2</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6B0C13">
            <w:pPr>
              <w:jc w:val="both"/>
            </w:pPr>
            <w:r w:rsidRPr="00BE6239">
              <w:t>3</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6B0C13">
            <w:pPr>
              <w:jc w:val="both"/>
            </w:pPr>
            <w:r w:rsidRPr="00BE6239">
              <w:t>4</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6B0C13">
            <w:pPr>
              <w:jc w:val="both"/>
            </w:pPr>
            <w:r w:rsidRPr="00BE6239">
              <w:t>5</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6B0C13">
            <w:pPr>
              <w:jc w:val="both"/>
            </w:pPr>
            <w:r w:rsidRPr="00BE6239">
              <w:t>6</w:t>
            </w:r>
          </w:p>
        </w:tc>
      </w:tr>
      <w:tr w:rsidR="00830E24" w:rsidRPr="00BE6239" w:rsidTr="00991E20">
        <w:tc>
          <w:tcPr>
            <w:tcW w:w="5000" w:type="pct"/>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830E24" w:rsidRPr="00BE6239" w:rsidRDefault="00830E24" w:rsidP="00063644">
            <w:pPr>
              <w:jc w:val="center"/>
            </w:pPr>
            <w:r w:rsidRPr="00BE6239">
              <w:t>1. Задача «Созданы условия для повышения уровня доступности</w:t>
            </w:r>
          </w:p>
          <w:p w:rsidR="00830E24" w:rsidRPr="00BE6239" w:rsidRDefault="00830E24" w:rsidP="00920BE1">
            <w:pPr>
              <w:jc w:val="center"/>
            </w:pPr>
            <w:r w:rsidRPr="00BE6239">
              <w:t xml:space="preserve">жилищно-коммунальных услуг </w:t>
            </w:r>
            <w:r w:rsidR="006F0840">
              <w:t xml:space="preserve">для населения </w:t>
            </w:r>
            <w:r w:rsidR="00920BE1">
              <w:t>Литвиновского сельского поселения</w:t>
            </w:r>
            <w:r w:rsidRPr="00BE6239">
              <w:t>»</w:t>
            </w:r>
          </w:p>
        </w:tc>
      </w:tr>
      <w:tr w:rsidR="00F03F50"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3F50" w:rsidRPr="00BE6239" w:rsidRDefault="00F03F50" w:rsidP="00F03F50">
            <w:pPr>
              <w:jc w:val="both"/>
            </w:pPr>
            <w:r w:rsidRPr="00BE6239">
              <w:t>1.1.</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3F50" w:rsidRPr="00636A67" w:rsidRDefault="00F03F50" w:rsidP="00F03F50">
            <w:r w:rsidRPr="00636A67">
              <w:t xml:space="preserve">Мероприятие (результат) </w:t>
            </w:r>
            <w:r>
              <w:t>«Субсидия на возмещение предприятиям жилищно-коммунального хозяйства на возмещение части платы граждан за коммунальные услуги»</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3F50" w:rsidRPr="00BE6239" w:rsidRDefault="00F03F50" w:rsidP="00F03F50">
            <w:pPr>
              <w:jc w:val="center"/>
            </w:pPr>
            <w:r w:rsidRPr="00BE6239">
              <w:t>Х</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3F50" w:rsidRPr="00F03F50" w:rsidRDefault="00F03F50" w:rsidP="00F03F50">
            <w:pPr>
              <w:jc w:val="both"/>
            </w:pPr>
            <w:r w:rsidRPr="00F03F50">
              <w:t>ведущий специалист по муниципальному хозяйству Администрации Литвиновского сельского поселения (Аксенова Ирина Александровна)</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3F50" w:rsidRPr="00BE6239" w:rsidRDefault="00F03F50" w:rsidP="00F03F50">
            <w:pPr>
              <w:jc w:val="center"/>
            </w:pPr>
            <w:r w:rsidRPr="00BE6239">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3F50" w:rsidRPr="00BE6239" w:rsidRDefault="00F03F50" w:rsidP="00F03F50">
            <w:pPr>
              <w:jc w:val="center"/>
            </w:pPr>
            <w:r w:rsidRPr="00BE6239">
              <w:t>Х</w:t>
            </w:r>
          </w:p>
        </w:tc>
      </w:tr>
      <w:tr w:rsidR="00AD31AF"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52376A">
            <w:pPr>
              <w:jc w:val="both"/>
            </w:pPr>
            <w:r>
              <w:t>1.1.1</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6F50C2" w:rsidRDefault="00AD31AF" w:rsidP="0052376A">
            <w:r w:rsidRPr="006F50C2">
              <w:t xml:space="preserve">Контрольная точка 1.1.1. Заключение соглашения о предоставлении субсидии </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FC1EF1">
            <w:pPr>
              <w:jc w:val="center"/>
            </w:pPr>
            <w:r w:rsidRPr="00BE6239">
              <w:t>28 февраля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ведущий специалист Администрации Литвиновского сельского поселения (Якшева Оксана Анатольевна)</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FC1EF1">
            <w:pPr>
              <w:jc w:val="center"/>
            </w:pPr>
            <w:r w:rsidRPr="00BE6239">
              <w:t>реестр соглашений</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Default="00AD31AF" w:rsidP="00FC1EF1">
            <w:r>
              <w:t xml:space="preserve">нет </w:t>
            </w:r>
          </w:p>
          <w:p w:rsidR="00AD31AF" w:rsidRPr="00BE6239" w:rsidRDefault="00AD31AF" w:rsidP="00FC1EF1">
            <w:r>
              <w:t>информационной системы</w:t>
            </w:r>
          </w:p>
        </w:tc>
      </w:tr>
      <w:tr w:rsidR="00AD31AF"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52376A">
            <w:pPr>
              <w:jc w:val="both"/>
            </w:pPr>
            <w:r>
              <w:t>1.1.2</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6F50C2" w:rsidRDefault="00AD31AF" w:rsidP="0052376A">
            <w:r w:rsidRPr="006F50C2">
              <w:t xml:space="preserve">Контрольная точка 1.1.2. Заключение дополнительных соглашений </w:t>
            </w:r>
            <w:r w:rsidRPr="006F50C2">
              <w:br/>
              <w:t xml:space="preserve">о предоставлении субсидии </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882CEE">
            <w:pPr>
              <w:jc w:val="center"/>
            </w:pPr>
            <w:r w:rsidRPr="00BE6239">
              <w:t>30 ноября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ведущий специалист Администрации Литвиновского сельского поселения (Якшева Оксана Анатольевна)</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882CEE">
            <w:pPr>
              <w:jc w:val="center"/>
            </w:pPr>
            <w:r w:rsidRPr="00BE6239">
              <w:t>реестр дополнительных соглашений</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Default="00AD31AF" w:rsidP="00882CEE">
            <w:r>
              <w:t xml:space="preserve">нет </w:t>
            </w:r>
          </w:p>
          <w:p w:rsidR="00AD31AF" w:rsidRPr="00BE6239" w:rsidRDefault="00AD31AF" w:rsidP="00882CEE">
            <w:r>
              <w:t>информационной системы</w:t>
            </w:r>
          </w:p>
        </w:tc>
      </w:tr>
      <w:tr w:rsidR="00AD31AF"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52376A">
            <w:pPr>
              <w:jc w:val="both"/>
            </w:pPr>
            <w:r>
              <w:lastRenderedPageBreak/>
              <w:t>1.1.3</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6F50C2" w:rsidRDefault="00AD31AF" w:rsidP="0052376A">
            <w:r w:rsidRPr="006F50C2">
              <w:t xml:space="preserve">Контрольная точка 1.1.3. Заключение соглашения о предоставлении субсидии </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882CEE">
            <w:pPr>
              <w:jc w:val="center"/>
            </w:pPr>
            <w:r w:rsidRPr="00BE6239">
              <w:t>28 февраля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ведущий специалист Администрации Литвиновского сельского поселения (Якшева Оксана Анатольевна)</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882CEE">
            <w:pPr>
              <w:jc w:val="center"/>
            </w:pPr>
            <w:r w:rsidRPr="00BE6239">
              <w:t>реестр соглашений</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Default="00AD31AF" w:rsidP="00882CEE">
            <w:r>
              <w:t xml:space="preserve">нет </w:t>
            </w:r>
          </w:p>
          <w:p w:rsidR="00AD31AF" w:rsidRPr="00BE6239" w:rsidRDefault="00AD31AF" w:rsidP="00882CEE">
            <w:r>
              <w:t>информационной системы</w:t>
            </w:r>
          </w:p>
        </w:tc>
      </w:tr>
      <w:tr w:rsidR="00AD31AF"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52376A">
            <w:pPr>
              <w:jc w:val="both"/>
            </w:pPr>
            <w:r>
              <w:t>1.1.4</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6F50C2" w:rsidRDefault="00AD31AF" w:rsidP="0052376A">
            <w:r w:rsidRPr="006F50C2">
              <w:t xml:space="preserve">Контрольная точка 1.1.4. Заключение дополнительных соглашений </w:t>
            </w:r>
            <w:r w:rsidRPr="006F50C2">
              <w:br/>
              <w:t xml:space="preserve">о предоставлении субсидии </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882CEE">
            <w:pPr>
              <w:jc w:val="center"/>
            </w:pPr>
            <w:r w:rsidRPr="00BE6239">
              <w:t>30 ноября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ведущий специалист Администрации Литвиновского сельского поселения (Якшева Оксана Анатольевна)</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882CEE">
            <w:pPr>
              <w:jc w:val="center"/>
            </w:pPr>
            <w:r w:rsidRPr="00BE6239">
              <w:t>реестр дополнительных соглашений</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Default="00AD31AF" w:rsidP="00882CEE">
            <w:r>
              <w:t xml:space="preserve">нет </w:t>
            </w:r>
          </w:p>
          <w:p w:rsidR="00AD31AF" w:rsidRPr="00BE6239" w:rsidRDefault="00AD31AF" w:rsidP="00882CEE">
            <w:r>
              <w:t>информационной системы</w:t>
            </w:r>
          </w:p>
        </w:tc>
      </w:tr>
      <w:tr w:rsidR="00AD31AF"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52376A">
            <w:pPr>
              <w:jc w:val="both"/>
            </w:pPr>
            <w:r>
              <w:t>1.1.5</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6F50C2" w:rsidRDefault="00AD31AF" w:rsidP="0052376A">
            <w:r w:rsidRPr="006F50C2">
              <w:t xml:space="preserve">Контрольная точка 1.1.5. Заключение соглашений о предоставлении субсидии </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882CEE">
            <w:pPr>
              <w:jc w:val="center"/>
            </w:pPr>
            <w:r>
              <w:t>28 февраля 2027</w:t>
            </w:r>
            <w:r w:rsidRPr="00BE6239">
              <w:t>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ведущий специалист Администрации Литвиновского сельского поселения (Якшева Оксана Анатольевна)</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882CEE">
            <w:pPr>
              <w:jc w:val="center"/>
            </w:pPr>
            <w:r w:rsidRPr="00BE6239">
              <w:t>реестр соглашений</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Default="00AD31AF" w:rsidP="00882CEE">
            <w:r>
              <w:t xml:space="preserve">нет </w:t>
            </w:r>
          </w:p>
          <w:p w:rsidR="00AD31AF" w:rsidRPr="00BE6239" w:rsidRDefault="00AD31AF" w:rsidP="00882CEE">
            <w:r>
              <w:t>информационной системы</w:t>
            </w:r>
          </w:p>
        </w:tc>
      </w:tr>
      <w:tr w:rsidR="00AD31AF"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52376A">
            <w:pPr>
              <w:jc w:val="both"/>
            </w:pPr>
            <w:r>
              <w:t>1.1.6</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6F50C2" w:rsidRDefault="00AD31AF" w:rsidP="006F50C2">
            <w:r w:rsidRPr="006F50C2">
              <w:t xml:space="preserve">Контрольная точка 1.1.6. Заключение дополнительных соглашений </w:t>
            </w:r>
            <w:r w:rsidRPr="006F50C2">
              <w:br/>
              <w:t xml:space="preserve">о предоставлении субсидии </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882CEE">
            <w:pPr>
              <w:jc w:val="center"/>
            </w:pPr>
            <w:r>
              <w:t>30 ноября 2027</w:t>
            </w:r>
            <w:r w:rsidRPr="00BE6239">
              <w:t>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ведущий специалист Администрации Литвиновского сельского поселения (Якшева Оксана Анатольевна)</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882CEE">
            <w:pPr>
              <w:jc w:val="center"/>
            </w:pPr>
            <w:r w:rsidRPr="00BE6239">
              <w:t>реестр дополнительных соглашений</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Default="00AD31AF" w:rsidP="00882CEE">
            <w:r>
              <w:t xml:space="preserve">нет </w:t>
            </w:r>
          </w:p>
          <w:p w:rsidR="00AD31AF" w:rsidRPr="00BE6239" w:rsidRDefault="00AD31AF" w:rsidP="00882CEE">
            <w:r>
              <w:t>информационной системы</w:t>
            </w:r>
          </w:p>
        </w:tc>
      </w:tr>
    </w:tbl>
    <w:p w:rsidR="00907096" w:rsidRDefault="00907096" w:rsidP="000A5466">
      <w:pPr>
        <w:tabs>
          <w:tab w:val="right" w:pos="720"/>
          <w:tab w:val="center" w:pos="4677"/>
          <w:tab w:val="right" w:pos="9355"/>
        </w:tabs>
        <w:rPr>
          <w:rFonts w:cs="Arial"/>
          <w:bCs/>
          <w:sz w:val="28"/>
          <w:szCs w:val="28"/>
        </w:rPr>
      </w:pPr>
      <w:bookmarkStart w:id="2" w:name="Par879"/>
      <w:bookmarkEnd w:id="2"/>
    </w:p>
    <w:p w:rsidR="00D324D3" w:rsidRDefault="00D324D3" w:rsidP="00D324D3">
      <w:pPr>
        <w:tabs>
          <w:tab w:val="right" w:pos="720"/>
          <w:tab w:val="center" w:pos="4677"/>
          <w:tab w:val="right" w:pos="9355"/>
        </w:tabs>
        <w:jc w:val="center"/>
        <w:rPr>
          <w:rFonts w:cs="Arial"/>
          <w:bCs/>
          <w:sz w:val="28"/>
          <w:szCs w:val="28"/>
          <w:lang w:val="en-US"/>
        </w:rPr>
      </w:pPr>
    </w:p>
    <w:p w:rsidR="003B543E" w:rsidRDefault="003B543E" w:rsidP="00D324D3">
      <w:pPr>
        <w:tabs>
          <w:tab w:val="right" w:pos="720"/>
          <w:tab w:val="center" w:pos="4677"/>
          <w:tab w:val="right" w:pos="9355"/>
        </w:tabs>
        <w:jc w:val="center"/>
        <w:rPr>
          <w:rFonts w:cs="Arial"/>
          <w:bCs/>
          <w:sz w:val="28"/>
          <w:szCs w:val="28"/>
          <w:lang w:val="en-US"/>
        </w:rPr>
      </w:pPr>
    </w:p>
    <w:p w:rsidR="004E5C42" w:rsidRDefault="004E5C42" w:rsidP="004E5C42">
      <w:pPr>
        <w:jc w:val="center"/>
        <w:rPr>
          <w:rFonts w:cs="Arial"/>
          <w:bCs/>
          <w:sz w:val="28"/>
          <w:szCs w:val="28"/>
        </w:rPr>
      </w:pPr>
    </w:p>
    <w:p w:rsidR="004E5C42" w:rsidRDefault="004E5C42" w:rsidP="004E5C42">
      <w:pPr>
        <w:jc w:val="center"/>
        <w:rPr>
          <w:rFonts w:cs="Arial"/>
          <w:bCs/>
          <w:sz w:val="28"/>
          <w:szCs w:val="28"/>
        </w:rPr>
      </w:pPr>
    </w:p>
    <w:p w:rsidR="004E5C42" w:rsidRDefault="004E5C42" w:rsidP="004E5C42">
      <w:pPr>
        <w:jc w:val="center"/>
        <w:rPr>
          <w:rFonts w:cs="Arial"/>
          <w:bCs/>
          <w:sz w:val="28"/>
          <w:szCs w:val="28"/>
        </w:rPr>
      </w:pPr>
    </w:p>
    <w:p w:rsidR="004E5C42" w:rsidRDefault="004E5C42" w:rsidP="004E5C42">
      <w:pPr>
        <w:jc w:val="center"/>
        <w:rPr>
          <w:rFonts w:cs="Arial"/>
          <w:bCs/>
          <w:sz w:val="28"/>
          <w:szCs w:val="28"/>
        </w:rPr>
      </w:pPr>
    </w:p>
    <w:p w:rsidR="00EA29C8" w:rsidRDefault="00EA29C8" w:rsidP="00D4748A">
      <w:pPr>
        <w:jc w:val="center"/>
        <w:rPr>
          <w:rFonts w:cs="Arial"/>
          <w:bCs/>
          <w:sz w:val="28"/>
          <w:szCs w:val="28"/>
          <w:lang w:val="en-US"/>
        </w:rPr>
      </w:pPr>
    </w:p>
    <w:p w:rsidR="00EA29C8" w:rsidRDefault="00EA29C8" w:rsidP="00D4748A">
      <w:pPr>
        <w:jc w:val="center"/>
        <w:rPr>
          <w:rFonts w:cs="Arial"/>
          <w:bCs/>
          <w:sz w:val="28"/>
          <w:szCs w:val="28"/>
          <w:lang w:val="en-US"/>
        </w:rPr>
      </w:pPr>
    </w:p>
    <w:p w:rsidR="00EA29C8" w:rsidRDefault="00EA29C8" w:rsidP="00D4748A">
      <w:pPr>
        <w:jc w:val="center"/>
        <w:rPr>
          <w:rFonts w:cs="Arial"/>
          <w:bCs/>
          <w:sz w:val="28"/>
          <w:szCs w:val="28"/>
          <w:lang w:val="en-US"/>
        </w:rPr>
      </w:pPr>
    </w:p>
    <w:p w:rsidR="00B54548" w:rsidRPr="004E5C42" w:rsidRDefault="00B54548" w:rsidP="00D4748A">
      <w:pPr>
        <w:jc w:val="center"/>
        <w:rPr>
          <w:rFonts w:cs="Arial"/>
          <w:bCs/>
          <w:sz w:val="28"/>
          <w:szCs w:val="28"/>
        </w:rPr>
      </w:pPr>
      <w:r w:rsidRPr="00B54548">
        <w:rPr>
          <w:rFonts w:cs="Arial"/>
          <w:bCs/>
          <w:sz w:val="28"/>
          <w:szCs w:val="28"/>
          <w:lang w:val="en-US"/>
        </w:rPr>
        <w:t>I</w:t>
      </w:r>
      <w:r w:rsidR="004809A4" w:rsidRPr="004809A4">
        <w:rPr>
          <w:sz w:val="28"/>
        </w:rPr>
        <w:t>V</w:t>
      </w:r>
      <w:r w:rsidRPr="00B54548">
        <w:rPr>
          <w:rFonts w:cs="Arial"/>
          <w:bCs/>
          <w:sz w:val="28"/>
          <w:szCs w:val="28"/>
        </w:rPr>
        <w:t>. ПАСПОРТ</w:t>
      </w:r>
    </w:p>
    <w:p w:rsidR="00B54548" w:rsidRPr="00B54548" w:rsidRDefault="00B54548" w:rsidP="004E5C42">
      <w:pPr>
        <w:tabs>
          <w:tab w:val="right" w:pos="720"/>
          <w:tab w:val="center" w:pos="4677"/>
          <w:tab w:val="right" w:pos="9355"/>
        </w:tabs>
        <w:jc w:val="center"/>
        <w:rPr>
          <w:rFonts w:cs="Arial"/>
          <w:bCs/>
          <w:sz w:val="28"/>
          <w:szCs w:val="28"/>
        </w:rPr>
      </w:pPr>
      <w:r w:rsidRPr="00B54548">
        <w:rPr>
          <w:rFonts w:cs="Arial"/>
          <w:bCs/>
          <w:sz w:val="28"/>
          <w:szCs w:val="28"/>
        </w:rPr>
        <w:t>комплекса процессных мероприятий</w:t>
      </w:r>
    </w:p>
    <w:p w:rsidR="00B54548" w:rsidRPr="00B54548" w:rsidRDefault="00D324D3" w:rsidP="004E5C42">
      <w:pPr>
        <w:tabs>
          <w:tab w:val="right" w:pos="720"/>
          <w:tab w:val="center" w:pos="4677"/>
          <w:tab w:val="right" w:pos="9355"/>
        </w:tabs>
        <w:jc w:val="center"/>
        <w:rPr>
          <w:rFonts w:cs="Arial"/>
          <w:bCs/>
          <w:sz w:val="28"/>
          <w:szCs w:val="28"/>
        </w:rPr>
      </w:pPr>
      <w:r w:rsidRPr="00D324D3">
        <w:rPr>
          <w:rFonts w:cs="Arial"/>
          <w:bCs/>
          <w:sz w:val="28"/>
          <w:szCs w:val="28"/>
        </w:rPr>
        <w:t>«</w:t>
      </w:r>
      <w:r w:rsidR="0052376A">
        <w:rPr>
          <w:rFonts w:cs="Arial"/>
          <w:bCs/>
          <w:sz w:val="28"/>
          <w:szCs w:val="28"/>
        </w:rPr>
        <w:t>Расходы</w:t>
      </w:r>
      <w:r w:rsidRPr="00D324D3">
        <w:rPr>
          <w:rFonts w:cs="Arial"/>
          <w:bCs/>
          <w:sz w:val="28"/>
          <w:szCs w:val="28"/>
        </w:rPr>
        <w:t xml:space="preserve"> на развитие материальной базы в сфере обращения с твердыми коммунальными отходами»</w:t>
      </w:r>
    </w:p>
    <w:p w:rsidR="00D324D3" w:rsidRDefault="00D324D3" w:rsidP="00B54548">
      <w:pPr>
        <w:tabs>
          <w:tab w:val="right" w:pos="720"/>
          <w:tab w:val="center" w:pos="4677"/>
          <w:tab w:val="right" w:pos="9355"/>
        </w:tabs>
        <w:rPr>
          <w:rFonts w:cs="Arial"/>
          <w:bCs/>
          <w:sz w:val="28"/>
          <w:szCs w:val="28"/>
        </w:rPr>
      </w:pPr>
    </w:p>
    <w:p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1. Основные положения</w:t>
      </w:r>
    </w:p>
    <w:p w:rsidR="00B54548" w:rsidRPr="00B54548" w:rsidRDefault="00B54548" w:rsidP="00B54548">
      <w:pPr>
        <w:tabs>
          <w:tab w:val="right" w:pos="720"/>
          <w:tab w:val="center" w:pos="4677"/>
          <w:tab w:val="right" w:pos="9355"/>
        </w:tabs>
        <w:rPr>
          <w:rFonts w:cs="Arial"/>
          <w:bCs/>
          <w:sz w:val="28"/>
          <w:szCs w:val="28"/>
        </w:rPr>
      </w:pPr>
    </w:p>
    <w:tbl>
      <w:tblPr>
        <w:tblW w:w="0" w:type="auto"/>
        <w:tblInd w:w="567" w:type="dxa"/>
        <w:tblLayout w:type="fixed"/>
        <w:tblCellMar>
          <w:top w:w="102" w:type="dxa"/>
          <w:left w:w="62" w:type="dxa"/>
          <w:bottom w:w="102" w:type="dxa"/>
          <w:right w:w="62" w:type="dxa"/>
        </w:tblCellMar>
        <w:tblLook w:val="0000"/>
      </w:tblPr>
      <w:tblGrid>
        <w:gridCol w:w="566"/>
        <w:gridCol w:w="3829"/>
        <w:gridCol w:w="850"/>
        <w:gridCol w:w="9214"/>
      </w:tblGrid>
      <w:tr w:rsidR="00B54548" w:rsidRPr="00B54548" w:rsidTr="00B54548">
        <w:tc>
          <w:tcPr>
            <w:tcW w:w="566" w:type="dxa"/>
          </w:tcPr>
          <w:p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1.1.</w:t>
            </w:r>
          </w:p>
        </w:tc>
        <w:tc>
          <w:tcPr>
            <w:tcW w:w="3829" w:type="dxa"/>
          </w:tcPr>
          <w:p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Ответственный за разработку и реализацию комплекса процессных мероприятий «Ограничение роста платы граждан за коммунальные услуги на тер</w:t>
            </w:r>
            <w:r w:rsidR="003715C7">
              <w:rPr>
                <w:rFonts w:cs="Arial"/>
                <w:bCs/>
                <w:sz w:val="28"/>
                <w:szCs w:val="28"/>
              </w:rPr>
              <w:t>ритории Литвиновского сельского поселения</w:t>
            </w:r>
            <w:r w:rsidRPr="00B54548">
              <w:rPr>
                <w:rFonts w:cs="Arial"/>
                <w:bCs/>
                <w:sz w:val="28"/>
                <w:szCs w:val="28"/>
              </w:rPr>
              <w:t>» (далее также в настоящем разделе - комплекс процессных мероприятий)</w:t>
            </w:r>
          </w:p>
        </w:tc>
        <w:tc>
          <w:tcPr>
            <w:tcW w:w="850" w:type="dxa"/>
          </w:tcPr>
          <w:p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w:t>
            </w:r>
          </w:p>
        </w:tc>
        <w:tc>
          <w:tcPr>
            <w:tcW w:w="9214" w:type="dxa"/>
          </w:tcPr>
          <w:p w:rsidR="00B54548" w:rsidRPr="003715C7" w:rsidRDefault="003715C7" w:rsidP="00B54548">
            <w:pPr>
              <w:tabs>
                <w:tab w:val="right" w:pos="720"/>
                <w:tab w:val="center" w:pos="4677"/>
                <w:tab w:val="right" w:pos="9355"/>
              </w:tabs>
              <w:rPr>
                <w:rFonts w:cs="Arial"/>
                <w:bCs/>
                <w:sz w:val="28"/>
                <w:szCs w:val="28"/>
              </w:rPr>
            </w:pPr>
            <w:r w:rsidRPr="003715C7">
              <w:rPr>
                <w:sz w:val="28"/>
                <w:szCs w:val="28"/>
              </w:rPr>
              <w:t>ведущий специалист по муниципальному хозяйству Администрации Литвиновского сельского поселения</w:t>
            </w:r>
            <w:r>
              <w:rPr>
                <w:sz w:val="28"/>
                <w:szCs w:val="28"/>
              </w:rPr>
              <w:t xml:space="preserve"> (Аксенова Ирина Александровна)</w:t>
            </w:r>
          </w:p>
        </w:tc>
      </w:tr>
      <w:tr w:rsidR="00B54548" w:rsidRPr="00B54548" w:rsidTr="00B54548">
        <w:tc>
          <w:tcPr>
            <w:tcW w:w="566" w:type="dxa"/>
          </w:tcPr>
          <w:p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1.2.</w:t>
            </w:r>
          </w:p>
        </w:tc>
        <w:tc>
          <w:tcPr>
            <w:tcW w:w="3829" w:type="dxa"/>
          </w:tcPr>
          <w:p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Связь с муниципальной пр</w:t>
            </w:r>
            <w:r w:rsidR="003715C7">
              <w:rPr>
                <w:rFonts w:cs="Arial"/>
                <w:bCs/>
                <w:sz w:val="28"/>
                <w:szCs w:val="28"/>
              </w:rPr>
              <w:t>ограммой Литвиновского сельского поселения</w:t>
            </w:r>
          </w:p>
        </w:tc>
        <w:tc>
          <w:tcPr>
            <w:tcW w:w="850" w:type="dxa"/>
          </w:tcPr>
          <w:p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w:t>
            </w:r>
          </w:p>
        </w:tc>
        <w:tc>
          <w:tcPr>
            <w:tcW w:w="9214" w:type="dxa"/>
          </w:tcPr>
          <w:p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муниципальная пр</w:t>
            </w:r>
            <w:r w:rsidR="003715C7">
              <w:rPr>
                <w:rFonts w:cs="Arial"/>
                <w:bCs/>
                <w:sz w:val="28"/>
                <w:szCs w:val="28"/>
              </w:rPr>
              <w:t>ограмма Литвиновского сельского поселения</w:t>
            </w:r>
            <w:r w:rsidRPr="00B54548">
              <w:rPr>
                <w:rFonts w:cs="Arial"/>
                <w:bCs/>
                <w:sz w:val="28"/>
                <w:szCs w:val="28"/>
              </w:rPr>
              <w:t xml:space="preserve"> «Обеспечение качественными жилищно-коммунальными услугами на</w:t>
            </w:r>
            <w:r w:rsidR="003715C7">
              <w:rPr>
                <w:rFonts w:cs="Arial"/>
                <w:bCs/>
                <w:sz w:val="28"/>
                <w:szCs w:val="28"/>
              </w:rPr>
              <w:t>селения Литвиновского сельского поселения</w:t>
            </w:r>
            <w:r w:rsidRPr="00B54548">
              <w:rPr>
                <w:rFonts w:cs="Arial"/>
                <w:bCs/>
                <w:sz w:val="28"/>
                <w:szCs w:val="28"/>
              </w:rPr>
              <w:t>»</w:t>
            </w:r>
          </w:p>
        </w:tc>
      </w:tr>
    </w:tbl>
    <w:p w:rsidR="00B54548" w:rsidRPr="00B54548" w:rsidRDefault="00B54548" w:rsidP="00B54548">
      <w:pPr>
        <w:tabs>
          <w:tab w:val="right" w:pos="720"/>
          <w:tab w:val="center" w:pos="4677"/>
          <w:tab w:val="right" w:pos="9355"/>
        </w:tabs>
        <w:rPr>
          <w:rFonts w:cs="Arial"/>
          <w:bCs/>
          <w:sz w:val="28"/>
          <w:szCs w:val="28"/>
        </w:rPr>
      </w:pPr>
    </w:p>
    <w:p w:rsidR="00D324D3" w:rsidRDefault="00D324D3" w:rsidP="00D324D3">
      <w:pPr>
        <w:tabs>
          <w:tab w:val="right" w:pos="720"/>
          <w:tab w:val="center" w:pos="4677"/>
          <w:tab w:val="right" w:pos="9355"/>
        </w:tabs>
        <w:jc w:val="center"/>
        <w:rPr>
          <w:rFonts w:cs="Arial"/>
          <w:bCs/>
          <w:sz w:val="28"/>
          <w:szCs w:val="28"/>
        </w:rPr>
      </w:pPr>
    </w:p>
    <w:p w:rsidR="00D324D3" w:rsidRDefault="00D324D3" w:rsidP="00D324D3">
      <w:pPr>
        <w:tabs>
          <w:tab w:val="right" w:pos="720"/>
          <w:tab w:val="center" w:pos="4677"/>
          <w:tab w:val="right" w:pos="9355"/>
        </w:tabs>
        <w:jc w:val="center"/>
        <w:rPr>
          <w:rFonts w:cs="Arial"/>
          <w:bCs/>
          <w:sz w:val="28"/>
          <w:szCs w:val="28"/>
        </w:rPr>
      </w:pPr>
    </w:p>
    <w:p w:rsidR="00D324D3" w:rsidRDefault="00D324D3" w:rsidP="00D324D3">
      <w:pPr>
        <w:tabs>
          <w:tab w:val="right" w:pos="720"/>
          <w:tab w:val="center" w:pos="4677"/>
          <w:tab w:val="right" w:pos="9355"/>
        </w:tabs>
        <w:jc w:val="center"/>
        <w:rPr>
          <w:rFonts w:cs="Arial"/>
          <w:bCs/>
          <w:sz w:val="28"/>
          <w:szCs w:val="28"/>
        </w:rPr>
      </w:pPr>
    </w:p>
    <w:p w:rsidR="00D324D3" w:rsidRDefault="00D324D3" w:rsidP="00D324D3">
      <w:pPr>
        <w:tabs>
          <w:tab w:val="right" w:pos="720"/>
          <w:tab w:val="center" w:pos="4677"/>
          <w:tab w:val="right" w:pos="9355"/>
        </w:tabs>
        <w:jc w:val="center"/>
        <w:rPr>
          <w:rFonts w:cs="Arial"/>
          <w:bCs/>
          <w:sz w:val="28"/>
          <w:szCs w:val="28"/>
        </w:rPr>
      </w:pPr>
    </w:p>
    <w:p w:rsidR="00D324D3" w:rsidRDefault="00D324D3" w:rsidP="00D324D3">
      <w:pPr>
        <w:tabs>
          <w:tab w:val="right" w:pos="720"/>
          <w:tab w:val="center" w:pos="4677"/>
          <w:tab w:val="right" w:pos="9355"/>
        </w:tabs>
        <w:jc w:val="center"/>
        <w:rPr>
          <w:rFonts w:cs="Arial"/>
          <w:bCs/>
          <w:sz w:val="28"/>
          <w:szCs w:val="28"/>
        </w:rPr>
      </w:pPr>
    </w:p>
    <w:p w:rsidR="003068E0" w:rsidRDefault="003068E0" w:rsidP="00D324D3">
      <w:pPr>
        <w:tabs>
          <w:tab w:val="right" w:pos="720"/>
          <w:tab w:val="center" w:pos="4677"/>
          <w:tab w:val="right" w:pos="9355"/>
        </w:tabs>
        <w:jc w:val="center"/>
        <w:rPr>
          <w:rFonts w:cs="Arial"/>
          <w:bCs/>
          <w:sz w:val="28"/>
          <w:szCs w:val="28"/>
        </w:rPr>
      </w:pPr>
    </w:p>
    <w:p w:rsidR="00D64A5C" w:rsidRDefault="00D64A5C" w:rsidP="00D4748A">
      <w:pPr>
        <w:jc w:val="center"/>
        <w:rPr>
          <w:rFonts w:cs="Arial"/>
          <w:bCs/>
          <w:sz w:val="28"/>
          <w:szCs w:val="28"/>
        </w:rPr>
      </w:pPr>
    </w:p>
    <w:p w:rsidR="00D64A5C" w:rsidRDefault="00D64A5C" w:rsidP="00D4748A">
      <w:pPr>
        <w:jc w:val="center"/>
        <w:rPr>
          <w:rFonts w:cs="Arial"/>
          <w:bCs/>
          <w:sz w:val="28"/>
          <w:szCs w:val="28"/>
        </w:rPr>
      </w:pPr>
    </w:p>
    <w:p w:rsidR="00D64A5C" w:rsidRDefault="00D64A5C" w:rsidP="00D4748A">
      <w:pPr>
        <w:jc w:val="center"/>
        <w:rPr>
          <w:rFonts w:cs="Arial"/>
          <w:bCs/>
          <w:sz w:val="28"/>
          <w:szCs w:val="28"/>
        </w:rPr>
      </w:pPr>
    </w:p>
    <w:p w:rsidR="00D64A5C" w:rsidRDefault="00D64A5C" w:rsidP="00D4748A">
      <w:pPr>
        <w:jc w:val="center"/>
        <w:rPr>
          <w:rFonts w:cs="Arial"/>
          <w:bCs/>
          <w:sz w:val="28"/>
          <w:szCs w:val="28"/>
        </w:rPr>
      </w:pPr>
    </w:p>
    <w:p w:rsidR="00D64A5C" w:rsidRDefault="00D64A5C" w:rsidP="00D4748A">
      <w:pPr>
        <w:jc w:val="center"/>
        <w:rPr>
          <w:rFonts w:cs="Arial"/>
          <w:bCs/>
          <w:sz w:val="28"/>
          <w:szCs w:val="28"/>
        </w:rPr>
      </w:pPr>
    </w:p>
    <w:p w:rsidR="00B54548" w:rsidRPr="00B54548" w:rsidRDefault="00B54548" w:rsidP="00D4748A">
      <w:pPr>
        <w:jc w:val="center"/>
        <w:rPr>
          <w:rFonts w:cs="Arial"/>
          <w:bCs/>
          <w:sz w:val="28"/>
          <w:szCs w:val="28"/>
        </w:rPr>
      </w:pPr>
      <w:r w:rsidRPr="00B54548">
        <w:rPr>
          <w:rFonts w:cs="Arial"/>
          <w:bCs/>
          <w:sz w:val="28"/>
          <w:szCs w:val="28"/>
        </w:rPr>
        <w:t>2. Показатели комплекса процессных мероприятий</w:t>
      </w:r>
    </w:p>
    <w:p w:rsidR="00B54548" w:rsidRPr="00B54548" w:rsidRDefault="00B54548" w:rsidP="00B54548">
      <w:pPr>
        <w:tabs>
          <w:tab w:val="right" w:pos="720"/>
          <w:tab w:val="center" w:pos="4677"/>
          <w:tab w:val="right" w:pos="9355"/>
        </w:tabs>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9"/>
        <w:gridCol w:w="1994"/>
        <w:gridCol w:w="2265"/>
        <w:gridCol w:w="1212"/>
        <w:gridCol w:w="1177"/>
        <w:gridCol w:w="1040"/>
        <w:gridCol w:w="826"/>
        <w:gridCol w:w="718"/>
        <w:gridCol w:w="718"/>
        <w:gridCol w:w="718"/>
        <w:gridCol w:w="919"/>
        <w:gridCol w:w="1994"/>
        <w:gridCol w:w="1831"/>
      </w:tblGrid>
      <w:tr w:rsidR="00B54548" w:rsidRPr="009F2351" w:rsidTr="00B54548">
        <w:trPr>
          <w:trHeight w:val="612"/>
        </w:trPr>
        <w:tc>
          <w:tcPr>
            <w:tcW w:w="1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w:t>
            </w:r>
          </w:p>
          <w:p w:rsidR="00B54548" w:rsidRPr="009F2351" w:rsidRDefault="00B54548" w:rsidP="00B54548">
            <w:pPr>
              <w:tabs>
                <w:tab w:val="right" w:pos="720"/>
                <w:tab w:val="center" w:pos="4677"/>
                <w:tab w:val="right" w:pos="9355"/>
              </w:tabs>
              <w:rPr>
                <w:rFonts w:cs="Arial"/>
                <w:bCs/>
              </w:rPr>
            </w:pPr>
            <w:r w:rsidRPr="009F2351">
              <w:rPr>
                <w:rFonts w:cs="Arial"/>
                <w:bCs/>
              </w:rPr>
              <w:t>п/п</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Наименование показателя</w:t>
            </w:r>
          </w:p>
        </w:tc>
        <w:tc>
          <w:tcPr>
            <w:tcW w:w="71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Признак возрастания/убывания</w:t>
            </w:r>
          </w:p>
        </w:tc>
        <w:tc>
          <w:tcPr>
            <w:tcW w:w="38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Уровень показателя</w:t>
            </w:r>
          </w:p>
        </w:tc>
        <w:tc>
          <w:tcPr>
            <w:tcW w:w="3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Единица измерения (по ОКЕИ)</w:t>
            </w:r>
          </w:p>
        </w:tc>
        <w:tc>
          <w:tcPr>
            <w:tcW w:w="58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Базовое значение показателя</w:t>
            </w:r>
          </w:p>
        </w:tc>
        <w:tc>
          <w:tcPr>
            <w:tcW w:w="963"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Значения показателей</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Ответственный за достижение показателя</w:t>
            </w:r>
          </w:p>
        </w:tc>
        <w:tc>
          <w:tcPr>
            <w:tcW w:w="57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Информационная система</w:t>
            </w:r>
          </w:p>
        </w:tc>
      </w:tr>
      <w:tr w:rsidR="00B54548" w:rsidRPr="009F2351" w:rsidTr="00B54548">
        <w:trPr>
          <w:trHeight w:val="364"/>
        </w:trPr>
        <w:tc>
          <w:tcPr>
            <w:tcW w:w="1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p>
        </w:tc>
        <w:tc>
          <w:tcPr>
            <w:tcW w:w="71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p>
        </w:tc>
        <w:tc>
          <w:tcPr>
            <w:tcW w:w="38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p>
        </w:tc>
        <w:tc>
          <w:tcPr>
            <w:tcW w:w="3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значение</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2025</w:t>
            </w:r>
          </w:p>
          <w:p w:rsidR="00B54548" w:rsidRPr="009F2351" w:rsidRDefault="00B54548" w:rsidP="00B54548">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2026</w:t>
            </w:r>
          </w:p>
          <w:p w:rsidR="00B54548" w:rsidRPr="009F2351" w:rsidRDefault="00B54548" w:rsidP="00B54548">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2027</w:t>
            </w:r>
          </w:p>
          <w:p w:rsidR="00B54548" w:rsidRPr="009F2351" w:rsidRDefault="00B54548" w:rsidP="00B54548">
            <w:pPr>
              <w:tabs>
                <w:tab w:val="right" w:pos="720"/>
                <w:tab w:val="center" w:pos="4677"/>
                <w:tab w:val="right" w:pos="9355"/>
              </w:tabs>
              <w:rPr>
                <w:rFonts w:cs="Arial"/>
                <w:bCs/>
              </w:rPr>
            </w:pPr>
            <w:r w:rsidRPr="009F2351">
              <w:rPr>
                <w:rFonts w:cs="Arial"/>
                <w:bCs/>
              </w:rPr>
              <w:t>год</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2030 год (справочно)</w:t>
            </w: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p>
        </w:tc>
        <w:tc>
          <w:tcPr>
            <w:tcW w:w="574"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p>
        </w:tc>
      </w:tr>
      <w:tr w:rsidR="00B54548" w:rsidRPr="009F2351" w:rsidTr="00B54548">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2</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3</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4</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5</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6</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7</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8</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9</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10</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12</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13</w:t>
            </w:r>
          </w:p>
        </w:tc>
      </w:tr>
      <w:tr w:rsidR="00B54548" w:rsidRPr="009F2351" w:rsidTr="00B54548">
        <w:trPr>
          <w:trHeight w:val="200"/>
        </w:trPr>
        <w:tc>
          <w:tcPr>
            <w:tcW w:w="5000" w:type="pct"/>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C37D06">
            <w:pPr>
              <w:tabs>
                <w:tab w:val="right" w:pos="720"/>
                <w:tab w:val="center" w:pos="4677"/>
                <w:tab w:val="right" w:pos="9355"/>
              </w:tabs>
              <w:jc w:val="center"/>
              <w:rPr>
                <w:rFonts w:cs="Arial"/>
                <w:bCs/>
              </w:rPr>
            </w:pPr>
            <w:r w:rsidRPr="009F2351">
              <w:rPr>
                <w:rFonts w:cs="Arial"/>
                <w:bCs/>
              </w:rPr>
              <w:t>1. Задача комплекса процессных мероприятий «Созд</w:t>
            </w:r>
            <w:r w:rsidR="00C37D06" w:rsidRPr="009F2351">
              <w:rPr>
                <w:rFonts w:cs="Arial"/>
                <w:bCs/>
              </w:rPr>
              <w:t>аны условия для повышения качества предоставления</w:t>
            </w:r>
            <w:r w:rsidRPr="009F2351">
              <w:rPr>
                <w:rFonts w:cs="Arial"/>
                <w:bCs/>
              </w:rPr>
              <w:t xml:space="preserve"> жилищно-коммунальных услуг </w:t>
            </w:r>
            <w:r w:rsidR="00C37D06" w:rsidRPr="009F2351">
              <w:rPr>
                <w:rFonts w:cs="Arial"/>
                <w:bCs/>
              </w:rPr>
              <w:t xml:space="preserve">на территории </w:t>
            </w:r>
            <w:r w:rsidR="003715C7">
              <w:rPr>
                <w:rFonts w:cs="Arial"/>
                <w:bCs/>
              </w:rPr>
              <w:t>Литвино</w:t>
            </w:r>
            <w:r w:rsidRPr="009F2351">
              <w:rPr>
                <w:rFonts w:cs="Arial"/>
                <w:bCs/>
              </w:rPr>
              <w:t>»</w:t>
            </w:r>
          </w:p>
        </w:tc>
      </w:tr>
      <w:tr w:rsidR="00B54548" w:rsidRPr="009F2351" w:rsidTr="00B54548">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6F50C2">
            <w:pPr>
              <w:tabs>
                <w:tab w:val="right" w:pos="720"/>
                <w:tab w:val="center" w:pos="4677"/>
                <w:tab w:val="right" w:pos="9355"/>
              </w:tabs>
              <w:rPr>
                <w:rFonts w:cs="Arial"/>
                <w:bCs/>
              </w:rPr>
            </w:pPr>
            <w:r w:rsidRPr="006F50C2">
              <w:rPr>
                <w:rFonts w:cs="Arial"/>
                <w:bCs/>
              </w:rPr>
              <w:t xml:space="preserve">Количество </w:t>
            </w:r>
            <w:r w:rsidR="0052376A" w:rsidRPr="006F50C2">
              <w:rPr>
                <w:rFonts w:cs="Arial"/>
                <w:bCs/>
              </w:rPr>
              <w:t>муниципальных контрактов</w:t>
            </w:r>
            <w:r w:rsidRPr="006F50C2">
              <w:rPr>
                <w:rFonts w:cs="Arial"/>
                <w:bCs/>
              </w:rPr>
              <w:t xml:space="preserve"> на </w:t>
            </w:r>
            <w:r w:rsidR="00072833" w:rsidRPr="006F50C2">
              <w:rPr>
                <w:rFonts w:cs="Arial"/>
                <w:bCs/>
              </w:rPr>
              <w:t>приобретение контейнеров для сбора твердых коммунальных отходов</w:t>
            </w:r>
            <w:r w:rsidRPr="006F50C2">
              <w:rPr>
                <w:rFonts w:cs="Arial"/>
                <w:bCs/>
              </w:rPr>
              <w:t xml:space="preserve">, </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7F043E">
            <w:pPr>
              <w:tabs>
                <w:tab w:val="right" w:pos="720"/>
                <w:tab w:val="center" w:pos="4677"/>
                <w:tab w:val="right" w:pos="9355"/>
              </w:tabs>
              <w:jc w:val="center"/>
              <w:rPr>
                <w:rFonts w:cs="Arial"/>
                <w:bCs/>
              </w:rPr>
            </w:pPr>
            <w:r w:rsidRPr="009F2351">
              <w:rPr>
                <w:rFonts w:cs="Arial"/>
                <w:bCs/>
              </w:rPr>
              <w:t>возрастающий</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7F043E">
            <w:pPr>
              <w:tabs>
                <w:tab w:val="right" w:pos="720"/>
                <w:tab w:val="center" w:pos="4677"/>
                <w:tab w:val="right" w:pos="9355"/>
              </w:tabs>
              <w:jc w:val="center"/>
              <w:rPr>
                <w:rFonts w:cs="Arial"/>
                <w:bCs/>
              </w:rPr>
            </w:pPr>
            <w:r w:rsidRPr="009F2351">
              <w:rPr>
                <w:rFonts w:cs="Arial"/>
                <w:bCs/>
              </w:rPr>
              <w:t>МП</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7F043E">
            <w:pPr>
              <w:tabs>
                <w:tab w:val="right" w:pos="720"/>
                <w:tab w:val="center" w:pos="4677"/>
                <w:tab w:val="right" w:pos="9355"/>
              </w:tabs>
              <w:jc w:val="center"/>
              <w:rPr>
                <w:rFonts w:cs="Arial"/>
                <w:bCs/>
              </w:rPr>
            </w:pPr>
            <w:r w:rsidRPr="009F2351">
              <w:rPr>
                <w:rFonts w:cs="Arial"/>
                <w:bCs/>
              </w:rPr>
              <w:t>единиц</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072833" w:rsidP="00072833">
            <w:pPr>
              <w:tabs>
                <w:tab w:val="right" w:pos="720"/>
                <w:tab w:val="center" w:pos="4677"/>
                <w:tab w:val="right" w:pos="9355"/>
              </w:tabs>
              <w:jc w:val="center"/>
              <w:rPr>
                <w:rFonts w:cs="Arial"/>
                <w:bCs/>
              </w:rPr>
            </w:pPr>
            <w:r w:rsidRPr="009F2351">
              <w:rPr>
                <w:rFonts w:cs="Arial"/>
                <w:bCs/>
              </w:rPr>
              <w:t>1</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2023</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6C42AD" w:rsidP="007F043E">
            <w:pPr>
              <w:tabs>
                <w:tab w:val="right" w:pos="720"/>
                <w:tab w:val="center" w:pos="4677"/>
                <w:tab w:val="right" w:pos="9355"/>
              </w:tabs>
              <w:jc w:val="center"/>
              <w:rPr>
                <w:rFonts w:cs="Arial"/>
                <w:bCs/>
              </w:rPr>
            </w:pPr>
            <w:r w:rsidRPr="009F2351">
              <w:rPr>
                <w:rFonts w:cs="Arial"/>
                <w:bCs/>
              </w:rP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6C42AD" w:rsidP="007F043E">
            <w:pPr>
              <w:tabs>
                <w:tab w:val="right" w:pos="720"/>
                <w:tab w:val="center" w:pos="4677"/>
                <w:tab w:val="right" w:pos="9355"/>
              </w:tabs>
              <w:jc w:val="center"/>
              <w:rPr>
                <w:rFonts w:cs="Arial"/>
                <w:bCs/>
              </w:rPr>
            </w:pPr>
            <w:r w:rsidRPr="009F2351">
              <w:rPr>
                <w:rFonts w:cs="Arial"/>
                <w:bCs/>
              </w:rP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696A2A" w:rsidP="007F043E">
            <w:pPr>
              <w:tabs>
                <w:tab w:val="right" w:pos="720"/>
                <w:tab w:val="center" w:pos="4677"/>
                <w:tab w:val="right" w:pos="9355"/>
              </w:tabs>
              <w:jc w:val="center"/>
              <w:rPr>
                <w:rFonts w:cs="Arial"/>
                <w:bCs/>
              </w:rPr>
            </w:pPr>
            <w:r>
              <w:rPr>
                <w:rFonts w:cs="Arial"/>
                <w:bCs/>
              </w:rPr>
              <w:t>1</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696A2A" w:rsidP="007F043E">
            <w:pPr>
              <w:tabs>
                <w:tab w:val="right" w:pos="720"/>
                <w:tab w:val="center" w:pos="4677"/>
                <w:tab w:val="right" w:pos="9355"/>
              </w:tabs>
              <w:jc w:val="center"/>
              <w:rPr>
                <w:rFonts w:cs="Arial"/>
                <w:bCs/>
              </w:rPr>
            </w:pPr>
            <w:r>
              <w:rPr>
                <w:rFonts w:cs="Arial"/>
                <w:bCs/>
              </w:rPr>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3715C7" w:rsidP="007F043E">
            <w:pPr>
              <w:tabs>
                <w:tab w:val="right" w:pos="720"/>
                <w:tab w:val="center" w:pos="4677"/>
                <w:tab w:val="right" w:pos="9355"/>
              </w:tabs>
              <w:jc w:val="center"/>
              <w:rPr>
                <w:rFonts w:cs="Arial"/>
                <w:bCs/>
              </w:rPr>
            </w:pPr>
            <w:r w:rsidRPr="00A210F6">
              <w:t>ведущий специалист по муниципальному хозяйству Администрации Литвиновского сельского поселения</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p>
        </w:tc>
      </w:tr>
    </w:tbl>
    <w:p w:rsidR="00B54548" w:rsidRPr="00B54548" w:rsidRDefault="00B54548" w:rsidP="00B54548">
      <w:pPr>
        <w:tabs>
          <w:tab w:val="right" w:pos="720"/>
          <w:tab w:val="center" w:pos="4677"/>
          <w:tab w:val="right" w:pos="9355"/>
        </w:tabs>
        <w:rPr>
          <w:rFonts w:cs="Arial"/>
          <w:bCs/>
          <w:sz w:val="28"/>
          <w:szCs w:val="28"/>
        </w:rPr>
      </w:pPr>
    </w:p>
    <w:p w:rsidR="00B54548" w:rsidRPr="002438B9" w:rsidRDefault="00B54548" w:rsidP="00B54548">
      <w:pPr>
        <w:tabs>
          <w:tab w:val="right" w:pos="720"/>
          <w:tab w:val="center" w:pos="4677"/>
          <w:tab w:val="right" w:pos="9355"/>
        </w:tabs>
        <w:rPr>
          <w:rFonts w:cs="Arial"/>
          <w:bCs/>
          <w:sz w:val="18"/>
          <w:szCs w:val="28"/>
        </w:rPr>
      </w:pPr>
      <w:r w:rsidRPr="002438B9">
        <w:rPr>
          <w:rFonts w:cs="Arial"/>
          <w:bCs/>
          <w:sz w:val="18"/>
          <w:szCs w:val="28"/>
        </w:rPr>
        <w:t>Примечание.</w:t>
      </w:r>
    </w:p>
    <w:p w:rsidR="00B54548" w:rsidRPr="002438B9" w:rsidRDefault="00B54548" w:rsidP="00B54548">
      <w:pPr>
        <w:tabs>
          <w:tab w:val="right" w:pos="720"/>
          <w:tab w:val="center" w:pos="4677"/>
          <w:tab w:val="right" w:pos="9355"/>
        </w:tabs>
        <w:rPr>
          <w:rFonts w:cs="Arial"/>
          <w:bCs/>
          <w:sz w:val="18"/>
          <w:szCs w:val="28"/>
        </w:rPr>
      </w:pPr>
      <w:r w:rsidRPr="002438B9">
        <w:rPr>
          <w:rFonts w:cs="Arial"/>
          <w:bCs/>
          <w:sz w:val="18"/>
          <w:szCs w:val="28"/>
        </w:rPr>
        <w:t>Используемые сокращения:</w:t>
      </w:r>
    </w:p>
    <w:p w:rsidR="00B54548" w:rsidRPr="002438B9" w:rsidRDefault="00B54548" w:rsidP="00B54548">
      <w:pPr>
        <w:tabs>
          <w:tab w:val="right" w:pos="720"/>
          <w:tab w:val="center" w:pos="4677"/>
          <w:tab w:val="right" w:pos="9355"/>
        </w:tabs>
        <w:rPr>
          <w:rFonts w:cs="Arial"/>
          <w:bCs/>
          <w:sz w:val="18"/>
          <w:szCs w:val="28"/>
        </w:rPr>
      </w:pPr>
      <w:r w:rsidRPr="002438B9">
        <w:rPr>
          <w:rFonts w:cs="Arial"/>
          <w:bCs/>
          <w:sz w:val="18"/>
          <w:szCs w:val="28"/>
        </w:rPr>
        <w:t>МП - муниципальная программа;</w:t>
      </w:r>
    </w:p>
    <w:p w:rsidR="00B54548" w:rsidRPr="002438B9" w:rsidRDefault="00B54548" w:rsidP="00B54548">
      <w:pPr>
        <w:tabs>
          <w:tab w:val="right" w:pos="720"/>
          <w:tab w:val="center" w:pos="4677"/>
          <w:tab w:val="right" w:pos="9355"/>
        </w:tabs>
        <w:rPr>
          <w:rFonts w:cs="Arial"/>
          <w:bCs/>
          <w:sz w:val="18"/>
          <w:szCs w:val="28"/>
        </w:rPr>
      </w:pPr>
      <w:r w:rsidRPr="002438B9">
        <w:rPr>
          <w:rFonts w:cs="Arial"/>
          <w:bCs/>
          <w:sz w:val="18"/>
          <w:szCs w:val="28"/>
        </w:rPr>
        <w:t xml:space="preserve">ОКЕИ - Общероссийский </w:t>
      </w:r>
      <w:hyperlink r:id="rId18" w:history="1">
        <w:r w:rsidRPr="002438B9">
          <w:rPr>
            <w:rStyle w:val="af8"/>
            <w:rFonts w:cs="Arial"/>
            <w:bCs/>
            <w:sz w:val="18"/>
            <w:szCs w:val="28"/>
          </w:rPr>
          <w:t>классификатор</w:t>
        </w:r>
      </w:hyperlink>
      <w:r w:rsidRPr="002438B9">
        <w:rPr>
          <w:rFonts w:cs="Arial"/>
          <w:bCs/>
          <w:sz w:val="18"/>
          <w:szCs w:val="28"/>
        </w:rPr>
        <w:t xml:space="preserve"> единиц измерения.</w:t>
      </w:r>
    </w:p>
    <w:p w:rsidR="00B54548" w:rsidRPr="00B54548" w:rsidRDefault="00B54548" w:rsidP="00B54548">
      <w:pPr>
        <w:tabs>
          <w:tab w:val="right" w:pos="720"/>
          <w:tab w:val="center" w:pos="4677"/>
          <w:tab w:val="right" w:pos="9355"/>
        </w:tabs>
        <w:rPr>
          <w:rFonts w:cs="Arial"/>
          <w:bCs/>
          <w:sz w:val="28"/>
          <w:szCs w:val="28"/>
        </w:rPr>
      </w:pPr>
    </w:p>
    <w:p w:rsidR="00D4748A" w:rsidRDefault="00D4748A" w:rsidP="00D324D3">
      <w:pPr>
        <w:tabs>
          <w:tab w:val="right" w:pos="720"/>
          <w:tab w:val="center" w:pos="4677"/>
          <w:tab w:val="right" w:pos="9355"/>
        </w:tabs>
        <w:jc w:val="center"/>
        <w:rPr>
          <w:rFonts w:cs="Arial"/>
          <w:bCs/>
          <w:sz w:val="28"/>
          <w:szCs w:val="28"/>
        </w:rPr>
      </w:pPr>
    </w:p>
    <w:p w:rsidR="00D4748A" w:rsidRDefault="00D4748A" w:rsidP="00D324D3">
      <w:pPr>
        <w:tabs>
          <w:tab w:val="right" w:pos="720"/>
          <w:tab w:val="center" w:pos="4677"/>
          <w:tab w:val="right" w:pos="9355"/>
        </w:tabs>
        <w:jc w:val="center"/>
        <w:rPr>
          <w:rFonts w:cs="Arial"/>
          <w:bCs/>
          <w:sz w:val="28"/>
          <w:szCs w:val="28"/>
        </w:rPr>
      </w:pPr>
    </w:p>
    <w:p w:rsidR="00FB4B1D" w:rsidRDefault="00FB4B1D" w:rsidP="00D4748A">
      <w:pPr>
        <w:tabs>
          <w:tab w:val="right" w:pos="720"/>
          <w:tab w:val="center" w:pos="4677"/>
          <w:tab w:val="right" w:pos="9355"/>
        </w:tabs>
        <w:jc w:val="center"/>
        <w:rPr>
          <w:rFonts w:cs="Arial"/>
          <w:bCs/>
          <w:sz w:val="28"/>
          <w:szCs w:val="28"/>
        </w:rPr>
      </w:pPr>
    </w:p>
    <w:p w:rsidR="00D4748A" w:rsidRPr="00D4748A" w:rsidRDefault="00D4748A" w:rsidP="00D4748A">
      <w:pPr>
        <w:tabs>
          <w:tab w:val="right" w:pos="720"/>
          <w:tab w:val="center" w:pos="4677"/>
          <w:tab w:val="right" w:pos="9355"/>
        </w:tabs>
        <w:jc w:val="center"/>
        <w:rPr>
          <w:rFonts w:cs="Arial"/>
          <w:bCs/>
          <w:sz w:val="28"/>
          <w:szCs w:val="28"/>
        </w:rPr>
      </w:pPr>
      <w:r w:rsidRPr="00D4748A">
        <w:rPr>
          <w:rFonts w:cs="Arial"/>
          <w:bCs/>
          <w:sz w:val="28"/>
          <w:szCs w:val="28"/>
        </w:rPr>
        <w:t>2.1. План достижения показателя</w:t>
      </w:r>
    </w:p>
    <w:p w:rsidR="00D4748A" w:rsidRPr="00D4748A" w:rsidRDefault="00D4748A" w:rsidP="00D4748A">
      <w:pPr>
        <w:tabs>
          <w:tab w:val="right" w:pos="720"/>
          <w:tab w:val="center" w:pos="4677"/>
          <w:tab w:val="right" w:pos="9355"/>
        </w:tabs>
        <w:jc w:val="center"/>
        <w:rPr>
          <w:rFonts w:cs="Arial"/>
          <w:bCs/>
          <w:sz w:val="28"/>
          <w:szCs w:val="28"/>
        </w:rPr>
      </w:pPr>
      <w:r w:rsidRPr="00D4748A">
        <w:rPr>
          <w:rFonts w:cs="Arial"/>
          <w:bCs/>
          <w:sz w:val="28"/>
          <w:szCs w:val="28"/>
        </w:rPr>
        <w:t>комплекса процессных мероприятий в 2025 году</w:t>
      </w:r>
    </w:p>
    <w:p w:rsidR="00D4748A" w:rsidRPr="00D4748A" w:rsidRDefault="00D4748A" w:rsidP="00D4748A">
      <w:pPr>
        <w:tabs>
          <w:tab w:val="right" w:pos="720"/>
          <w:tab w:val="center" w:pos="4677"/>
          <w:tab w:val="right" w:pos="9355"/>
        </w:tabs>
        <w:jc w:val="center"/>
        <w:rPr>
          <w:rFonts w:cs="Arial"/>
          <w:bCs/>
          <w:sz w:val="28"/>
          <w:szCs w:val="28"/>
        </w:rPr>
      </w:pPr>
    </w:p>
    <w:tbl>
      <w:tblPr>
        <w:tblW w:w="5000" w:type="pct"/>
        <w:tblCellMar>
          <w:top w:w="102" w:type="dxa"/>
          <w:left w:w="62" w:type="dxa"/>
          <w:bottom w:w="102" w:type="dxa"/>
          <w:right w:w="62" w:type="dxa"/>
        </w:tblCellMar>
        <w:tblLook w:val="0000"/>
      </w:tblPr>
      <w:tblGrid>
        <w:gridCol w:w="528"/>
        <w:gridCol w:w="2354"/>
        <w:gridCol w:w="1373"/>
        <w:gridCol w:w="1329"/>
        <w:gridCol w:w="894"/>
        <w:gridCol w:w="1056"/>
        <w:gridCol w:w="666"/>
        <w:gridCol w:w="898"/>
        <w:gridCol w:w="558"/>
        <w:gridCol w:w="736"/>
        <w:gridCol w:w="726"/>
        <w:gridCol w:w="853"/>
        <w:gridCol w:w="1142"/>
        <w:gridCol w:w="1024"/>
        <w:gridCol w:w="923"/>
        <w:gridCol w:w="799"/>
      </w:tblGrid>
      <w:tr w:rsidR="00D4748A" w:rsidRPr="009F2351" w:rsidTr="00FB4B1D">
        <w:tc>
          <w:tcPr>
            <w:tcW w:w="166" w:type="pct"/>
            <w:vMerge w:val="restar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lastRenderedPageBreak/>
              <w:t>п/п</w:t>
            </w:r>
          </w:p>
        </w:tc>
        <w:tc>
          <w:tcPr>
            <w:tcW w:w="742" w:type="pct"/>
            <w:vMerge w:val="restar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lastRenderedPageBreak/>
              <w:t xml:space="preserve">Наименование </w:t>
            </w:r>
            <w:r w:rsidRPr="009F2351">
              <w:rPr>
                <w:rFonts w:cs="Arial"/>
                <w:bCs/>
                <w:szCs w:val="28"/>
              </w:rPr>
              <w:lastRenderedPageBreak/>
              <w:t>показателя</w:t>
            </w:r>
          </w:p>
        </w:tc>
        <w:tc>
          <w:tcPr>
            <w:tcW w:w="433" w:type="pct"/>
            <w:vMerge w:val="restar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lastRenderedPageBreak/>
              <w:t xml:space="preserve">Уровень </w:t>
            </w:r>
            <w:r w:rsidRPr="009F2351">
              <w:rPr>
                <w:rFonts w:cs="Arial"/>
                <w:bCs/>
                <w:szCs w:val="28"/>
              </w:rPr>
              <w:lastRenderedPageBreak/>
              <w:t>показателя</w:t>
            </w:r>
          </w:p>
        </w:tc>
        <w:tc>
          <w:tcPr>
            <w:tcW w:w="419" w:type="pct"/>
            <w:vMerge w:val="restar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lastRenderedPageBreak/>
              <w:t xml:space="preserve">Единица </w:t>
            </w:r>
            <w:r w:rsidRPr="009F2351">
              <w:rPr>
                <w:rFonts w:cs="Arial"/>
                <w:bCs/>
                <w:szCs w:val="28"/>
              </w:rPr>
              <w:lastRenderedPageBreak/>
              <w:t xml:space="preserve">измерения (по </w:t>
            </w:r>
            <w:hyperlink r:id="rId19" w:history="1">
              <w:r w:rsidRPr="009F2351">
                <w:rPr>
                  <w:rStyle w:val="af8"/>
                  <w:rFonts w:cs="Arial"/>
                  <w:bCs/>
                  <w:szCs w:val="28"/>
                </w:rPr>
                <w:t>ОКЕИ</w:t>
              </w:r>
            </w:hyperlink>
            <w:r w:rsidRPr="009F2351">
              <w:rPr>
                <w:rFonts w:cs="Arial"/>
                <w:bCs/>
                <w:szCs w:val="28"/>
              </w:rPr>
              <w:t>)</w:t>
            </w:r>
          </w:p>
        </w:tc>
        <w:tc>
          <w:tcPr>
            <w:tcW w:w="2988" w:type="pct"/>
            <w:gridSpan w:val="11"/>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lastRenderedPageBreak/>
              <w:t>Плановые значения по месяцам</w:t>
            </w:r>
          </w:p>
        </w:tc>
        <w:tc>
          <w:tcPr>
            <w:tcW w:w="252"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 xml:space="preserve">На </w:t>
            </w:r>
            <w:r w:rsidRPr="009F2351">
              <w:rPr>
                <w:rFonts w:cs="Arial"/>
                <w:bCs/>
                <w:szCs w:val="28"/>
              </w:rPr>
              <w:lastRenderedPageBreak/>
              <w:t>конец 2025 года</w:t>
            </w:r>
          </w:p>
        </w:tc>
      </w:tr>
      <w:tr w:rsidR="00116205" w:rsidRPr="009F2351" w:rsidTr="00FB4B1D">
        <w:tc>
          <w:tcPr>
            <w:tcW w:w="166" w:type="pct"/>
            <w:vMerge/>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p>
        </w:tc>
        <w:tc>
          <w:tcPr>
            <w:tcW w:w="742" w:type="pct"/>
            <w:vMerge/>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p>
        </w:tc>
        <w:tc>
          <w:tcPr>
            <w:tcW w:w="433" w:type="pct"/>
            <w:vMerge/>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p>
        </w:tc>
        <w:tc>
          <w:tcPr>
            <w:tcW w:w="419" w:type="pct"/>
            <w:vMerge/>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p>
        </w:tc>
        <w:tc>
          <w:tcPr>
            <w:tcW w:w="282"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январь</w:t>
            </w:r>
          </w:p>
        </w:tc>
        <w:tc>
          <w:tcPr>
            <w:tcW w:w="333"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февраль</w:t>
            </w:r>
          </w:p>
        </w:tc>
        <w:tc>
          <w:tcPr>
            <w:tcW w:w="210"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март</w:t>
            </w:r>
          </w:p>
        </w:tc>
        <w:tc>
          <w:tcPr>
            <w:tcW w:w="283"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апрель</w:t>
            </w:r>
          </w:p>
        </w:tc>
        <w:tc>
          <w:tcPr>
            <w:tcW w:w="176"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май</w:t>
            </w:r>
          </w:p>
        </w:tc>
        <w:tc>
          <w:tcPr>
            <w:tcW w:w="232"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июнь</w:t>
            </w:r>
          </w:p>
        </w:tc>
        <w:tc>
          <w:tcPr>
            <w:tcW w:w="229"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июль</w:t>
            </w:r>
          </w:p>
        </w:tc>
        <w:tc>
          <w:tcPr>
            <w:tcW w:w="269"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август</w:t>
            </w:r>
          </w:p>
        </w:tc>
        <w:tc>
          <w:tcPr>
            <w:tcW w:w="360"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сентябрь</w:t>
            </w:r>
          </w:p>
        </w:tc>
        <w:tc>
          <w:tcPr>
            <w:tcW w:w="323"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октябрь</w:t>
            </w:r>
          </w:p>
        </w:tc>
        <w:tc>
          <w:tcPr>
            <w:tcW w:w="291"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ноябрь</w:t>
            </w:r>
          </w:p>
        </w:tc>
        <w:tc>
          <w:tcPr>
            <w:tcW w:w="252"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p>
        </w:tc>
      </w:tr>
      <w:tr w:rsidR="00D4748A" w:rsidRPr="009F2351" w:rsidTr="00135EC3">
        <w:tc>
          <w:tcPr>
            <w:tcW w:w="5000" w:type="pct"/>
            <w:gridSpan w:val="16"/>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 xml:space="preserve">1. </w:t>
            </w:r>
            <w:r w:rsidR="009F2351" w:rsidRPr="009F2351">
              <w:rPr>
                <w:rFonts w:cs="Arial"/>
                <w:bCs/>
                <w:szCs w:val="28"/>
              </w:rPr>
              <w:t>Задача комплекса процессных мероприятий «Созданы условия для повышения качества предоставления жилищно-коммунальных услуг на тер</w:t>
            </w:r>
            <w:r w:rsidR="00F03F50">
              <w:rPr>
                <w:rFonts w:cs="Arial"/>
                <w:bCs/>
                <w:szCs w:val="28"/>
              </w:rPr>
              <w:t>ритории Литвиновского сельского поселения</w:t>
            </w:r>
            <w:r w:rsidR="009F2351" w:rsidRPr="009F2351">
              <w:rPr>
                <w:rFonts w:cs="Arial"/>
                <w:bCs/>
                <w:szCs w:val="28"/>
              </w:rPr>
              <w:t>»</w:t>
            </w:r>
          </w:p>
        </w:tc>
      </w:tr>
      <w:tr w:rsidR="00116205" w:rsidRPr="009F2351" w:rsidTr="00FB4B1D">
        <w:tc>
          <w:tcPr>
            <w:tcW w:w="166"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1.1.</w:t>
            </w:r>
          </w:p>
        </w:tc>
        <w:tc>
          <w:tcPr>
            <w:tcW w:w="742" w:type="pct"/>
            <w:tcBorders>
              <w:top w:val="single" w:sz="4" w:space="0" w:color="000000"/>
              <w:left w:val="single" w:sz="4" w:space="0" w:color="000000"/>
              <w:bottom w:val="single" w:sz="4" w:space="0" w:color="000000"/>
              <w:right w:val="single" w:sz="4" w:space="0" w:color="000000"/>
            </w:tcBorders>
          </w:tcPr>
          <w:p w:rsidR="00D4748A" w:rsidRPr="003715C7" w:rsidRDefault="009F2351" w:rsidP="0052376A">
            <w:pPr>
              <w:tabs>
                <w:tab w:val="right" w:pos="720"/>
                <w:tab w:val="center" w:pos="4677"/>
                <w:tab w:val="right" w:pos="9355"/>
              </w:tabs>
              <w:rPr>
                <w:rFonts w:cs="Arial"/>
                <w:bCs/>
                <w:szCs w:val="28"/>
                <w:highlight w:val="yellow"/>
              </w:rPr>
            </w:pPr>
            <w:r w:rsidRPr="006F50C2">
              <w:rPr>
                <w:rFonts w:cs="Arial"/>
                <w:bCs/>
                <w:szCs w:val="28"/>
              </w:rPr>
              <w:t xml:space="preserve">Количество </w:t>
            </w:r>
            <w:r w:rsidR="0052376A" w:rsidRPr="006F50C2">
              <w:rPr>
                <w:rFonts w:cs="Arial"/>
                <w:bCs/>
                <w:szCs w:val="28"/>
              </w:rPr>
              <w:t>муниципальных контрактов</w:t>
            </w:r>
            <w:r w:rsidRPr="006F50C2">
              <w:rPr>
                <w:rFonts w:cs="Arial"/>
                <w:bCs/>
                <w:szCs w:val="28"/>
              </w:rPr>
              <w:t xml:space="preserve"> приобретение контейнеров для сбора твердых коммунальных отходов, </w:t>
            </w:r>
          </w:p>
        </w:tc>
        <w:tc>
          <w:tcPr>
            <w:tcW w:w="433"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МП</w:t>
            </w:r>
          </w:p>
        </w:tc>
        <w:tc>
          <w:tcPr>
            <w:tcW w:w="419"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единиц</w:t>
            </w:r>
          </w:p>
        </w:tc>
        <w:tc>
          <w:tcPr>
            <w:tcW w:w="282"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333" w:type="pct"/>
            <w:tcBorders>
              <w:top w:val="single" w:sz="4" w:space="0" w:color="auto"/>
              <w:left w:val="single" w:sz="4" w:space="0" w:color="auto"/>
              <w:bottom w:val="single" w:sz="4" w:space="0" w:color="auto"/>
              <w:right w:val="single" w:sz="4" w:space="0" w:color="auto"/>
            </w:tcBorders>
          </w:tcPr>
          <w:p w:rsidR="00D4748A" w:rsidRPr="009F2351" w:rsidRDefault="009F2351" w:rsidP="00D4748A">
            <w:pPr>
              <w:tabs>
                <w:tab w:val="right" w:pos="720"/>
                <w:tab w:val="center" w:pos="4677"/>
                <w:tab w:val="right" w:pos="9355"/>
              </w:tabs>
              <w:jc w:val="center"/>
              <w:rPr>
                <w:rFonts w:cs="Arial"/>
                <w:bCs/>
                <w:szCs w:val="28"/>
              </w:rPr>
            </w:pPr>
            <w:r>
              <w:rPr>
                <w:rFonts w:cs="Arial"/>
                <w:bCs/>
                <w:szCs w:val="28"/>
              </w:rPr>
              <w:t>-</w:t>
            </w:r>
          </w:p>
        </w:tc>
        <w:tc>
          <w:tcPr>
            <w:tcW w:w="210"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83"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176"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32" w:type="pct"/>
            <w:tcBorders>
              <w:top w:val="single" w:sz="4" w:space="0" w:color="auto"/>
              <w:left w:val="single" w:sz="4" w:space="0" w:color="auto"/>
              <w:bottom w:val="single" w:sz="4" w:space="0" w:color="auto"/>
              <w:right w:val="single" w:sz="4" w:space="0" w:color="auto"/>
            </w:tcBorders>
          </w:tcPr>
          <w:p w:rsidR="00D4748A" w:rsidRPr="009F2351" w:rsidRDefault="00696A2A" w:rsidP="00D4748A">
            <w:pPr>
              <w:tabs>
                <w:tab w:val="right" w:pos="720"/>
                <w:tab w:val="center" w:pos="4677"/>
                <w:tab w:val="right" w:pos="9355"/>
              </w:tabs>
              <w:jc w:val="center"/>
              <w:rPr>
                <w:rFonts w:cs="Arial"/>
                <w:bCs/>
                <w:szCs w:val="28"/>
              </w:rPr>
            </w:pPr>
            <w:r>
              <w:rPr>
                <w:rFonts w:cs="Arial"/>
                <w:bCs/>
                <w:szCs w:val="28"/>
              </w:rPr>
              <w:t>1</w:t>
            </w:r>
          </w:p>
        </w:tc>
        <w:tc>
          <w:tcPr>
            <w:tcW w:w="229"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69"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360"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323"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91"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52" w:type="pct"/>
            <w:tcBorders>
              <w:top w:val="single" w:sz="4" w:space="0" w:color="auto"/>
              <w:left w:val="single" w:sz="4" w:space="0" w:color="auto"/>
              <w:bottom w:val="single" w:sz="4" w:space="0" w:color="auto"/>
              <w:right w:val="single" w:sz="4" w:space="0" w:color="auto"/>
            </w:tcBorders>
          </w:tcPr>
          <w:p w:rsidR="00D4748A" w:rsidRPr="009F2351" w:rsidRDefault="009F2351" w:rsidP="00D4748A">
            <w:pPr>
              <w:tabs>
                <w:tab w:val="right" w:pos="720"/>
                <w:tab w:val="center" w:pos="4677"/>
                <w:tab w:val="right" w:pos="9355"/>
              </w:tabs>
              <w:jc w:val="center"/>
              <w:rPr>
                <w:rFonts w:cs="Arial"/>
                <w:bCs/>
                <w:szCs w:val="28"/>
              </w:rPr>
            </w:pPr>
            <w:r>
              <w:rPr>
                <w:rFonts w:cs="Arial"/>
                <w:bCs/>
                <w:szCs w:val="28"/>
              </w:rPr>
              <w:t>1</w:t>
            </w:r>
          </w:p>
        </w:tc>
      </w:tr>
    </w:tbl>
    <w:p w:rsidR="00D4748A" w:rsidRPr="00D4748A" w:rsidRDefault="00D4748A" w:rsidP="00D4748A">
      <w:pPr>
        <w:tabs>
          <w:tab w:val="right" w:pos="720"/>
          <w:tab w:val="center" w:pos="4677"/>
          <w:tab w:val="right" w:pos="9355"/>
        </w:tabs>
        <w:jc w:val="center"/>
        <w:rPr>
          <w:rFonts w:cs="Arial"/>
          <w:bCs/>
          <w:sz w:val="28"/>
          <w:szCs w:val="28"/>
        </w:rPr>
      </w:pPr>
    </w:p>
    <w:p w:rsidR="00D4748A" w:rsidRPr="00ED11B1" w:rsidRDefault="00D4748A" w:rsidP="00ED11B1">
      <w:pPr>
        <w:tabs>
          <w:tab w:val="right" w:pos="720"/>
          <w:tab w:val="center" w:pos="4677"/>
          <w:tab w:val="right" w:pos="9355"/>
        </w:tabs>
        <w:rPr>
          <w:rFonts w:cs="Arial"/>
          <w:bCs/>
          <w:sz w:val="20"/>
          <w:szCs w:val="28"/>
        </w:rPr>
      </w:pPr>
      <w:r w:rsidRPr="00ED11B1">
        <w:rPr>
          <w:rFonts w:cs="Arial"/>
          <w:bCs/>
          <w:sz w:val="20"/>
          <w:szCs w:val="28"/>
        </w:rPr>
        <w:t>Примечание.</w:t>
      </w:r>
    </w:p>
    <w:p w:rsidR="00D4748A" w:rsidRPr="00ED11B1" w:rsidRDefault="00D4748A" w:rsidP="00ED11B1">
      <w:pPr>
        <w:tabs>
          <w:tab w:val="right" w:pos="720"/>
          <w:tab w:val="center" w:pos="4677"/>
          <w:tab w:val="right" w:pos="9355"/>
        </w:tabs>
        <w:rPr>
          <w:rFonts w:cs="Arial"/>
          <w:bCs/>
          <w:sz w:val="20"/>
          <w:szCs w:val="28"/>
        </w:rPr>
      </w:pPr>
      <w:r w:rsidRPr="00ED11B1">
        <w:rPr>
          <w:rFonts w:cs="Arial"/>
          <w:bCs/>
          <w:sz w:val="20"/>
          <w:szCs w:val="28"/>
        </w:rPr>
        <w:t>Используемые сокращения:</w:t>
      </w:r>
    </w:p>
    <w:p w:rsidR="00D4748A" w:rsidRPr="00ED11B1" w:rsidRDefault="00D4748A" w:rsidP="00ED11B1">
      <w:pPr>
        <w:tabs>
          <w:tab w:val="right" w:pos="720"/>
          <w:tab w:val="center" w:pos="4677"/>
          <w:tab w:val="right" w:pos="9355"/>
        </w:tabs>
        <w:rPr>
          <w:rFonts w:cs="Arial"/>
          <w:bCs/>
          <w:sz w:val="20"/>
          <w:szCs w:val="28"/>
        </w:rPr>
      </w:pPr>
      <w:r w:rsidRPr="00ED11B1">
        <w:rPr>
          <w:rFonts w:cs="Arial"/>
          <w:bCs/>
          <w:sz w:val="20"/>
          <w:szCs w:val="28"/>
        </w:rPr>
        <w:t>МП - муниципальная программа;</w:t>
      </w:r>
    </w:p>
    <w:p w:rsidR="00D4748A" w:rsidRPr="00ED11B1" w:rsidRDefault="00D4748A" w:rsidP="00ED11B1">
      <w:pPr>
        <w:tabs>
          <w:tab w:val="right" w:pos="720"/>
          <w:tab w:val="center" w:pos="4677"/>
          <w:tab w:val="right" w:pos="9355"/>
        </w:tabs>
        <w:rPr>
          <w:rFonts w:cs="Arial"/>
          <w:bCs/>
          <w:sz w:val="20"/>
          <w:szCs w:val="28"/>
        </w:rPr>
      </w:pPr>
      <w:r w:rsidRPr="00ED11B1">
        <w:rPr>
          <w:rFonts w:cs="Arial"/>
          <w:bCs/>
          <w:sz w:val="20"/>
          <w:szCs w:val="28"/>
        </w:rPr>
        <w:t xml:space="preserve">ОКЕИ - Общероссийский </w:t>
      </w:r>
      <w:hyperlink r:id="rId20" w:history="1">
        <w:r w:rsidRPr="00ED11B1">
          <w:rPr>
            <w:rStyle w:val="af8"/>
            <w:rFonts w:cs="Arial"/>
            <w:bCs/>
            <w:sz w:val="20"/>
            <w:szCs w:val="28"/>
          </w:rPr>
          <w:t>классификатор</w:t>
        </w:r>
      </w:hyperlink>
      <w:r w:rsidRPr="00ED11B1">
        <w:rPr>
          <w:rFonts w:cs="Arial"/>
          <w:bCs/>
          <w:sz w:val="20"/>
          <w:szCs w:val="28"/>
        </w:rPr>
        <w:t xml:space="preserve"> единиц измерения.</w:t>
      </w:r>
    </w:p>
    <w:p w:rsidR="00D4748A" w:rsidRDefault="00D4748A" w:rsidP="00D324D3">
      <w:pPr>
        <w:tabs>
          <w:tab w:val="right" w:pos="720"/>
          <w:tab w:val="center" w:pos="4677"/>
          <w:tab w:val="right" w:pos="9355"/>
        </w:tabs>
        <w:jc w:val="center"/>
        <w:rPr>
          <w:rFonts w:cs="Arial"/>
          <w:bCs/>
          <w:sz w:val="28"/>
          <w:szCs w:val="28"/>
        </w:rPr>
      </w:pPr>
    </w:p>
    <w:p w:rsidR="00D4748A" w:rsidRDefault="00D4748A" w:rsidP="00D4748A">
      <w:pPr>
        <w:tabs>
          <w:tab w:val="right" w:pos="720"/>
          <w:tab w:val="center" w:pos="4677"/>
          <w:tab w:val="right" w:pos="9355"/>
        </w:tabs>
        <w:rPr>
          <w:rFonts w:cs="Arial"/>
          <w:bCs/>
          <w:sz w:val="28"/>
          <w:szCs w:val="28"/>
        </w:rPr>
      </w:pPr>
    </w:p>
    <w:p w:rsidR="0049215A" w:rsidRDefault="0049215A" w:rsidP="00D4748A">
      <w:pPr>
        <w:tabs>
          <w:tab w:val="right" w:pos="720"/>
          <w:tab w:val="center" w:pos="4677"/>
          <w:tab w:val="right" w:pos="9355"/>
        </w:tabs>
        <w:jc w:val="center"/>
        <w:rPr>
          <w:rFonts w:cs="Arial"/>
          <w:bCs/>
          <w:sz w:val="28"/>
          <w:szCs w:val="28"/>
        </w:rPr>
      </w:pPr>
    </w:p>
    <w:p w:rsidR="00B54548" w:rsidRPr="00B54548" w:rsidRDefault="00B54548" w:rsidP="00D4748A">
      <w:pPr>
        <w:tabs>
          <w:tab w:val="right" w:pos="720"/>
          <w:tab w:val="center" w:pos="4677"/>
          <w:tab w:val="right" w:pos="9355"/>
        </w:tabs>
        <w:jc w:val="center"/>
        <w:rPr>
          <w:rFonts w:cs="Arial"/>
          <w:bCs/>
          <w:sz w:val="28"/>
          <w:szCs w:val="28"/>
        </w:rPr>
      </w:pPr>
      <w:r w:rsidRPr="00B54548">
        <w:rPr>
          <w:rFonts w:cs="Arial"/>
          <w:bCs/>
          <w:sz w:val="28"/>
          <w:szCs w:val="28"/>
        </w:rPr>
        <w:t>3. Перечень мероприятий (ре</w:t>
      </w:r>
      <w:r w:rsidR="00D4748A">
        <w:rPr>
          <w:rFonts w:cs="Arial"/>
          <w:bCs/>
          <w:sz w:val="28"/>
          <w:szCs w:val="28"/>
        </w:rPr>
        <w:t xml:space="preserve">зультатов) комплекса процессных </w:t>
      </w:r>
      <w:r w:rsidRPr="00B54548">
        <w:rPr>
          <w:rFonts w:cs="Arial"/>
          <w:bCs/>
          <w:sz w:val="28"/>
          <w:szCs w:val="28"/>
        </w:rPr>
        <w:t>мероприятий</w:t>
      </w:r>
    </w:p>
    <w:p w:rsidR="00B54548" w:rsidRPr="00B54548" w:rsidRDefault="00B54548" w:rsidP="00B54548">
      <w:pPr>
        <w:tabs>
          <w:tab w:val="right" w:pos="720"/>
          <w:tab w:val="center" w:pos="4677"/>
          <w:tab w:val="right" w:pos="9355"/>
        </w:tabs>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
        <w:gridCol w:w="3767"/>
        <w:gridCol w:w="1546"/>
        <w:gridCol w:w="4849"/>
        <w:gridCol w:w="1292"/>
        <w:gridCol w:w="1137"/>
        <w:gridCol w:w="696"/>
        <w:gridCol w:w="696"/>
        <w:gridCol w:w="696"/>
        <w:gridCol w:w="696"/>
      </w:tblGrid>
      <w:tr w:rsidR="00B54548" w:rsidRPr="00F962A9" w:rsidTr="00B54548">
        <w:tc>
          <w:tcPr>
            <w:tcW w:w="15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w:t>
            </w:r>
          </w:p>
          <w:p w:rsidR="00B54548" w:rsidRPr="00F962A9" w:rsidRDefault="00B54548" w:rsidP="00B54548">
            <w:pPr>
              <w:tabs>
                <w:tab w:val="right" w:pos="720"/>
                <w:tab w:val="center" w:pos="4677"/>
                <w:tab w:val="right" w:pos="9355"/>
              </w:tabs>
              <w:rPr>
                <w:rFonts w:cs="Arial"/>
                <w:bCs/>
                <w:szCs w:val="28"/>
              </w:rPr>
            </w:pPr>
            <w:r w:rsidRPr="00F962A9">
              <w:rPr>
                <w:rFonts w:cs="Arial"/>
                <w:bCs/>
                <w:szCs w:val="28"/>
              </w:rPr>
              <w:t>п/п</w:t>
            </w:r>
          </w:p>
        </w:tc>
        <w:tc>
          <w:tcPr>
            <w:tcW w:w="129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Наименование</w:t>
            </w:r>
          </w:p>
          <w:p w:rsidR="00B54548" w:rsidRPr="00F962A9" w:rsidRDefault="00B54548" w:rsidP="00B54548">
            <w:pPr>
              <w:tabs>
                <w:tab w:val="right" w:pos="720"/>
                <w:tab w:val="center" w:pos="4677"/>
                <w:tab w:val="right" w:pos="9355"/>
              </w:tabs>
              <w:rPr>
                <w:rFonts w:cs="Arial"/>
                <w:bCs/>
                <w:szCs w:val="28"/>
              </w:rPr>
            </w:pPr>
            <w:r w:rsidRPr="00F962A9">
              <w:rPr>
                <w:rFonts w:cs="Arial"/>
                <w:bCs/>
                <w:szCs w:val="28"/>
              </w:rPr>
              <w:t>мероприятия (результата)</w:t>
            </w:r>
          </w:p>
        </w:tc>
        <w:tc>
          <w:tcPr>
            <w:tcW w:w="54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Тип мероприятия (результата)</w:t>
            </w:r>
          </w:p>
        </w:tc>
        <w:tc>
          <w:tcPr>
            <w:tcW w:w="1698"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Характеристика мероприятия (результата)</w:t>
            </w:r>
          </w:p>
        </w:tc>
        <w:tc>
          <w:tcPr>
            <w:tcW w:w="321"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Единица измерения (по ОКЕИ)</w:t>
            </w:r>
          </w:p>
        </w:tc>
        <w:tc>
          <w:tcPr>
            <w:tcW w:w="414"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Базовое значение</w:t>
            </w:r>
          </w:p>
        </w:tc>
        <w:tc>
          <w:tcPr>
            <w:tcW w:w="574"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Значение результата по годам реализации</w:t>
            </w:r>
          </w:p>
        </w:tc>
      </w:tr>
      <w:tr w:rsidR="00B54548" w:rsidRPr="00F962A9" w:rsidTr="00B54548">
        <w:tc>
          <w:tcPr>
            <w:tcW w:w="152"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p>
        </w:tc>
        <w:tc>
          <w:tcPr>
            <w:tcW w:w="129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p>
        </w:tc>
        <w:tc>
          <w:tcPr>
            <w:tcW w:w="543"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p>
        </w:tc>
        <w:tc>
          <w:tcPr>
            <w:tcW w:w="1698"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p>
        </w:tc>
        <w:tc>
          <w:tcPr>
            <w:tcW w:w="321"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значение</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год</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 xml:space="preserve">2025 </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 xml:space="preserve">2026 </w:t>
            </w:r>
          </w:p>
          <w:p w:rsidR="00B54548" w:rsidRPr="00F962A9" w:rsidRDefault="00B54548" w:rsidP="00B54548">
            <w:pPr>
              <w:tabs>
                <w:tab w:val="right" w:pos="720"/>
                <w:tab w:val="center" w:pos="4677"/>
                <w:tab w:val="right" w:pos="9355"/>
              </w:tabs>
              <w:rPr>
                <w:rFonts w:cs="Arial"/>
                <w:bCs/>
                <w:szCs w:val="28"/>
              </w:rPr>
            </w:pP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 xml:space="preserve">2027 </w:t>
            </w:r>
          </w:p>
          <w:p w:rsidR="00B54548" w:rsidRPr="00F962A9" w:rsidRDefault="00B54548" w:rsidP="00B54548">
            <w:pPr>
              <w:tabs>
                <w:tab w:val="right" w:pos="720"/>
                <w:tab w:val="center" w:pos="4677"/>
                <w:tab w:val="right" w:pos="9355"/>
              </w:tabs>
              <w:rPr>
                <w:rFonts w:cs="Arial"/>
                <w:bCs/>
                <w:szCs w:val="28"/>
              </w:rPr>
            </w:pPr>
          </w:p>
        </w:tc>
      </w:tr>
      <w:tr w:rsidR="00B54548" w:rsidRPr="00F962A9" w:rsidTr="00B54548">
        <w:tc>
          <w:tcPr>
            <w:tcW w:w="1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1</w:t>
            </w:r>
          </w:p>
        </w:tc>
        <w:tc>
          <w:tcPr>
            <w:tcW w:w="12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2</w:t>
            </w:r>
          </w:p>
        </w:tc>
        <w:tc>
          <w:tcPr>
            <w:tcW w:w="5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3</w:t>
            </w:r>
          </w:p>
        </w:tc>
        <w:tc>
          <w:tcPr>
            <w:tcW w:w="1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4</w:t>
            </w:r>
          </w:p>
        </w:tc>
        <w:tc>
          <w:tcPr>
            <w:tcW w:w="3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5</w:t>
            </w: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6</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7</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8</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9</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10</w:t>
            </w:r>
          </w:p>
        </w:tc>
      </w:tr>
      <w:tr w:rsidR="00B54548" w:rsidRPr="00F962A9" w:rsidTr="00B54548">
        <w:trPr>
          <w:trHeight w:val="232"/>
        </w:trPr>
        <w:tc>
          <w:tcPr>
            <w:tcW w:w="5000"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3B6E6A">
            <w:pPr>
              <w:tabs>
                <w:tab w:val="right" w:pos="720"/>
                <w:tab w:val="center" w:pos="4677"/>
                <w:tab w:val="right" w:pos="9355"/>
              </w:tabs>
              <w:jc w:val="center"/>
              <w:rPr>
                <w:rFonts w:cs="Arial"/>
                <w:bCs/>
                <w:szCs w:val="28"/>
              </w:rPr>
            </w:pPr>
            <w:r w:rsidRPr="00F962A9">
              <w:rPr>
                <w:rFonts w:cs="Arial"/>
                <w:bCs/>
                <w:szCs w:val="28"/>
              </w:rPr>
              <w:t xml:space="preserve">1. Задача комплекса процессных мероприятий </w:t>
            </w:r>
            <w:r w:rsidR="00B50382" w:rsidRPr="00F962A9">
              <w:rPr>
                <w:rFonts w:cs="Arial"/>
                <w:bCs/>
                <w:szCs w:val="28"/>
              </w:rPr>
              <w:t>«Созданы условия для повышения качества предоставления жилищно-коммунальных услуг на тер</w:t>
            </w:r>
            <w:r w:rsidR="00882CEE">
              <w:rPr>
                <w:rFonts w:cs="Arial"/>
                <w:bCs/>
                <w:szCs w:val="28"/>
              </w:rPr>
              <w:t>ритории Литвиновского сельского поселения</w:t>
            </w:r>
            <w:r w:rsidR="00B50382" w:rsidRPr="00F962A9">
              <w:rPr>
                <w:rFonts w:cs="Arial"/>
                <w:bCs/>
                <w:szCs w:val="28"/>
              </w:rPr>
              <w:t>»</w:t>
            </w:r>
          </w:p>
        </w:tc>
      </w:tr>
      <w:tr w:rsidR="00B54548" w:rsidRPr="00F962A9" w:rsidTr="00B54548">
        <w:trPr>
          <w:trHeight w:val="487"/>
        </w:trPr>
        <w:tc>
          <w:tcPr>
            <w:tcW w:w="1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1.1.</w:t>
            </w:r>
          </w:p>
        </w:tc>
        <w:tc>
          <w:tcPr>
            <w:tcW w:w="12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6F50C2" w:rsidRDefault="00B54548" w:rsidP="006F50C2">
            <w:pPr>
              <w:tabs>
                <w:tab w:val="right" w:pos="720"/>
                <w:tab w:val="center" w:pos="4677"/>
                <w:tab w:val="right" w:pos="9355"/>
              </w:tabs>
              <w:rPr>
                <w:rFonts w:cs="Arial"/>
                <w:bCs/>
                <w:szCs w:val="28"/>
              </w:rPr>
            </w:pPr>
            <w:r w:rsidRPr="006F50C2">
              <w:rPr>
                <w:rFonts w:cs="Arial"/>
                <w:bCs/>
                <w:szCs w:val="28"/>
              </w:rPr>
              <w:t>Мероприятие (результат) «</w:t>
            </w:r>
            <w:r w:rsidR="006F50C2" w:rsidRPr="006F50C2">
              <w:rPr>
                <w:rFonts w:cs="Arial"/>
                <w:bCs/>
                <w:szCs w:val="28"/>
              </w:rPr>
              <w:t xml:space="preserve"> </w:t>
            </w:r>
            <w:r w:rsidR="006F50C2" w:rsidRPr="006F50C2">
              <w:rPr>
                <w:rFonts w:cs="Arial"/>
                <w:bCs/>
                <w:szCs w:val="28"/>
              </w:rPr>
              <w:lastRenderedPageBreak/>
              <w:t>Заключены м</w:t>
            </w:r>
            <w:r w:rsidR="0052376A" w:rsidRPr="006F50C2">
              <w:rPr>
                <w:rFonts w:cs="Arial"/>
                <w:bCs/>
                <w:szCs w:val="28"/>
              </w:rPr>
              <w:t>униципальные контракты</w:t>
            </w:r>
            <w:r w:rsidR="003B6E6A" w:rsidRPr="006F50C2">
              <w:rPr>
                <w:rFonts w:cs="Arial"/>
                <w:bCs/>
                <w:szCs w:val="28"/>
              </w:rPr>
              <w:t xml:space="preserve"> на приобретение контейнеров для сбора твердых коммунальных отходов</w:t>
            </w:r>
            <w:r w:rsidRPr="006F50C2">
              <w:rPr>
                <w:rFonts w:cs="Arial"/>
                <w:bCs/>
                <w:szCs w:val="28"/>
              </w:rPr>
              <w:t>»</w:t>
            </w:r>
          </w:p>
        </w:tc>
        <w:tc>
          <w:tcPr>
            <w:tcW w:w="5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lastRenderedPageBreak/>
              <w:t xml:space="preserve">оказание </w:t>
            </w:r>
            <w:r w:rsidRPr="00F962A9">
              <w:rPr>
                <w:rFonts w:cs="Arial"/>
                <w:bCs/>
                <w:szCs w:val="28"/>
              </w:rPr>
              <w:lastRenderedPageBreak/>
              <w:t>услуг (выполнение работ)</w:t>
            </w:r>
          </w:p>
        </w:tc>
        <w:tc>
          <w:tcPr>
            <w:tcW w:w="1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882CEE" w:rsidP="000D6775">
            <w:pPr>
              <w:tabs>
                <w:tab w:val="right" w:pos="720"/>
                <w:tab w:val="center" w:pos="4677"/>
                <w:tab w:val="right" w:pos="9355"/>
              </w:tabs>
              <w:rPr>
                <w:rFonts w:cs="Arial"/>
                <w:bCs/>
                <w:szCs w:val="28"/>
              </w:rPr>
            </w:pPr>
            <w:r>
              <w:rPr>
                <w:rFonts w:cs="Arial"/>
                <w:bCs/>
                <w:szCs w:val="28"/>
              </w:rPr>
              <w:lastRenderedPageBreak/>
              <w:t xml:space="preserve">муниципальное образование, в котором </w:t>
            </w:r>
            <w:r>
              <w:rPr>
                <w:rFonts w:cs="Arial"/>
                <w:bCs/>
                <w:szCs w:val="28"/>
              </w:rPr>
              <w:lastRenderedPageBreak/>
              <w:t>реализовано мероприятие, направленное</w:t>
            </w:r>
            <w:r w:rsidR="00B54548" w:rsidRPr="00F962A9">
              <w:rPr>
                <w:rFonts w:cs="Arial"/>
                <w:bCs/>
                <w:szCs w:val="28"/>
              </w:rPr>
              <w:t xml:space="preserve"> на</w:t>
            </w:r>
            <w:r w:rsidR="000D6775" w:rsidRPr="00F962A9">
              <w:rPr>
                <w:rFonts w:cs="Arial"/>
                <w:bCs/>
                <w:szCs w:val="28"/>
              </w:rPr>
              <w:t xml:space="preserve"> приобретение контейнеров для сбора твердых коммунальных отходов</w:t>
            </w:r>
            <w:r w:rsidR="00B54548" w:rsidRPr="00F962A9">
              <w:rPr>
                <w:rFonts w:cs="Arial"/>
                <w:bCs/>
                <w:szCs w:val="28"/>
              </w:rPr>
              <w:t xml:space="preserve"> за отчетный период</w:t>
            </w:r>
          </w:p>
        </w:tc>
        <w:tc>
          <w:tcPr>
            <w:tcW w:w="3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0D6775">
            <w:pPr>
              <w:tabs>
                <w:tab w:val="right" w:pos="720"/>
                <w:tab w:val="center" w:pos="4677"/>
                <w:tab w:val="right" w:pos="9355"/>
              </w:tabs>
              <w:jc w:val="center"/>
              <w:rPr>
                <w:rFonts w:cs="Arial"/>
                <w:bCs/>
                <w:szCs w:val="28"/>
              </w:rPr>
            </w:pPr>
            <w:r w:rsidRPr="00F962A9">
              <w:rPr>
                <w:rFonts w:cs="Arial"/>
                <w:bCs/>
                <w:szCs w:val="28"/>
              </w:rPr>
              <w:lastRenderedPageBreak/>
              <w:t>единиц</w:t>
            </w: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0D6775" w:rsidP="000D6775">
            <w:pPr>
              <w:tabs>
                <w:tab w:val="right" w:pos="720"/>
                <w:tab w:val="center" w:pos="4677"/>
                <w:tab w:val="right" w:pos="9355"/>
              </w:tabs>
              <w:jc w:val="center"/>
              <w:rPr>
                <w:rFonts w:cs="Arial"/>
                <w:bCs/>
                <w:szCs w:val="28"/>
              </w:rPr>
            </w:pPr>
            <w:r w:rsidRPr="00F962A9">
              <w:rPr>
                <w:rFonts w:cs="Arial"/>
                <w:bCs/>
                <w:szCs w:val="28"/>
              </w:rPr>
              <w:t>1</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0D6775">
            <w:pPr>
              <w:tabs>
                <w:tab w:val="right" w:pos="720"/>
                <w:tab w:val="center" w:pos="4677"/>
                <w:tab w:val="right" w:pos="9355"/>
              </w:tabs>
              <w:jc w:val="center"/>
              <w:rPr>
                <w:rFonts w:cs="Arial"/>
                <w:bCs/>
                <w:szCs w:val="28"/>
              </w:rPr>
            </w:pPr>
            <w:r w:rsidRPr="00F962A9">
              <w:rPr>
                <w:rFonts w:cs="Arial"/>
                <w:bCs/>
                <w:szCs w:val="28"/>
              </w:rPr>
              <w:t>2023</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52376A" w:rsidP="000D6775">
            <w:pPr>
              <w:tabs>
                <w:tab w:val="right" w:pos="720"/>
                <w:tab w:val="center" w:pos="4677"/>
                <w:tab w:val="right" w:pos="9355"/>
              </w:tabs>
              <w:jc w:val="center"/>
              <w:rPr>
                <w:rFonts w:cs="Arial"/>
                <w:bCs/>
                <w:szCs w:val="28"/>
              </w:rPr>
            </w:pPr>
            <w:r>
              <w:rPr>
                <w:rFonts w:cs="Arial"/>
                <w:bCs/>
                <w:szCs w:val="28"/>
              </w:rPr>
              <w:t>1</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52376A" w:rsidP="000D6775">
            <w:pPr>
              <w:tabs>
                <w:tab w:val="right" w:pos="720"/>
                <w:tab w:val="center" w:pos="4677"/>
                <w:tab w:val="right" w:pos="9355"/>
              </w:tabs>
              <w:jc w:val="center"/>
              <w:rPr>
                <w:rFonts w:cs="Arial"/>
                <w:bCs/>
                <w:szCs w:val="28"/>
              </w:rPr>
            </w:pPr>
            <w:r>
              <w:rPr>
                <w:rFonts w:cs="Arial"/>
                <w:bCs/>
                <w:szCs w:val="28"/>
              </w:rPr>
              <w:t>1</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52376A" w:rsidP="000D6775">
            <w:pPr>
              <w:tabs>
                <w:tab w:val="right" w:pos="720"/>
                <w:tab w:val="center" w:pos="4677"/>
                <w:tab w:val="right" w:pos="9355"/>
              </w:tabs>
              <w:jc w:val="center"/>
              <w:rPr>
                <w:rFonts w:cs="Arial"/>
                <w:bCs/>
                <w:szCs w:val="28"/>
              </w:rPr>
            </w:pPr>
            <w:r>
              <w:rPr>
                <w:rFonts w:cs="Arial"/>
                <w:bCs/>
                <w:szCs w:val="28"/>
              </w:rPr>
              <w:t>1</w:t>
            </w:r>
          </w:p>
        </w:tc>
      </w:tr>
    </w:tbl>
    <w:p w:rsidR="00D4748A" w:rsidRDefault="00D4748A" w:rsidP="00B54548">
      <w:pPr>
        <w:tabs>
          <w:tab w:val="right" w:pos="720"/>
          <w:tab w:val="center" w:pos="4677"/>
          <w:tab w:val="right" w:pos="9355"/>
        </w:tabs>
        <w:rPr>
          <w:rFonts w:cs="Arial"/>
          <w:bCs/>
          <w:sz w:val="18"/>
          <w:szCs w:val="28"/>
        </w:rPr>
      </w:pPr>
    </w:p>
    <w:p w:rsidR="00B54548" w:rsidRPr="00F962A9" w:rsidRDefault="00B54548" w:rsidP="00B54548">
      <w:pPr>
        <w:tabs>
          <w:tab w:val="right" w:pos="720"/>
          <w:tab w:val="center" w:pos="4677"/>
          <w:tab w:val="right" w:pos="9355"/>
        </w:tabs>
        <w:rPr>
          <w:rFonts w:cs="Arial"/>
          <w:bCs/>
          <w:sz w:val="20"/>
          <w:szCs w:val="28"/>
        </w:rPr>
      </w:pPr>
      <w:r w:rsidRPr="00F962A9">
        <w:rPr>
          <w:rFonts w:cs="Arial"/>
          <w:bCs/>
          <w:sz w:val="20"/>
          <w:szCs w:val="28"/>
        </w:rPr>
        <w:t>Примечание.</w:t>
      </w:r>
    </w:p>
    <w:p w:rsidR="00B54548" w:rsidRPr="00F962A9" w:rsidRDefault="00B54548" w:rsidP="00B54548">
      <w:pPr>
        <w:tabs>
          <w:tab w:val="right" w:pos="720"/>
          <w:tab w:val="center" w:pos="4677"/>
          <w:tab w:val="right" w:pos="9355"/>
        </w:tabs>
        <w:rPr>
          <w:rFonts w:cs="Arial"/>
          <w:bCs/>
          <w:sz w:val="20"/>
          <w:szCs w:val="28"/>
        </w:rPr>
      </w:pPr>
      <w:r w:rsidRPr="00F962A9">
        <w:rPr>
          <w:rFonts w:cs="Arial"/>
          <w:bCs/>
          <w:sz w:val="20"/>
          <w:szCs w:val="28"/>
        </w:rPr>
        <w:t>Используемое сокращение:</w:t>
      </w:r>
    </w:p>
    <w:p w:rsidR="00B54548" w:rsidRPr="00B54548" w:rsidRDefault="00B54548" w:rsidP="00B54548">
      <w:pPr>
        <w:tabs>
          <w:tab w:val="right" w:pos="720"/>
          <w:tab w:val="center" w:pos="4677"/>
          <w:tab w:val="right" w:pos="9355"/>
        </w:tabs>
        <w:rPr>
          <w:rFonts w:cs="Arial"/>
          <w:bCs/>
          <w:sz w:val="28"/>
          <w:szCs w:val="28"/>
        </w:rPr>
      </w:pPr>
      <w:r w:rsidRPr="00F962A9">
        <w:rPr>
          <w:rFonts w:cs="Arial"/>
          <w:bCs/>
          <w:sz w:val="20"/>
          <w:szCs w:val="28"/>
        </w:rPr>
        <w:t xml:space="preserve">ОКЕИ – общероссийский классификатор единиц </w:t>
      </w:r>
      <w:r w:rsidRPr="00F962A9">
        <w:rPr>
          <w:rFonts w:cs="Arial"/>
          <w:bCs/>
          <w:sz w:val="20"/>
          <w:szCs w:val="20"/>
        </w:rPr>
        <w:t>измерения.</w:t>
      </w:r>
    </w:p>
    <w:p w:rsidR="00B54548" w:rsidRPr="00B54548" w:rsidRDefault="00B54548" w:rsidP="00B54548">
      <w:pPr>
        <w:tabs>
          <w:tab w:val="right" w:pos="720"/>
          <w:tab w:val="center" w:pos="4677"/>
          <w:tab w:val="right" w:pos="9355"/>
        </w:tabs>
        <w:rPr>
          <w:rFonts w:cs="Arial"/>
          <w:bCs/>
          <w:sz w:val="28"/>
          <w:szCs w:val="28"/>
        </w:rPr>
      </w:pPr>
    </w:p>
    <w:p w:rsidR="00B54548" w:rsidRPr="00B54548" w:rsidRDefault="00B54548" w:rsidP="00B54548">
      <w:pPr>
        <w:tabs>
          <w:tab w:val="right" w:pos="720"/>
          <w:tab w:val="center" w:pos="4677"/>
          <w:tab w:val="right" w:pos="9355"/>
        </w:tabs>
        <w:rPr>
          <w:rFonts w:cs="Arial"/>
          <w:bCs/>
          <w:sz w:val="28"/>
          <w:szCs w:val="28"/>
        </w:rPr>
      </w:pPr>
    </w:p>
    <w:p w:rsidR="00B54548" w:rsidRPr="00B54548" w:rsidRDefault="00B54548" w:rsidP="00D324D3">
      <w:pPr>
        <w:tabs>
          <w:tab w:val="right" w:pos="720"/>
          <w:tab w:val="center" w:pos="4677"/>
          <w:tab w:val="right" w:pos="9355"/>
        </w:tabs>
        <w:jc w:val="center"/>
        <w:rPr>
          <w:rFonts w:cs="Arial"/>
          <w:bCs/>
          <w:sz w:val="28"/>
          <w:szCs w:val="28"/>
        </w:rPr>
      </w:pPr>
      <w:r w:rsidRPr="00B54548">
        <w:rPr>
          <w:rFonts w:cs="Arial"/>
          <w:bCs/>
          <w:sz w:val="28"/>
          <w:szCs w:val="28"/>
        </w:rPr>
        <w:t>4. Параметры финансового обеспечения комплекса процессных мероприятий</w:t>
      </w:r>
    </w:p>
    <w:p w:rsidR="00B54548" w:rsidRPr="00B54548" w:rsidRDefault="00B54548" w:rsidP="00B54548">
      <w:pPr>
        <w:tabs>
          <w:tab w:val="right" w:pos="720"/>
          <w:tab w:val="center" w:pos="4677"/>
          <w:tab w:val="right" w:pos="9355"/>
        </w:tabs>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447"/>
        <w:gridCol w:w="8420"/>
        <w:gridCol w:w="2514"/>
        <w:gridCol w:w="1187"/>
        <w:gridCol w:w="1047"/>
        <w:gridCol w:w="1047"/>
        <w:gridCol w:w="1187"/>
      </w:tblGrid>
      <w:tr w:rsidR="00B54548" w:rsidRPr="0020462A" w:rsidTr="00B54548">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 xml:space="preserve">№ </w:t>
            </w:r>
          </w:p>
          <w:p w:rsidR="00B54548" w:rsidRPr="0020462A" w:rsidRDefault="00B54548" w:rsidP="00B54548">
            <w:pPr>
              <w:tabs>
                <w:tab w:val="right" w:pos="720"/>
                <w:tab w:val="center" w:pos="4677"/>
                <w:tab w:val="right" w:pos="9355"/>
              </w:tabs>
              <w:rPr>
                <w:rFonts w:cs="Arial"/>
                <w:bCs/>
              </w:rPr>
            </w:pPr>
            <w:r w:rsidRPr="0020462A">
              <w:rPr>
                <w:rFonts w:cs="Arial"/>
                <w:bCs/>
              </w:rPr>
              <w:t>п/п</w:t>
            </w:r>
          </w:p>
        </w:tc>
        <w:tc>
          <w:tcPr>
            <w:tcW w:w="2674"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 xml:space="preserve">Наименование комплекса процессных мероприятий, </w:t>
            </w:r>
          </w:p>
          <w:p w:rsidR="00B54548" w:rsidRPr="0020462A" w:rsidRDefault="00B54548" w:rsidP="00B54548">
            <w:pPr>
              <w:tabs>
                <w:tab w:val="right" w:pos="720"/>
                <w:tab w:val="center" w:pos="4677"/>
                <w:tab w:val="right" w:pos="9355"/>
              </w:tabs>
              <w:rPr>
                <w:rFonts w:cs="Arial"/>
                <w:bCs/>
              </w:rPr>
            </w:pPr>
            <w:r w:rsidRPr="0020462A">
              <w:rPr>
                <w:rFonts w:cs="Arial"/>
                <w:bCs/>
              </w:rPr>
              <w:t>мероприятия (результата), источник финансового обеспечения</w:t>
            </w:r>
          </w:p>
        </w:tc>
        <w:tc>
          <w:tcPr>
            <w:tcW w:w="687"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Код бюджетной классификации расходов</w:t>
            </w:r>
          </w:p>
        </w:tc>
        <w:tc>
          <w:tcPr>
            <w:tcW w:w="1480"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 xml:space="preserve">Объем расходов по годам реализации </w:t>
            </w:r>
          </w:p>
          <w:p w:rsidR="00B54548" w:rsidRPr="0020462A" w:rsidRDefault="00B54548" w:rsidP="00B54548">
            <w:pPr>
              <w:tabs>
                <w:tab w:val="right" w:pos="720"/>
                <w:tab w:val="center" w:pos="4677"/>
                <w:tab w:val="right" w:pos="9355"/>
              </w:tabs>
              <w:rPr>
                <w:rFonts w:cs="Arial"/>
                <w:bCs/>
              </w:rPr>
            </w:pPr>
            <w:r w:rsidRPr="0020462A">
              <w:rPr>
                <w:rFonts w:cs="Arial"/>
                <w:bCs/>
              </w:rPr>
              <w:t>(тыс. рублей)</w:t>
            </w:r>
          </w:p>
        </w:tc>
      </w:tr>
      <w:tr w:rsidR="00B54548" w:rsidRPr="0020462A" w:rsidTr="00B54548">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p>
        </w:tc>
        <w:tc>
          <w:tcPr>
            <w:tcW w:w="267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p>
        </w:tc>
        <w:tc>
          <w:tcPr>
            <w:tcW w:w="687"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2025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2026</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2027</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всего</w:t>
            </w:r>
          </w:p>
        </w:tc>
      </w:tr>
      <w:tr w:rsidR="00B54548" w:rsidRPr="0020462A" w:rsidTr="00B54548">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1</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2</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3</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4</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6</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7</w:t>
            </w:r>
          </w:p>
        </w:tc>
      </w:tr>
      <w:tr w:rsidR="003A4FC2" w:rsidRPr="0020462A" w:rsidTr="00B54548">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rPr>
                <w:rFonts w:cs="Arial"/>
                <w:bCs/>
              </w:rPr>
            </w:pPr>
            <w:r w:rsidRPr="0020462A">
              <w:rPr>
                <w:rFonts w:cs="Arial"/>
                <w:bCs/>
              </w:rPr>
              <w:t>1.</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52376A">
            <w:pPr>
              <w:tabs>
                <w:tab w:val="right" w:pos="720"/>
                <w:tab w:val="center" w:pos="4677"/>
                <w:tab w:val="right" w:pos="9355"/>
              </w:tabs>
              <w:rPr>
                <w:rFonts w:cs="Arial"/>
                <w:bCs/>
              </w:rPr>
            </w:pPr>
            <w:r w:rsidRPr="0020462A">
              <w:rPr>
                <w:rFonts w:cs="Arial"/>
                <w:bCs/>
              </w:rPr>
              <w:t>Комплекс процессных мероприятий «</w:t>
            </w:r>
            <w:r>
              <w:rPr>
                <w:rFonts w:cs="Arial"/>
                <w:bCs/>
              </w:rPr>
              <w:t>Расходы</w:t>
            </w:r>
            <w:r w:rsidRPr="0020462A">
              <w:rPr>
                <w:rFonts w:cs="Arial"/>
                <w:bCs/>
              </w:rPr>
              <w:t xml:space="preserve"> на развитие материальной базы в сфере обращения с твердыми коммунальными отходами» (всего), в том числе:</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7F043E">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p>
          <w:p w:rsidR="003A4FC2" w:rsidRPr="0020462A" w:rsidRDefault="003A4FC2" w:rsidP="00D324D3">
            <w:pPr>
              <w:tabs>
                <w:tab w:val="right" w:pos="720"/>
                <w:tab w:val="center" w:pos="4677"/>
                <w:tab w:val="right" w:pos="9355"/>
              </w:tabs>
              <w:jc w:val="center"/>
              <w:rPr>
                <w:rFonts w:cs="Arial"/>
                <w:bCs/>
              </w:rPr>
            </w:pPr>
            <w:r>
              <w:rPr>
                <w:rFonts w:cs="Arial"/>
                <w:bCs/>
              </w:rPr>
              <w:t>85,0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p>
          <w:p w:rsidR="003A4FC2" w:rsidRPr="0020462A" w:rsidRDefault="003A4FC2" w:rsidP="00D324D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p>
          <w:p w:rsidR="003A4FC2" w:rsidRPr="0020462A" w:rsidRDefault="003A4FC2" w:rsidP="00D324D3">
            <w:pPr>
              <w:tabs>
                <w:tab w:val="right" w:pos="720"/>
                <w:tab w:val="center" w:pos="4677"/>
                <w:tab w:val="right" w:pos="9355"/>
              </w:tabs>
              <w:jc w:val="center"/>
              <w:rPr>
                <w:rFonts w:cs="Arial"/>
                <w:bCs/>
              </w:rPr>
            </w:pPr>
            <w:r w:rsidRPr="0020462A">
              <w:rPr>
                <w:rFonts w:cs="Arial"/>
                <w:bC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151420">
            <w:pPr>
              <w:tabs>
                <w:tab w:val="right" w:pos="720"/>
                <w:tab w:val="center" w:pos="4677"/>
                <w:tab w:val="right" w:pos="9355"/>
              </w:tabs>
              <w:jc w:val="center"/>
              <w:rPr>
                <w:rFonts w:cs="Arial"/>
                <w:bCs/>
              </w:rPr>
            </w:pPr>
          </w:p>
          <w:p w:rsidR="003A4FC2" w:rsidRPr="0020462A" w:rsidRDefault="003A4FC2" w:rsidP="00151420">
            <w:pPr>
              <w:tabs>
                <w:tab w:val="right" w:pos="720"/>
                <w:tab w:val="center" w:pos="4677"/>
                <w:tab w:val="right" w:pos="9355"/>
              </w:tabs>
              <w:jc w:val="center"/>
              <w:rPr>
                <w:rFonts w:cs="Arial"/>
                <w:bCs/>
              </w:rPr>
            </w:pPr>
            <w:r>
              <w:rPr>
                <w:rFonts w:cs="Arial"/>
                <w:bCs/>
              </w:rPr>
              <w:t>85,0</w:t>
            </w:r>
          </w:p>
        </w:tc>
      </w:tr>
      <w:tr w:rsidR="003A4FC2" w:rsidRPr="0020462A" w:rsidTr="00B54548">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rPr>
                <w:rFonts w:cs="Arial"/>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rPr>
                <w:rFonts w:cs="Arial"/>
                <w:bCs/>
              </w:rPr>
            </w:pPr>
            <w:r w:rsidRPr="0020462A">
              <w:rPr>
                <w:rFonts w:cs="Arial"/>
                <w:bCs/>
              </w:rPr>
              <w:t>областной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7F043E">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r w:rsidRPr="0020462A">
              <w:rPr>
                <w:rFonts w:cs="Arial"/>
                <w:bC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151420">
            <w:pPr>
              <w:tabs>
                <w:tab w:val="right" w:pos="720"/>
                <w:tab w:val="center" w:pos="4677"/>
                <w:tab w:val="right" w:pos="9355"/>
              </w:tabs>
              <w:jc w:val="center"/>
              <w:rPr>
                <w:rFonts w:cs="Arial"/>
                <w:bCs/>
              </w:rPr>
            </w:pPr>
            <w:r w:rsidRPr="0020462A">
              <w:rPr>
                <w:rFonts w:cs="Arial"/>
                <w:bCs/>
              </w:rPr>
              <w:t>-</w:t>
            </w:r>
          </w:p>
        </w:tc>
      </w:tr>
      <w:tr w:rsidR="003A4FC2" w:rsidRPr="0020462A" w:rsidTr="00B54548">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rPr>
                <w:rFonts w:cs="Arial"/>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rPr>
                <w:rFonts w:cs="Arial"/>
                <w:bCs/>
              </w:rPr>
            </w:pPr>
            <w:r w:rsidRPr="0020462A">
              <w:rPr>
                <w:rFonts w:cs="Arial"/>
                <w:bCs/>
              </w:rPr>
              <w:t>местный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7F043E">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r>
              <w:rPr>
                <w:rFonts w:cs="Arial"/>
                <w:bCs/>
              </w:rPr>
              <w:t>85,0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r w:rsidRPr="0020462A">
              <w:rPr>
                <w:rFonts w:cs="Arial"/>
                <w:bC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151420">
            <w:pPr>
              <w:tabs>
                <w:tab w:val="right" w:pos="720"/>
                <w:tab w:val="center" w:pos="4677"/>
                <w:tab w:val="right" w:pos="9355"/>
              </w:tabs>
              <w:jc w:val="center"/>
              <w:rPr>
                <w:rFonts w:cs="Arial"/>
                <w:bCs/>
              </w:rPr>
            </w:pPr>
            <w:r>
              <w:rPr>
                <w:rFonts w:cs="Arial"/>
                <w:bCs/>
              </w:rPr>
              <w:t>85,0</w:t>
            </w:r>
          </w:p>
        </w:tc>
      </w:tr>
      <w:tr w:rsidR="003A4FC2" w:rsidRPr="0020462A" w:rsidTr="00B54548">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rPr>
                <w:rFonts w:cs="Arial"/>
                <w:bCs/>
              </w:rPr>
            </w:pPr>
            <w:r w:rsidRPr="0020462A">
              <w:rPr>
                <w:rFonts w:cs="Arial"/>
                <w:bCs/>
              </w:rPr>
              <w:t>2.</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6F50C2">
            <w:pPr>
              <w:tabs>
                <w:tab w:val="right" w:pos="720"/>
                <w:tab w:val="center" w:pos="4677"/>
                <w:tab w:val="right" w:pos="9355"/>
              </w:tabs>
              <w:rPr>
                <w:rFonts w:cs="Arial"/>
                <w:bCs/>
              </w:rPr>
            </w:pPr>
            <w:r w:rsidRPr="006F50C2">
              <w:rPr>
                <w:rFonts w:cs="Arial"/>
                <w:bCs/>
              </w:rPr>
              <w:t>Мероприятие (результат) «</w:t>
            </w:r>
            <w:r w:rsidR="006F50C2" w:rsidRPr="006F50C2">
              <w:rPr>
                <w:rFonts w:cs="Arial"/>
                <w:bCs/>
              </w:rPr>
              <w:t xml:space="preserve"> Заключены м</w:t>
            </w:r>
            <w:r w:rsidRPr="006F50C2">
              <w:rPr>
                <w:rFonts w:cs="Arial"/>
                <w:bCs/>
              </w:rPr>
              <w:t>униципальные контракты на приобретение контейнеров для сбора твердых коммунальных отходов», в том числе:</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7F043E">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p>
          <w:p w:rsidR="003A4FC2" w:rsidRPr="0020462A" w:rsidRDefault="003A4FC2" w:rsidP="00D324D3">
            <w:pPr>
              <w:tabs>
                <w:tab w:val="right" w:pos="720"/>
                <w:tab w:val="center" w:pos="4677"/>
                <w:tab w:val="right" w:pos="9355"/>
              </w:tabs>
              <w:jc w:val="center"/>
              <w:rPr>
                <w:rFonts w:cs="Arial"/>
                <w:bCs/>
              </w:rPr>
            </w:pPr>
            <w:r>
              <w:rPr>
                <w:rFonts w:cs="Arial"/>
                <w:bCs/>
              </w:rPr>
              <w:t>85,0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p>
          <w:p w:rsidR="003A4FC2" w:rsidRPr="0020462A" w:rsidRDefault="003A4FC2" w:rsidP="00D324D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p>
          <w:p w:rsidR="003A4FC2" w:rsidRPr="0020462A" w:rsidRDefault="003A4FC2" w:rsidP="00D324D3">
            <w:pPr>
              <w:tabs>
                <w:tab w:val="right" w:pos="720"/>
                <w:tab w:val="center" w:pos="4677"/>
                <w:tab w:val="right" w:pos="9355"/>
              </w:tabs>
              <w:jc w:val="center"/>
              <w:rPr>
                <w:rFonts w:cs="Arial"/>
                <w:bCs/>
              </w:rPr>
            </w:pPr>
            <w:r w:rsidRPr="0020462A">
              <w:rPr>
                <w:rFonts w:cs="Arial"/>
                <w:bC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151420">
            <w:pPr>
              <w:tabs>
                <w:tab w:val="right" w:pos="720"/>
                <w:tab w:val="center" w:pos="4677"/>
                <w:tab w:val="right" w:pos="9355"/>
              </w:tabs>
              <w:jc w:val="center"/>
              <w:rPr>
                <w:rFonts w:cs="Arial"/>
                <w:bCs/>
              </w:rPr>
            </w:pPr>
          </w:p>
          <w:p w:rsidR="003A4FC2" w:rsidRPr="0020462A" w:rsidRDefault="003A4FC2" w:rsidP="00151420">
            <w:pPr>
              <w:tabs>
                <w:tab w:val="right" w:pos="720"/>
                <w:tab w:val="center" w:pos="4677"/>
                <w:tab w:val="right" w:pos="9355"/>
              </w:tabs>
              <w:jc w:val="center"/>
              <w:rPr>
                <w:rFonts w:cs="Arial"/>
                <w:bCs/>
              </w:rPr>
            </w:pPr>
            <w:r>
              <w:rPr>
                <w:rFonts w:cs="Arial"/>
                <w:bCs/>
              </w:rPr>
              <w:t>85,0</w:t>
            </w:r>
          </w:p>
        </w:tc>
      </w:tr>
      <w:tr w:rsidR="003A4FC2" w:rsidRPr="0020462A" w:rsidTr="00B54548">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rPr>
                <w:rFonts w:cs="Arial"/>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rPr>
                <w:rFonts w:cs="Arial"/>
                <w:bCs/>
              </w:rPr>
            </w:pPr>
            <w:r w:rsidRPr="0020462A">
              <w:rPr>
                <w:rFonts w:cs="Arial"/>
                <w:bCs/>
              </w:rPr>
              <w:t>областной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7F043E">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r w:rsidRPr="0020462A">
              <w:rPr>
                <w:rFonts w:cs="Arial"/>
                <w:bC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151420">
            <w:pPr>
              <w:tabs>
                <w:tab w:val="right" w:pos="720"/>
                <w:tab w:val="center" w:pos="4677"/>
                <w:tab w:val="right" w:pos="9355"/>
              </w:tabs>
              <w:jc w:val="center"/>
              <w:rPr>
                <w:rFonts w:cs="Arial"/>
                <w:bCs/>
              </w:rPr>
            </w:pPr>
            <w:r w:rsidRPr="0020462A">
              <w:rPr>
                <w:rFonts w:cs="Arial"/>
                <w:bCs/>
              </w:rPr>
              <w:t>-</w:t>
            </w:r>
          </w:p>
        </w:tc>
      </w:tr>
      <w:tr w:rsidR="003A4FC2" w:rsidRPr="0020462A" w:rsidTr="00B54548">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rPr>
                <w:rFonts w:cs="Arial"/>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rPr>
                <w:rFonts w:cs="Arial"/>
                <w:bCs/>
              </w:rPr>
            </w:pPr>
            <w:r w:rsidRPr="0020462A">
              <w:rPr>
                <w:rFonts w:cs="Arial"/>
                <w:bCs/>
              </w:rPr>
              <w:t>местный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F561CC" w:rsidRDefault="00F561CC" w:rsidP="006F50C2">
            <w:pPr>
              <w:tabs>
                <w:tab w:val="right" w:pos="720"/>
                <w:tab w:val="center" w:pos="4677"/>
                <w:tab w:val="right" w:pos="9355"/>
              </w:tabs>
              <w:jc w:val="center"/>
              <w:rPr>
                <w:rFonts w:cs="Arial"/>
                <w:bCs/>
                <w:lang w:val="en-US"/>
              </w:rPr>
            </w:pPr>
            <w:r>
              <w:rPr>
                <w:rFonts w:cs="Arial"/>
                <w:bCs/>
                <w:lang w:val="en-US"/>
              </w:rPr>
              <w:t>9510502</w:t>
            </w:r>
            <w:r w:rsidR="006F50C2">
              <w:rPr>
                <w:rFonts w:cs="Arial"/>
                <w:bCs/>
              </w:rPr>
              <w:t>02</w:t>
            </w:r>
            <w:r>
              <w:rPr>
                <w:rFonts w:cs="Arial"/>
                <w:bCs/>
                <w:lang w:val="en-US"/>
              </w:rPr>
              <w:t>40228390244</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r>
              <w:rPr>
                <w:rFonts w:cs="Arial"/>
                <w:bCs/>
              </w:rPr>
              <w:t>85,0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r w:rsidRPr="0020462A">
              <w:rPr>
                <w:rFonts w:cs="Arial"/>
                <w:bC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151420">
            <w:pPr>
              <w:tabs>
                <w:tab w:val="right" w:pos="720"/>
                <w:tab w:val="center" w:pos="4677"/>
                <w:tab w:val="right" w:pos="9355"/>
              </w:tabs>
              <w:jc w:val="center"/>
              <w:rPr>
                <w:rFonts w:cs="Arial"/>
                <w:bCs/>
              </w:rPr>
            </w:pPr>
            <w:r>
              <w:rPr>
                <w:rFonts w:cs="Arial"/>
                <w:bCs/>
              </w:rPr>
              <w:t>85,0</w:t>
            </w:r>
          </w:p>
        </w:tc>
      </w:tr>
    </w:tbl>
    <w:p w:rsidR="00B54548" w:rsidRPr="00B54548" w:rsidRDefault="00B54548" w:rsidP="00B54548">
      <w:pPr>
        <w:tabs>
          <w:tab w:val="right" w:pos="720"/>
          <w:tab w:val="center" w:pos="4677"/>
          <w:tab w:val="right" w:pos="9355"/>
        </w:tabs>
        <w:rPr>
          <w:rFonts w:cs="Arial"/>
          <w:bCs/>
          <w:sz w:val="28"/>
          <w:szCs w:val="28"/>
        </w:rPr>
      </w:pPr>
    </w:p>
    <w:p w:rsidR="002D08CD" w:rsidRDefault="002D08CD" w:rsidP="002D08CD">
      <w:pPr>
        <w:jc w:val="center"/>
        <w:rPr>
          <w:rFonts w:cs="Arial"/>
          <w:bCs/>
          <w:sz w:val="28"/>
          <w:szCs w:val="28"/>
        </w:rPr>
      </w:pPr>
    </w:p>
    <w:p w:rsidR="002D08CD" w:rsidRDefault="002D08CD" w:rsidP="002D08CD">
      <w:pPr>
        <w:jc w:val="center"/>
        <w:rPr>
          <w:rFonts w:cs="Arial"/>
          <w:bCs/>
          <w:sz w:val="28"/>
          <w:szCs w:val="28"/>
        </w:rPr>
      </w:pPr>
    </w:p>
    <w:p w:rsidR="00B54548" w:rsidRDefault="00B54548" w:rsidP="002D08CD">
      <w:pPr>
        <w:jc w:val="center"/>
        <w:rPr>
          <w:rFonts w:cs="Arial"/>
          <w:bCs/>
          <w:sz w:val="28"/>
          <w:szCs w:val="28"/>
        </w:rPr>
      </w:pPr>
      <w:r w:rsidRPr="00B54548">
        <w:rPr>
          <w:rFonts w:cs="Arial"/>
          <w:bCs/>
          <w:sz w:val="28"/>
          <w:szCs w:val="28"/>
        </w:rPr>
        <w:t>5. План реализации комплекса процессных мероприятий на 2025 – 2027 годы</w:t>
      </w:r>
    </w:p>
    <w:p w:rsidR="00D324D3" w:rsidRPr="00B54548" w:rsidRDefault="00D324D3" w:rsidP="00D324D3">
      <w:pPr>
        <w:tabs>
          <w:tab w:val="right" w:pos="720"/>
          <w:tab w:val="center" w:pos="4677"/>
          <w:tab w:val="right" w:pos="9355"/>
        </w:tabs>
        <w:jc w:val="center"/>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891"/>
        <w:gridCol w:w="5411"/>
        <w:gridCol w:w="1664"/>
        <w:gridCol w:w="3027"/>
        <w:gridCol w:w="2460"/>
        <w:gridCol w:w="2396"/>
      </w:tblGrid>
      <w:tr w:rsidR="002C1B55" w:rsidRPr="002D08CD" w:rsidTr="002C1B55">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lastRenderedPageBreak/>
              <w:t>№</w:t>
            </w:r>
          </w:p>
          <w:p w:rsidR="00B54548" w:rsidRPr="002D08CD" w:rsidRDefault="00B54548" w:rsidP="00B54548">
            <w:pPr>
              <w:tabs>
                <w:tab w:val="right" w:pos="720"/>
                <w:tab w:val="center" w:pos="4677"/>
                <w:tab w:val="right" w:pos="9355"/>
              </w:tabs>
              <w:rPr>
                <w:rFonts w:cs="Arial"/>
                <w:bCs/>
              </w:rPr>
            </w:pPr>
            <w:r w:rsidRPr="002D08CD">
              <w:rPr>
                <w:rFonts w:cs="Arial"/>
                <w:bCs/>
              </w:rPr>
              <w:t>п/п</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Наименование мероприятия (результата),</w:t>
            </w:r>
          </w:p>
          <w:p w:rsidR="00B54548" w:rsidRPr="002D08CD" w:rsidRDefault="00B54548" w:rsidP="00B54548">
            <w:pPr>
              <w:tabs>
                <w:tab w:val="right" w:pos="720"/>
                <w:tab w:val="center" w:pos="4677"/>
                <w:tab w:val="right" w:pos="9355"/>
              </w:tabs>
              <w:rPr>
                <w:rFonts w:cs="Arial"/>
                <w:bCs/>
              </w:rPr>
            </w:pPr>
            <w:r w:rsidRPr="002D08CD">
              <w:rPr>
                <w:rFonts w:cs="Arial"/>
                <w:bCs/>
              </w:rPr>
              <w:t>контрольной точки</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Дата наступления контрольной точки</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Ответственный исполнитель (наименование исполнительного</w:t>
            </w:r>
          </w:p>
          <w:p w:rsidR="00B54548" w:rsidRPr="002D08CD" w:rsidRDefault="004B4E80" w:rsidP="00B54548">
            <w:pPr>
              <w:tabs>
                <w:tab w:val="right" w:pos="720"/>
                <w:tab w:val="center" w:pos="4677"/>
                <w:tab w:val="right" w:pos="9355"/>
              </w:tabs>
              <w:rPr>
                <w:rFonts w:cs="Arial"/>
                <w:bCs/>
              </w:rPr>
            </w:pPr>
            <w:r>
              <w:rPr>
                <w:rFonts w:cs="Arial"/>
                <w:bCs/>
              </w:rPr>
              <w:t>органа Литвиновского сельского поселения</w:t>
            </w:r>
            <w:r w:rsidR="00B54548" w:rsidRPr="002D08CD">
              <w:rPr>
                <w:rFonts w:cs="Arial"/>
                <w:bCs/>
              </w:rPr>
              <w:t>, иного государственного органа, организации, Ф.И.О., должность)</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Вид подтверждающего документа</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Информационная система (источник данных)</w:t>
            </w:r>
          </w:p>
        </w:tc>
      </w:tr>
      <w:tr w:rsidR="002C1B55" w:rsidRPr="002D08CD" w:rsidTr="002C1B55">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1</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2</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3</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4</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5</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6</w:t>
            </w:r>
          </w:p>
        </w:tc>
      </w:tr>
      <w:tr w:rsidR="00B54548" w:rsidRPr="002D08CD" w:rsidTr="00B54548">
        <w:tc>
          <w:tcPr>
            <w:tcW w:w="5000" w:type="pct"/>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F154AE" w:rsidRPr="002D08CD" w:rsidRDefault="00B54548" w:rsidP="00D324D3">
            <w:pPr>
              <w:tabs>
                <w:tab w:val="right" w:pos="720"/>
                <w:tab w:val="center" w:pos="4677"/>
                <w:tab w:val="right" w:pos="9355"/>
              </w:tabs>
              <w:jc w:val="center"/>
              <w:rPr>
                <w:rFonts w:cs="Arial"/>
                <w:bCs/>
              </w:rPr>
            </w:pPr>
            <w:r w:rsidRPr="002D08CD">
              <w:rPr>
                <w:rFonts w:cs="Arial"/>
                <w:bCs/>
              </w:rPr>
              <w:t xml:space="preserve">1. Задача </w:t>
            </w:r>
            <w:r w:rsidR="00F154AE" w:rsidRPr="002D08CD">
              <w:rPr>
                <w:rFonts w:cs="Arial"/>
                <w:bCs/>
              </w:rPr>
              <w:t xml:space="preserve">«Созданы условия для повышения качества </w:t>
            </w:r>
          </w:p>
          <w:p w:rsidR="00B54548" w:rsidRPr="002D08CD" w:rsidRDefault="00F154AE" w:rsidP="00D324D3">
            <w:pPr>
              <w:tabs>
                <w:tab w:val="right" w:pos="720"/>
                <w:tab w:val="center" w:pos="4677"/>
                <w:tab w:val="right" w:pos="9355"/>
              </w:tabs>
              <w:jc w:val="center"/>
              <w:rPr>
                <w:rFonts w:cs="Arial"/>
                <w:bCs/>
              </w:rPr>
            </w:pPr>
            <w:r w:rsidRPr="002D08CD">
              <w:rPr>
                <w:rFonts w:cs="Arial"/>
                <w:bCs/>
              </w:rPr>
              <w:t>предоставления жилищно-коммунальных услуг на тер</w:t>
            </w:r>
            <w:r w:rsidR="00882CEE">
              <w:rPr>
                <w:rFonts w:cs="Arial"/>
                <w:bCs/>
              </w:rPr>
              <w:t>ритории Литвиновского сельского поселения</w:t>
            </w:r>
            <w:bookmarkStart w:id="3" w:name="_GoBack"/>
            <w:bookmarkEnd w:id="3"/>
            <w:r w:rsidRPr="002D08CD">
              <w:rPr>
                <w:rFonts w:cs="Arial"/>
                <w:bCs/>
              </w:rPr>
              <w:t>»</w:t>
            </w:r>
          </w:p>
        </w:tc>
      </w:tr>
      <w:tr w:rsidR="002C1B55"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1.1.</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4B4E80" w:rsidRDefault="000D6775" w:rsidP="006F50C2">
            <w:pPr>
              <w:tabs>
                <w:tab w:val="right" w:pos="720"/>
                <w:tab w:val="center" w:pos="4677"/>
                <w:tab w:val="right" w:pos="9355"/>
              </w:tabs>
              <w:rPr>
                <w:rFonts w:cs="Arial"/>
                <w:bCs/>
                <w:highlight w:val="yellow"/>
              </w:rPr>
            </w:pPr>
            <w:r w:rsidRPr="006F50C2">
              <w:rPr>
                <w:rFonts w:cs="Arial"/>
                <w:bCs/>
              </w:rPr>
              <w:t>Мероприятие (результат) «</w:t>
            </w:r>
            <w:r w:rsidR="0052376A" w:rsidRPr="006F50C2">
              <w:rPr>
                <w:rFonts w:cs="Arial"/>
                <w:bCs/>
              </w:rPr>
              <w:t>Заключен</w:t>
            </w:r>
            <w:r w:rsidR="006F50C2" w:rsidRPr="006F50C2">
              <w:rPr>
                <w:rFonts w:cs="Arial"/>
                <w:bCs/>
              </w:rPr>
              <w:t>ы</w:t>
            </w:r>
            <w:r w:rsidR="0052376A" w:rsidRPr="006F50C2">
              <w:rPr>
                <w:rFonts w:cs="Arial"/>
                <w:bCs/>
              </w:rPr>
              <w:t xml:space="preserve"> муниципальны</w:t>
            </w:r>
            <w:r w:rsidR="006F50C2" w:rsidRPr="006F50C2">
              <w:rPr>
                <w:rFonts w:cs="Arial"/>
                <w:bCs/>
              </w:rPr>
              <w:t>е</w:t>
            </w:r>
            <w:r w:rsidR="0052376A" w:rsidRPr="006F50C2">
              <w:rPr>
                <w:rFonts w:cs="Arial"/>
                <w:bCs/>
              </w:rPr>
              <w:t xml:space="preserve"> контракт</w:t>
            </w:r>
            <w:r w:rsidR="006F50C2" w:rsidRPr="006F50C2">
              <w:rPr>
                <w:rFonts w:cs="Arial"/>
                <w:bCs/>
              </w:rPr>
              <w:t>ы</w:t>
            </w:r>
            <w:r w:rsidRPr="006F50C2">
              <w:rPr>
                <w:rFonts w:cs="Arial"/>
                <w:bCs/>
              </w:rPr>
              <w:t xml:space="preserve"> на приобретение контейнеров для сбора твердых коммунальных отходов»</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2C1B55">
            <w:pPr>
              <w:tabs>
                <w:tab w:val="right" w:pos="720"/>
                <w:tab w:val="center" w:pos="4677"/>
                <w:tab w:val="right" w:pos="9355"/>
              </w:tabs>
              <w:jc w:val="center"/>
              <w:rPr>
                <w:rFonts w:cs="Arial"/>
                <w:bCs/>
              </w:rPr>
            </w:pPr>
            <w:r w:rsidRPr="002D08CD">
              <w:rPr>
                <w:rFonts w:cs="Arial"/>
                <w:bCs/>
              </w:rPr>
              <w:t>Х</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4B4E80" w:rsidP="007F043E">
            <w:pPr>
              <w:tabs>
                <w:tab w:val="right" w:pos="720"/>
                <w:tab w:val="center" w:pos="4677"/>
                <w:tab w:val="right" w:pos="9355"/>
              </w:tabs>
              <w:jc w:val="center"/>
              <w:rPr>
                <w:rFonts w:cs="Arial"/>
                <w:bCs/>
              </w:rPr>
            </w:pPr>
            <w:r w:rsidRPr="00A210F6">
              <w:t>ведущий специалист по муниципальному хозяйству Администрации Литвиновского сельского поселения</w:t>
            </w:r>
            <w:r>
              <w:t xml:space="preserve"> (Аксенова Ирина Александровна)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7F043E">
            <w:pPr>
              <w:tabs>
                <w:tab w:val="right" w:pos="720"/>
                <w:tab w:val="center" w:pos="4677"/>
                <w:tab w:val="right" w:pos="9355"/>
              </w:tabs>
              <w:jc w:val="center"/>
              <w:rPr>
                <w:rFonts w:cs="Arial"/>
                <w:bCs/>
              </w:rPr>
            </w:pPr>
            <w:r w:rsidRPr="002D08CD">
              <w:rPr>
                <w:rFonts w:cs="Arial"/>
                <w:bCs/>
              </w:rPr>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2C1B55">
            <w:pPr>
              <w:tabs>
                <w:tab w:val="right" w:pos="720"/>
                <w:tab w:val="center" w:pos="4677"/>
                <w:tab w:val="right" w:pos="9355"/>
              </w:tabs>
              <w:jc w:val="center"/>
              <w:rPr>
                <w:rFonts w:cs="Arial"/>
                <w:bCs/>
              </w:rPr>
            </w:pPr>
            <w:r w:rsidRPr="002D08CD">
              <w:rPr>
                <w:rFonts w:cs="Arial"/>
                <w:bCs/>
              </w:rPr>
              <w:t>Х</w:t>
            </w:r>
          </w:p>
        </w:tc>
      </w:tr>
      <w:tr w:rsidR="00AD31AF"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r w:rsidRPr="002D08CD">
              <w:rPr>
                <w:rFonts w:cs="Arial"/>
                <w:bCs/>
              </w:rPr>
              <w:t>1.1.1.</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151420">
            <w:pPr>
              <w:jc w:val="both"/>
              <w:rPr>
                <w:sz w:val="28"/>
                <w:szCs w:val="28"/>
              </w:rPr>
            </w:pPr>
            <w:r w:rsidRPr="00BD3034">
              <w:rPr>
                <w:sz w:val="28"/>
                <w:szCs w:val="28"/>
              </w:rPr>
              <w:t>Контрольная точка 1.1.</w:t>
            </w:r>
            <w:r>
              <w:rPr>
                <w:sz w:val="28"/>
                <w:szCs w:val="28"/>
              </w:rPr>
              <w:t>1</w:t>
            </w:r>
            <w:r w:rsidRPr="00BD3034">
              <w:rPr>
                <w:sz w:val="28"/>
                <w:szCs w:val="28"/>
              </w:rPr>
              <w:t xml:space="preserve">. </w:t>
            </w:r>
            <w:r w:rsidRPr="00ED2A5A">
              <w:rPr>
                <w:sz w:val="28"/>
                <w:szCs w:val="28"/>
              </w:rPr>
              <w:t>«Закупки включены в план закупок»</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151420">
            <w:pPr>
              <w:jc w:val="both"/>
              <w:rPr>
                <w:sz w:val="28"/>
                <w:szCs w:val="28"/>
              </w:rPr>
            </w:pPr>
            <w:r>
              <w:rPr>
                <w:sz w:val="28"/>
                <w:szCs w:val="28"/>
              </w:rPr>
              <w:t>01</w:t>
            </w:r>
            <w:r w:rsidRPr="00BD3034">
              <w:rPr>
                <w:sz w:val="28"/>
                <w:szCs w:val="28"/>
              </w:rPr>
              <w:t xml:space="preserve"> </w:t>
            </w:r>
            <w:r>
              <w:rPr>
                <w:sz w:val="28"/>
                <w:szCs w:val="28"/>
              </w:rPr>
              <w:t>февраля</w:t>
            </w:r>
            <w:r w:rsidRPr="00BD3034">
              <w:rPr>
                <w:sz w:val="28"/>
                <w:szCs w:val="28"/>
              </w:rPr>
              <w:t xml:space="preserve"> 202</w:t>
            </w:r>
            <w:r>
              <w:rPr>
                <w:sz w:val="28"/>
                <w:szCs w:val="28"/>
              </w:rPr>
              <w:t>5</w:t>
            </w:r>
            <w:r w:rsidRPr="00BD3034">
              <w:rPr>
                <w:sz w:val="28"/>
                <w:szCs w:val="28"/>
              </w:rPr>
              <w:t xml:space="preserve">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ведущий специалист Администрации Литвиновского сельского поселения (Якшева Оксана Анатольевна)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7F043E">
            <w:pPr>
              <w:tabs>
                <w:tab w:val="right" w:pos="720"/>
                <w:tab w:val="center" w:pos="4677"/>
                <w:tab w:val="right" w:pos="9355"/>
              </w:tabs>
              <w:jc w:val="center"/>
              <w:rPr>
                <w:rFonts w:cs="Arial"/>
                <w:bCs/>
              </w:rPr>
            </w:pPr>
            <w:r>
              <w:rPr>
                <w:rFonts w:cs="Arial"/>
                <w:bCs/>
              </w:rPr>
              <w:t>Реестр закупок</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3A4FC2">
            <w:pPr>
              <w:tabs>
                <w:tab w:val="right" w:pos="720"/>
                <w:tab w:val="center" w:pos="4677"/>
                <w:tab w:val="right" w:pos="9355"/>
              </w:tabs>
              <w:rPr>
                <w:rFonts w:cs="Arial"/>
                <w:bCs/>
              </w:rPr>
            </w:pPr>
          </w:p>
        </w:tc>
      </w:tr>
      <w:tr w:rsidR="00AD31AF"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r w:rsidRPr="002D08CD">
              <w:rPr>
                <w:rFonts w:cs="Arial"/>
                <w:bCs/>
              </w:rPr>
              <w:t>1.1.2.</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151420">
            <w:pPr>
              <w:jc w:val="both"/>
              <w:rPr>
                <w:sz w:val="28"/>
                <w:szCs w:val="28"/>
              </w:rPr>
            </w:pPr>
            <w:r w:rsidRPr="00BD3034">
              <w:rPr>
                <w:sz w:val="28"/>
                <w:szCs w:val="28"/>
              </w:rPr>
              <w:t>Контрольная точка 1.1.</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151420">
            <w:pPr>
              <w:jc w:val="both"/>
              <w:rPr>
                <w:sz w:val="28"/>
                <w:szCs w:val="28"/>
              </w:rPr>
            </w:pPr>
            <w:r w:rsidRPr="00BD3034">
              <w:rPr>
                <w:sz w:val="28"/>
                <w:szCs w:val="28"/>
              </w:rPr>
              <w:t xml:space="preserve">30 </w:t>
            </w:r>
            <w:r>
              <w:rPr>
                <w:sz w:val="28"/>
                <w:szCs w:val="28"/>
              </w:rPr>
              <w:t>июня</w:t>
            </w:r>
            <w:r w:rsidRPr="00BD3034">
              <w:rPr>
                <w:sz w:val="28"/>
                <w:szCs w:val="28"/>
              </w:rPr>
              <w:t xml:space="preserve"> 202</w:t>
            </w:r>
            <w:r>
              <w:rPr>
                <w:sz w:val="28"/>
                <w:szCs w:val="28"/>
              </w:rPr>
              <w:t>5</w:t>
            </w:r>
            <w:r w:rsidRPr="00BD3034">
              <w:rPr>
                <w:sz w:val="28"/>
                <w:szCs w:val="28"/>
              </w:rPr>
              <w:t xml:space="preserve">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ведущий специалист Администрации Литвиновского сельского поселения (Якшева Оксана Анатольевна)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7F043E">
            <w:pPr>
              <w:tabs>
                <w:tab w:val="right" w:pos="720"/>
                <w:tab w:val="center" w:pos="4677"/>
                <w:tab w:val="right" w:pos="9355"/>
              </w:tabs>
              <w:jc w:val="center"/>
              <w:rPr>
                <w:rFonts w:cs="Arial"/>
                <w:bCs/>
              </w:rPr>
            </w:pPr>
            <w:r>
              <w:rPr>
                <w:rFonts w:cs="Arial"/>
                <w:bCs/>
              </w:rPr>
              <w:t>Реестр контрактов</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r w:rsidRPr="002D08CD">
              <w:rPr>
                <w:rFonts w:cs="Arial"/>
                <w:bCs/>
              </w:rPr>
              <w:t xml:space="preserve">нет </w:t>
            </w:r>
          </w:p>
          <w:p w:rsidR="00AD31AF" w:rsidRPr="002D08CD" w:rsidRDefault="00AD31AF" w:rsidP="00B54548">
            <w:pPr>
              <w:tabs>
                <w:tab w:val="right" w:pos="720"/>
                <w:tab w:val="center" w:pos="4677"/>
                <w:tab w:val="right" w:pos="9355"/>
              </w:tabs>
              <w:rPr>
                <w:rFonts w:cs="Arial"/>
                <w:bCs/>
              </w:rPr>
            </w:pPr>
            <w:r w:rsidRPr="002D08CD">
              <w:rPr>
                <w:rFonts w:cs="Arial"/>
                <w:bCs/>
              </w:rPr>
              <w:t>информационной системы</w:t>
            </w:r>
          </w:p>
        </w:tc>
      </w:tr>
      <w:tr w:rsidR="00AD31AF"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r w:rsidRPr="002D08CD">
              <w:rPr>
                <w:rFonts w:cs="Arial"/>
                <w:bCs/>
              </w:rPr>
              <w:t>1.1.3.</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151420">
            <w:pPr>
              <w:jc w:val="both"/>
              <w:rPr>
                <w:sz w:val="28"/>
                <w:szCs w:val="28"/>
              </w:rPr>
            </w:pPr>
            <w:r w:rsidRPr="00BD3034">
              <w:rPr>
                <w:sz w:val="28"/>
                <w:szCs w:val="28"/>
              </w:rPr>
              <w:t>Контрольная точка 1.1.</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151420">
            <w:pPr>
              <w:jc w:val="both"/>
              <w:rPr>
                <w:sz w:val="28"/>
                <w:szCs w:val="28"/>
              </w:rPr>
            </w:pPr>
            <w:r>
              <w:rPr>
                <w:sz w:val="28"/>
                <w:szCs w:val="28"/>
              </w:rPr>
              <w:t>15</w:t>
            </w:r>
            <w:r w:rsidRPr="00BD3034">
              <w:rPr>
                <w:sz w:val="28"/>
                <w:szCs w:val="28"/>
              </w:rPr>
              <w:t xml:space="preserve"> декабря 202</w:t>
            </w:r>
            <w:r>
              <w:rPr>
                <w:sz w:val="28"/>
                <w:szCs w:val="28"/>
              </w:rPr>
              <w:t>5</w:t>
            </w:r>
            <w:r w:rsidRPr="00BD3034">
              <w:rPr>
                <w:sz w:val="28"/>
                <w:szCs w:val="28"/>
              </w:rPr>
              <w:t xml:space="preserve">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ведущий специалист Администрации Литвиновского сельского поселения (Якшева Оксана Анатольевна)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7F043E">
            <w:pPr>
              <w:tabs>
                <w:tab w:val="right" w:pos="720"/>
                <w:tab w:val="center" w:pos="4677"/>
                <w:tab w:val="right" w:pos="9355"/>
              </w:tabs>
              <w:jc w:val="center"/>
              <w:rPr>
                <w:rFonts w:cs="Arial"/>
                <w:bCs/>
              </w:rPr>
            </w:pPr>
            <w:r>
              <w:rPr>
                <w:rFonts w:cs="Arial"/>
                <w:bCs/>
              </w:rPr>
              <w:t>Акт приемки</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r w:rsidRPr="002D08CD">
              <w:rPr>
                <w:rFonts w:cs="Arial"/>
                <w:bCs/>
              </w:rPr>
              <w:t xml:space="preserve">нет </w:t>
            </w:r>
          </w:p>
          <w:p w:rsidR="00AD31AF" w:rsidRPr="002D08CD" w:rsidRDefault="00AD31AF" w:rsidP="00B54548">
            <w:pPr>
              <w:tabs>
                <w:tab w:val="right" w:pos="720"/>
                <w:tab w:val="center" w:pos="4677"/>
                <w:tab w:val="right" w:pos="9355"/>
              </w:tabs>
              <w:rPr>
                <w:rFonts w:cs="Arial"/>
                <w:bCs/>
              </w:rPr>
            </w:pPr>
            <w:r w:rsidRPr="002D08CD">
              <w:rPr>
                <w:rFonts w:cs="Arial"/>
                <w:bCs/>
              </w:rPr>
              <w:t>информационной системы</w:t>
            </w:r>
          </w:p>
        </w:tc>
      </w:tr>
      <w:tr w:rsidR="00AD31AF"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r w:rsidRPr="002D08CD">
              <w:rPr>
                <w:rFonts w:cs="Arial"/>
                <w:bCs/>
              </w:rPr>
              <w:t>1.1.4.</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151420">
            <w:pPr>
              <w:jc w:val="both"/>
              <w:rPr>
                <w:sz w:val="28"/>
                <w:szCs w:val="28"/>
              </w:rPr>
            </w:pPr>
            <w:r w:rsidRPr="00BD3034">
              <w:rPr>
                <w:sz w:val="28"/>
                <w:szCs w:val="28"/>
              </w:rPr>
              <w:t>Контрольная точка 1.1.</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151420">
            <w:pPr>
              <w:jc w:val="center"/>
              <w:rPr>
                <w:sz w:val="28"/>
                <w:szCs w:val="28"/>
              </w:rPr>
            </w:pPr>
            <w:r>
              <w:rPr>
                <w:sz w:val="28"/>
                <w:szCs w:val="28"/>
              </w:rPr>
              <w:t>25 декабря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ведущий специалист Администрации Литвиновского сельского поселения (Якшева Оксана Анатольевна)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7F043E">
            <w:pPr>
              <w:tabs>
                <w:tab w:val="right" w:pos="720"/>
                <w:tab w:val="center" w:pos="4677"/>
                <w:tab w:val="right" w:pos="9355"/>
              </w:tabs>
              <w:jc w:val="center"/>
              <w:rPr>
                <w:rFonts w:cs="Arial"/>
                <w:bCs/>
              </w:rPr>
            </w:pPr>
            <w:r>
              <w:rPr>
                <w:rFonts w:cs="Arial"/>
                <w:bCs/>
              </w:rPr>
              <w:t>Платежное поручение</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r w:rsidRPr="002D08CD">
              <w:rPr>
                <w:rFonts w:cs="Arial"/>
                <w:bCs/>
              </w:rPr>
              <w:t xml:space="preserve">нет </w:t>
            </w:r>
          </w:p>
          <w:p w:rsidR="00AD31AF" w:rsidRPr="002D08CD" w:rsidRDefault="00AD31AF" w:rsidP="00B54548">
            <w:pPr>
              <w:tabs>
                <w:tab w:val="right" w:pos="720"/>
                <w:tab w:val="center" w:pos="4677"/>
                <w:tab w:val="right" w:pos="9355"/>
              </w:tabs>
              <w:rPr>
                <w:rFonts w:cs="Arial"/>
                <w:bCs/>
              </w:rPr>
            </w:pPr>
            <w:r w:rsidRPr="002D08CD">
              <w:rPr>
                <w:rFonts w:cs="Arial"/>
                <w:bCs/>
              </w:rPr>
              <w:t>информационной системы</w:t>
            </w:r>
          </w:p>
        </w:tc>
      </w:tr>
      <w:tr w:rsidR="00AD31AF"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r w:rsidRPr="002D08CD">
              <w:rPr>
                <w:rFonts w:cs="Arial"/>
                <w:bCs/>
              </w:rPr>
              <w:lastRenderedPageBreak/>
              <w:t>1.1.5.</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6F50C2">
            <w:pPr>
              <w:jc w:val="both"/>
              <w:rPr>
                <w:sz w:val="28"/>
                <w:szCs w:val="28"/>
              </w:rPr>
            </w:pPr>
            <w:r w:rsidRPr="00BD3034">
              <w:rPr>
                <w:sz w:val="28"/>
                <w:szCs w:val="28"/>
              </w:rPr>
              <w:t>Контрольная точка 1.1.</w:t>
            </w:r>
            <w:r>
              <w:rPr>
                <w:sz w:val="28"/>
                <w:szCs w:val="28"/>
              </w:rPr>
              <w:t>5</w:t>
            </w:r>
            <w:r w:rsidRPr="00BD3034">
              <w:rPr>
                <w:sz w:val="28"/>
                <w:szCs w:val="28"/>
              </w:rPr>
              <w:t xml:space="preserve">. </w:t>
            </w:r>
            <w:r w:rsidRPr="00ED2A5A">
              <w:rPr>
                <w:sz w:val="28"/>
                <w:szCs w:val="28"/>
              </w:rPr>
              <w:t>«Закупки включены в план закупок»</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3A4FC2">
            <w:pPr>
              <w:jc w:val="both"/>
              <w:rPr>
                <w:sz w:val="28"/>
                <w:szCs w:val="28"/>
              </w:rPr>
            </w:pPr>
            <w:r>
              <w:rPr>
                <w:sz w:val="28"/>
                <w:szCs w:val="28"/>
              </w:rPr>
              <w:t>01</w:t>
            </w:r>
            <w:r w:rsidRPr="00BD3034">
              <w:rPr>
                <w:sz w:val="28"/>
                <w:szCs w:val="28"/>
              </w:rPr>
              <w:t xml:space="preserve"> </w:t>
            </w:r>
            <w:r>
              <w:rPr>
                <w:sz w:val="28"/>
                <w:szCs w:val="28"/>
              </w:rPr>
              <w:t>февраля</w:t>
            </w:r>
            <w:r w:rsidRPr="00BD3034">
              <w:rPr>
                <w:sz w:val="28"/>
                <w:szCs w:val="28"/>
              </w:rPr>
              <w:t xml:space="preserve"> 202</w:t>
            </w:r>
            <w:r>
              <w:rPr>
                <w:sz w:val="28"/>
                <w:szCs w:val="28"/>
              </w:rPr>
              <w:t>6</w:t>
            </w:r>
            <w:r w:rsidRPr="00BD3034">
              <w:rPr>
                <w:sz w:val="28"/>
                <w:szCs w:val="28"/>
              </w:rPr>
              <w:t xml:space="preserve">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ведущий специалист Администрации Литвиновского сельского поселения (Якшева Оксана Анатольевна)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151420">
            <w:pPr>
              <w:tabs>
                <w:tab w:val="right" w:pos="720"/>
                <w:tab w:val="center" w:pos="4677"/>
                <w:tab w:val="right" w:pos="9355"/>
              </w:tabs>
              <w:jc w:val="center"/>
              <w:rPr>
                <w:rFonts w:cs="Arial"/>
                <w:bCs/>
              </w:rPr>
            </w:pPr>
            <w:r>
              <w:rPr>
                <w:rFonts w:cs="Arial"/>
                <w:bCs/>
              </w:rPr>
              <w:t>Реестр закупок</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r w:rsidRPr="002D08CD">
              <w:rPr>
                <w:rFonts w:cs="Arial"/>
                <w:bCs/>
              </w:rPr>
              <w:t xml:space="preserve">нет </w:t>
            </w:r>
          </w:p>
          <w:p w:rsidR="00AD31AF" w:rsidRPr="002D08CD" w:rsidRDefault="00AD31AF" w:rsidP="00B54548">
            <w:pPr>
              <w:tabs>
                <w:tab w:val="right" w:pos="720"/>
                <w:tab w:val="center" w:pos="4677"/>
                <w:tab w:val="right" w:pos="9355"/>
              </w:tabs>
              <w:rPr>
                <w:rFonts w:cs="Arial"/>
                <w:bCs/>
              </w:rPr>
            </w:pPr>
            <w:r w:rsidRPr="002D08CD">
              <w:rPr>
                <w:rFonts w:cs="Arial"/>
                <w:bCs/>
              </w:rPr>
              <w:t>информационной системы</w:t>
            </w:r>
          </w:p>
        </w:tc>
      </w:tr>
      <w:tr w:rsidR="00AD31AF"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151420">
            <w:pPr>
              <w:tabs>
                <w:tab w:val="right" w:pos="720"/>
                <w:tab w:val="center" w:pos="4677"/>
                <w:tab w:val="right" w:pos="9355"/>
              </w:tabs>
              <w:rPr>
                <w:rFonts w:cs="Arial"/>
                <w:bCs/>
              </w:rPr>
            </w:pPr>
            <w:r w:rsidRPr="002D08CD">
              <w:rPr>
                <w:rFonts w:cs="Arial"/>
                <w:bCs/>
              </w:rPr>
              <w:t>1.1.6.</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6F50C2">
            <w:pPr>
              <w:jc w:val="both"/>
              <w:rPr>
                <w:sz w:val="28"/>
                <w:szCs w:val="28"/>
              </w:rPr>
            </w:pPr>
            <w:r w:rsidRPr="00BD3034">
              <w:rPr>
                <w:sz w:val="28"/>
                <w:szCs w:val="28"/>
              </w:rPr>
              <w:t>Контрольная точка 1.1.</w:t>
            </w:r>
            <w:r>
              <w:rPr>
                <w:sz w:val="28"/>
                <w:szCs w:val="28"/>
              </w:rPr>
              <w:t>6</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3A4FC2">
            <w:pPr>
              <w:jc w:val="both"/>
              <w:rPr>
                <w:sz w:val="28"/>
                <w:szCs w:val="28"/>
              </w:rPr>
            </w:pPr>
            <w:r w:rsidRPr="00BD3034">
              <w:rPr>
                <w:sz w:val="28"/>
                <w:szCs w:val="28"/>
              </w:rPr>
              <w:t xml:space="preserve">30 </w:t>
            </w:r>
            <w:r>
              <w:rPr>
                <w:sz w:val="28"/>
                <w:szCs w:val="28"/>
              </w:rPr>
              <w:t>июня</w:t>
            </w:r>
            <w:r w:rsidRPr="00BD3034">
              <w:rPr>
                <w:sz w:val="28"/>
                <w:szCs w:val="28"/>
              </w:rPr>
              <w:t xml:space="preserve"> 202</w:t>
            </w:r>
            <w:r>
              <w:rPr>
                <w:sz w:val="28"/>
                <w:szCs w:val="28"/>
              </w:rPr>
              <w:t>6</w:t>
            </w:r>
            <w:r w:rsidRPr="00BD3034">
              <w:rPr>
                <w:sz w:val="28"/>
                <w:szCs w:val="28"/>
              </w:rPr>
              <w:t xml:space="preserve">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ведущий специалист Администрации Литвиновского сельского поселения (Якшева Оксана Анатольевна)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151420">
            <w:pPr>
              <w:tabs>
                <w:tab w:val="right" w:pos="720"/>
                <w:tab w:val="center" w:pos="4677"/>
                <w:tab w:val="right" w:pos="9355"/>
              </w:tabs>
              <w:jc w:val="center"/>
              <w:rPr>
                <w:rFonts w:cs="Arial"/>
                <w:bCs/>
              </w:rPr>
            </w:pPr>
            <w:r>
              <w:rPr>
                <w:rFonts w:cs="Arial"/>
                <w:bCs/>
              </w:rPr>
              <w:t>Реестр контрактов</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p>
        </w:tc>
      </w:tr>
      <w:tr w:rsidR="00AD31AF"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3A4FC2">
            <w:pPr>
              <w:tabs>
                <w:tab w:val="right" w:pos="720"/>
                <w:tab w:val="center" w:pos="4677"/>
                <w:tab w:val="right" w:pos="9355"/>
              </w:tabs>
              <w:rPr>
                <w:rFonts w:cs="Arial"/>
                <w:bCs/>
              </w:rPr>
            </w:pPr>
            <w:r w:rsidRPr="002D08CD">
              <w:rPr>
                <w:rFonts w:cs="Arial"/>
                <w:bCs/>
              </w:rPr>
              <w:t>1.1.</w:t>
            </w:r>
            <w:r>
              <w:rPr>
                <w:rFonts w:cs="Arial"/>
                <w:bCs/>
              </w:rPr>
              <w:t>7</w:t>
            </w:r>
            <w:r w:rsidRPr="002D08CD">
              <w:rPr>
                <w:rFonts w:cs="Arial"/>
                <w:bCs/>
              </w:rPr>
              <w:t>.</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6F50C2">
            <w:pPr>
              <w:jc w:val="both"/>
              <w:rPr>
                <w:sz w:val="28"/>
                <w:szCs w:val="28"/>
              </w:rPr>
            </w:pPr>
            <w:r w:rsidRPr="00BD3034">
              <w:rPr>
                <w:sz w:val="28"/>
                <w:szCs w:val="28"/>
              </w:rPr>
              <w:t>Контрольная точка 1.1.</w:t>
            </w:r>
            <w:r>
              <w:rPr>
                <w:sz w:val="28"/>
                <w:szCs w:val="28"/>
              </w:rPr>
              <w:t>7</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3A4FC2">
            <w:pPr>
              <w:jc w:val="both"/>
              <w:rPr>
                <w:sz w:val="28"/>
                <w:szCs w:val="28"/>
              </w:rPr>
            </w:pPr>
            <w:r>
              <w:rPr>
                <w:sz w:val="28"/>
                <w:szCs w:val="28"/>
              </w:rPr>
              <w:t>15</w:t>
            </w:r>
            <w:r w:rsidRPr="00BD3034">
              <w:rPr>
                <w:sz w:val="28"/>
                <w:szCs w:val="28"/>
              </w:rPr>
              <w:t xml:space="preserve"> декабря 202</w:t>
            </w:r>
            <w:r>
              <w:rPr>
                <w:sz w:val="28"/>
                <w:szCs w:val="28"/>
              </w:rPr>
              <w:t>6</w:t>
            </w:r>
            <w:r w:rsidRPr="00BD3034">
              <w:rPr>
                <w:sz w:val="28"/>
                <w:szCs w:val="28"/>
              </w:rPr>
              <w:t xml:space="preserve">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ведущий специалист Администрации Литвиновского сельского поселения (Якшева Оксана Анатольевна)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151420">
            <w:pPr>
              <w:tabs>
                <w:tab w:val="right" w:pos="720"/>
                <w:tab w:val="center" w:pos="4677"/>
                <w:tab w:val="right" w:pos="9355"/>
              </w:tabs>
              <w:jc w:val="center"/>
              <w:rPr>
                <w:rFonts w:cs="Arial"/>
                <w:bCs/>
              </w:rPr>
            </w:pPr>
            <w:r>
              <w:rPr>
                <w:rFonts w:cs="Arial"/>
                <w:bCs/>
              </w:rPr>
              <w:t>Акт приемки</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r w:rsidRPr="002D08CD">
              <w:rPr>
                <w:rFonts w:cs="Arial"/>
                <w:bCs/>
              </w:rPr>
              <w:t xml:space="preserve">нет </w:t>
            </w:r>
          </w:p>
          <w:p w:rsidR="00AD31AF" w:rsidRPr="002D08CD" w:rsidRDefault="00AD31AF" w:rsidP="00B54548">
            <w:pPr>
              <w:tabs>
                <w:tab w:val="right" w:pos="720"/>
                <w:tab w:val="center" w:pos="4677"/>
                <w:tab w:val="right" w:pos="9355"/>
              </w:tabs>
              <w:rPr>
                <w:rFonts w:cs="Arial"/>
                <w:bCs/>
              </w:rPr>
            </w:pPr>
            <w:r w:rsidRPr="002D08CD">
              <w:rPr>
                <w:rFonts w:cs="Arial"/>
                <w:bCs/>
              </w:rPr>
              <w:t>информационной системы</w:t>
            </w:r>
          </w:p>
        </w:tc>
      </w:tr>
      <w:tr w:rsidR="00AD31AF"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r>
              <w:rPr>
                <w:rFonts w:cs="Arial"/>
                <w:bCs/>
              </w:rPr>
              <w:t>1.1.8</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6F50C2">
            <w:pPr>
              <w:jc w:val="both"/>
              <w:rPr>
                <w:sz w:val="28"/>
                <w:szCs w:val="28"/>
              </w:rPr>
            </w:pPr>
            <w:r w:rsidRPr="00BD3034">
              <w:rPr>
                <w:sz w:val="28"/>
                <w:szCs w:val="28"/>
              </w:rPr>
              <w:t>Контрольная точка 1.1.</w:t>
            </w:r>
            <w:r>
              <w:rPr>
                <w:sz w:val="28"/>
                <w:szCs w:val="28"/>
              </w:rPr>
              <w:t>8</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3A4FC2">
            <w:pPr>
              <w:jc w:val="center"/>
              <w:rPr>
                <w:sz w:val="28"/>
                <w:szCs w:val="28"/>
              </w:rPr>
            </w:pPr>
            <w:r>
              <w:rPr>
                <w:sz w:val="28"/>
                <w:szCs w:val="28"/>
              </w:rPr>
              <w:t>25 декабря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ведущий специалист Администрации Литвиновского сельского поселения (Якшева Оксана Анатольевна)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151420">
            <w:pPr>
              <w:tabs>
                <w:tab w:val="right" w:pos="720"/>
                <w:tab w:val="center" w:pos="4677"/>
                <w:tab w:val="right" w:pos="9355"/>
              </w:tabs>
              <w:jc w:val="center"/>
              <w:rPr>
                <w:rFonts w:cs="Arial"/>
                <w:bCs/>
              </w:rPr>
            </w:pPr>
            <w:r>
              <w:rPr>
                <w:rFonts w:cs="Arial"/>
                <w:bCs/>
              </w:rPr>
              <w:t>Платежное поручение</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p>
        </w:tc>
      </w:tr>
      <w:tr w:rsidR="00AD31AF"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Default="00AD31AF" w:rsidP="00B54548">
            <w:pPr>
              <w:tabs>
                <w:tab w:val="right" w:pos="720"/>
                <w:tab w:val="center" w:pos="4677"/>
                <w:tab w:val="right" w:pos="9355"/>
              </w:tabs>
              <w:rPr>
                <w:rFonts w:cs="Arial"/>
                <w:bCs/>
              </w:rPr>
            </w:pPr>
            <w:r>
              <w:rPr>
                <w:rFonts w:cs="Arial"/>
                <w:bCs/>
              </w:rPr>
              <w:t>1.1.9</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6F50C2">
            <w:pPr>
              <w:jc w:val="both"/>
              <w:rPr>
                <w:sz w:val="28"/>
                <w:szCs w:val="28"/>
              </w:rPr>
            </w:pPr>
            <w:r w:rsidRPr="00BD3034">
              <w:rPr>
                <w:sz w:val="28"/>
                <w:szCs w:val="28"/>
              </w:rPr>
              <w:t>Контрольная точка 1.1.</w:t>
            </w:r>
            <w:r>
              <w:rPr>
                <w:sz w:val="28"/>
                <w:szCs w:val="28"/>
              </w:rPr>
              <w:t>9</w:t>
            </w:r>
            <w:r w:rsidRPr="00BD3034">
              <w:rPr>
                <w:sz w:val="28"/>
                <w:szCs w:val="28"/>
              </w:rPr>
              <w:t xml:space="preserve">. </w:t>
            </w:r>
            <w:r w:rsidRPr="00ED2A5A">
              <w:rPr>
                <w:sz w:val="28"/>
                <w:szCs w:val="28"/>
              </w:rPr>
              <w:t>«Закупки включены в план закупок»</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3A4FC2">
            <w:pPr>
              <w:jc w:val="both"/>
              <w:rPr>
                <w:sz w:val="28"/>
                <w:szCs w:val="28"/>
              </w:rPr>
            </w:pPr>
            <w:r>
              <w:rPr>
                <w:sz w:val="28"/>
                <w:szCs w:val="28"/>
              </w:rPr>
              <w:t>01</w:t>
            </w:r>
            <w:r w:rsidRPr="00BD3034">
              <w:rPr>
                <w:sz w:val="28"/>
                <w:szCs w:val="28"/>
              </w:rPr>
              <w:t xml:space="preserve"> </w:t>
            </w:r>
            <w:r>
              <w:rPr>
                <w:sz w:val="28"/>
                <w:szCs w:val="28"/>
              </w:rPr>
              <w:t>февраля</w:t>
            </w:r>
            <w:r w:rsidRPr="00BD3034">
              <w:rPr>
                <w:sz w:val="28"/>
                <w:szCs w:val="28"/>
              </w:rPr>
              <w:t xml:space="preserve"> 202</w:t>
            </w:r>
            <w:r>
              <w:rPr>
                <w:sz w:val="28"/>
                <w:szCs w:val="28"/>
              </w:rPr>
              <w:t>7</w:t>
            </w:r>
            <w:r w:rsidRPr="00BD3034">
              <w:rPr>
                <w:sz w:val="28"/>
                <w:szCs w:val="28"/>
              </w:rPr>
              <w:t xml:space="preserve">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ведущий специалист Администрации Литвиновского сельского поселения (Якшева Оксана Анатольевна)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151420">
            <w:pPr>
              <w:tabs>
                <w:tab w:val="right" w:pos="720"/>
                <w:tab w:val="center" w:pos="4677"/>
                <w:tab w:val="right" w:pos="9355"/>
              </w:tabs>
              <w:jc w:val="center"/>
              <w:rPr>
                <w:rFonts w:cs="Arial"/>
                <w:bCs/>
              </w:rPr>
            </w:pPr>
            <w:r>
              <w:rPr>
                <w:rFonts w:cs="Arial"/>
                <w:bCs/>
              </w:rPr>
              <w:t>Реестр закупок</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p>
        </w:tc>
      </w:tr>
      <w:tr w:rsidR="00AD31AF"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Default="00AD31AF" w:rsidP="00B54548">
            <w:pPr>
              <w:tabs>
                <w:tab w:val="right" w:pos="720"/>
                <w:tab w:val="center" w:pos="4677"/>
                <w:tab w:val="right" w:pos="9355"/>
              </w:tabs>
              <w:rPr>
                <w:rFonts w:cs="Arial"/>
                <w:bCs/>
              </w:rPr>
            </w:pPr>
            <w:r>
              <w:rPr>
                <w:rFonts w:cs="Arial"/>
                <w:bCs/>
              </w:rPr>
              <w:t>1.1.10</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6F50C2">
            <w:pPr>
              <w:jc w:val="both"/>
              <w:rPr>
                <w:sz w:val="28"/>
                <w:szCs w:val="28"/>
              </w:rPr>
            </w:pPr>
            <w:r w:rsidRPr="00BD3034">
              <w:rPr>
                <w:sz w:val="28"/>
                <w:szCs w:val="28"/>
              </w:rPr>
              <w:t>Контрольная точка 1.1.</w:t>
            </w:r>
            <w:r>
              <w:rPr>
                <w:sz w:val="28"/>
                <w:szCs w:val="28"/>
              </w:rPr>
              <w:t>10</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w:t>
            </w:r>
            <w:r w:rsidRPr="00ED2A5A">
              <w:rPr>
                <w:sz w:val="28"/>
                <w:szCs w:val="28"/>
              </w:rPr>
              <w:lastRenderedPageBreak/>
              <w:t>реестр контрактов, заключенных заказчиками по результатам закупок»</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3A4FC2">
            <w:pPr>
              <w:jc w:val="both"/>
              <w:rPr>
                <w:sz w:val="28"/>
                <w:szCs w:val="28"/>
              </w:rPr>
            </w:pPr>
            <w:r w:rsidRPr="00BD3034">
              <w:rPr>
                <w:sz w:val="28"/>
                <w:szCs w:val="28"/>
              </w:rPr>
              <w:lastRenderedPageBreak/>
              <w:t xml:space="preserve">30 </w:t>
            </w:r>
            <w:r>
              <w:rPr>
                <w:sz w:val="28"/>
                <w:szCs w:val="28"/>
              </w:rPr>
              <w:t>июня</w:t>
            </w:r>
            <w:r w:rsidRPr="00BD3034">
              <w:rPr>
                <w:sz w:val="28"/>
                <w:szCs w:val="28"/>
              </w:rPr>
              <w:t xml:space="preserve"> 202</w:t>
            </w:r>
            <w:r>
              <w:rPr>
                <w:sz w:val="28"/>
                <w:szCs w:val="28"/>
              </w:rPr>
              <w:t>7</w:t>
            </w:r>
            <w:r w:rsidRPr="00BD3034">
              <w:rPr>
                <w:sz w:val="28"/>
                <w:szCs w:val="28"/>
              </w:rPr>
              <w:t xml:space="preserve">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 xml:space="preserve">ведущий специалист Администрации Литвиновского сельского </w:t>
            </w:r>
            <w:r w:rsidRPr="00CF4E83">
              <w:lastRenderedPageBreak/>
              <w:t>поселения (Якшева Оксана Анатольевна)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151420">
            <w:pPr>
              <w:tabs>
                <w:tab w:val="right" w:pos="720"/>
                <w:tab w:val="center" w:pos="4677"/>
                <w:tab w:val="right" w:pos="9355"/>
              </w:tabs>
              <w:jc w:val="center"/>
              <w:rPr>
                <w:rFonts w:cs="Arial"/>
                <w:bCs/>
              </w:rPr>
            </w:pPr>
            <w:r>
              <w:rPr>
                <w:rFonts w:cs="Arial"/>
                <w:bCs/>
              </w:rPr>
              <w:lastRenderedPageBreak/>
              <w:t>Реестр контрактов</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p>
        </w:tc>
      </w:tr>
      <w:tr w:rsidR="00AD31AF"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Default="00AD31AF" w:rsidP="00B54548">
            <w:pPr>
              <w:tabs>
                <w:tab w:val="right" w:pos="720"/>
                <w:tab w:val="center" w:pos="4677"/>
                <w:tab w:val="right" w:pos="9355"/>
              </w:tabs>
              <w:rPr>
                <w:rFonts w:cs="Arial"/>
                <w:bCs/>
              </w:rPr>
            </w:pPr>
            <w:r>
              <w:rPr>
                <w:rFonts w:cs="Arial"/>
                <w:bCs/>
              </w:rPr>
              <w:lastRenderedPageBreak/>
              <w:t>1.1.11</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6F50C2">
            <w:pPr>
              <w:jc w:val="both"/>
              <w:rPr>
                <w:sz w:val="28"/>
                <w:szCs w:val="28"/>
              </w:rPr>
            </w:pPr>
            <w:r w:rsidRPr="00BD3034">
              <w:rPr>
                <w:sz w:val="28"/>
                <w:szCs w:val="28"/>
              </w:rPr>
              <w:t>Контрольная точка 1.1.</w:t>
            </w:r>
            <w:r>
              <w:rPr>
                <w:sz w:val="28"/>
                <w:szCs w:val="28"/>
              </w:rPr>
              <w:t>11</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3A4FC2">
            <w:pPr>
              <w:jc w:val="both"/>
              <w:rPr>
                <w:sz w:val="28"/>
                <w:szCs w:val="28"/>
              </w:rPr>
            </w:pPr>
            <w:r>
              <w:rPr>
                <w:sz w:val="28"/>
                <w:szCs w:val="28"/>
              </w:rPr>
              <w:t>15</w:t>
            </w:r>
            <w:r w:rsidRPr="00BD3034">
              <w:rPr>
                <w:sz w:val="28"/>
                <w:szCs w:val="28"/>
              </w:rPr>
              <w:t xml:space="preserve"> декабря 202</w:t>
            </w:r>
            <w:r>
              <w:rPr>
                <w:sz w:val="28"/>
                <w:szCs w:val="28"/>
              </w:rPr>
              <w:t>7</w:t>
            </w:r>
            <w:r w:rsidRPr="00BD3034">
              <w:rPr>
                <w:sz w:val="28"/>
                <w:szCs w:val="28"/>
              </w:rPr>
              <w:t xml:space="preserve">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ведущий специалист Администрации Литвиновского сельского поселения (Якшева Оксана Анатольевна)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151420">
            <w:pPr>
              <w:tabs>
                <w:tab w:val="right" w:pos="720"/>
                <w:tab w:val="center" w:pos="4677"/>
                <w:tab w:val="right" w:pos="9355"/>
              </w:tabs>
              <w:jc w:val="center"/>
              <w:rPr>
                <w:rFonts w:cs="Arial"/>
                <w:bCs/>
              </w:rPr>
            </w:pPr>
            <w:r>
              <w:rPr>
                <w:rFonts w:cs="Arial"/>
                <w:bCs/>
              </w:rPr>
              <w:t>Акт приемки</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p>
        </w:tc>
      </w:tr>
      <w:tr w:rsidR="00AD31AF"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Default="00AD31AF" w:rsidP="00B54548">
            <w:pPr>
              <w:tabs>
                <w:tab w:val="right" w:pos="720"/>
                <w:tab w:val="center" w:pos="4677"/>
                <w:tab w:val="right" w:pos="9355"/>
              </w:tabs>
              <w:rPr>
                <w:rFonts w:cs="Arial"/>
                <w:bCs/>
              </w:rPr>
            </w:pPr>
            <w:r>
              <w:rPr>
                <w:rFonts w:cs="Arial"/>
                <w:bCs/>
              </w:rPr>
              <w:t>1.1.12</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6F50C2">
            <w:pPr>
              <w:jc w:val="both"/>
              <w:rPr>
                <w:sz w:val="28"/>
                <w:szCs w:val="28"/>
              </w:rPr>
            </w:pPr>
            <w:r w:rsidRPr="00BD3034">
              <w:rPr>
                <w:sz w:val="28"/>
                <w:szCs w:val="28"/>
              </w:rPr>
              <w:t>Контрольная точка 1.1.</w:t>
            </w:r>
            <w:r>
              <w:rPr>
                <w:sz w:val="28"/>
                <w:szCs w:val="28"/>
              </w:rPr>
              <w:t>12</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3A4FC2">
            <w:pPr>
              <w:jc w:val="center"/>
              <w:rPr>
                <w:sz w:val="28"/>
                <w:szCs w:val="28"/>
              </w:rPr>
            </w:pPr>
            <w:r>
              <w:rPr>
                <w:sz w:val="28"/>
                <w:szCs w:val="28"/>
              </w:rPr>
              <w:t>25 декабря 2027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ведущий специалист Администрации Литвиновского сельского поселения (Якшева Оксана Анатольевна)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151420">
            <w:pPr>
              <w:tabs>
                <w:tab w:val="right" w:pos="720"/>
                <w:tab w:val="center" w:pos="4677"/>
                <w:tab w:val="right" w:pos="9355"/>
              </w:tabs>
              <w:jc w:val="center"/>
              <w:rPr>
                <w:rFonts w:cs="Arial"/>
                <w:bCs/>
              </w:rPr>
            </w:pPr>
            <w:r>
              <w:rPr>
                <w:rFonts w:cs="Arial"/>
                <w:bCs/>
              </w:rPr>
              <w:t>Платежное поручение</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p>
        </w:tc>
      </w:tr>
    </w:tbl>
    <w:p w:rsidR="00B87AA6" w:rsidRDefault="00B87AA6" w:rsidP="000A5466">
      <w:pPr>
        <w:tabs>
          <w:tab w:val="right" w:pos="720"/>
          <w:tab w:val="center" w:pos="4677"/>
          <w:tab w:val="right" w:pos="9355"/>
        </w:tabs>
        <w:rPr>
          <w:rFonts w:cs="Arial"/>
          <w:bCs/>
          <w:sz w:val="28"/>
          <w:szCs w:val="28"/>
        </w:rPr>
      </w:pPr>
    </w:p>
    <w:p w:rsidR="00116205" w:rsidRDefault="00116205">
      <w:pPr>
        <w:rPr>
          <w:rFonts w:cs="Arial"/>
          <w:bCs/>
          <w:sz w:val="28"/>
          <w:szCs w:val="28"/>
        </w:rPr>
      </w:pPr>
    </w:p>
    <w:p w:rsidR="004B4E80" w:rsidRDefault="004B4E80" w:rsidP="001974F0">
      <w:pPr>
        <w:tabs>
          <w:tab w:val="center" w:pos="4677"/>
          <w:tab w:val="right" w:pos="9355"/>
        </w:tabs>
        <w:rPr>
          <w:rFonts w:cs="Arial"/>
          <w:bCs/>
          <w:sz w:val="28"/>
          <w:szCs w:val="28"/>
        </w:rPr>
      </w:pPr>
      <w:r>
        <w:rPr>
          <w:rFonts w:cs="Arial"/>
          <w:bCs/>
          <w:sz w:val="28"/>
          <w:szCs w:val="28"/>
        </w:rPr>
        <w:t>Ведущий специалист:                                                                                                   О.И. Романенко</w:t>
      </w:r>
    </w:p>
    <w:sectPr w:rsidR="004B4E80" w:rsidSect="00264F70">
      <w:headerReference w:type="default" r:id="rId21"/>
      <w:footerReference w:type="default" r:id="rId22"/>
      <w:headerReference w:type="first" r:id="rId23"/>
      <w:pgSz w:w="16838" w:h="11906" w:orient="landscape" w:code="9"/>
      <w:pgMar w:top="426" w:right="536" w:bottom="142" w:left="567" w:header="39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960" w:rsidRDefault="007A5960">
      <w:r>
        <w:separator/>
      </w:r>
    </w:p>
  </w:endnote>
  <w:endnote w:type="continuationSeparator" w:id="1">
    <w:p w:rsidR="007A5960" w:rsidRDefault="007A59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Droid Sans Fallback">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A2" w:rsidRPr="009C438D" w:rsidRDefault="00A30DA2">
    <w:pPr>
      <w:pStyle w:val="a6"/>
    </w:pPr>
  </w:p>
  <w:p w:rsidR="00A30DA2" w:rsidRDefault="00581448" w:rsidP="004B040D">
    <w:pPr>
      <w:pStyle w:val="a6"/>
      <w:jc w:val="right"/>
    </w:pPr>
    <w:fldSimple w:instr="PAGE   \* MERGEFORMAT">
      <w:r w:rsidR="0073537C">
        <w:rPr>
          <w:noProof/>
        </w:rPr>
        <w:t>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A2" w:rsidRDefault="00A30DA2">
    <w:pPr>
      <w:pStyle w:val="a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960" w:rsidRDefault="007A5960">
      <w:r>
        <w:separator/>
      </w:r>
    </w:p>
  </w:footnote>
  <w:footnote w:type="continuationSeparator" w:id="1">
    <w:p w:rsidR="007A5960" w:rsidRDefault="007A59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A2" w:rsidRDefault="00581448">
    <w:pPr>
      <w:framePr w:wrap="around" w:vAnchor="text" w:hAnchor="margin" w:xAlign="center" w:y="1"/>
    </w:pPr>
    <w:fldSimple w:instr="PAGE \* Arabic">
      <w:r w:rsidR="0073537C">
        <w:rPr>
          <w:noProof/>
        </w:rPr>
        <w:t>24</w:t>
      </w:r>
    </w:fldSimple>
  </w:p>
  <w:p w:rsidR="00A30DA2" w:rsidRDefault="00A30DA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A2" w:rsidRDefault="00581448">
    <w:pPr>
      <w:framePr w:wrap="around" w:vAnchor="text" w:hAnchor="margin" w:xAlign="center" w:y="1"/>
    </w:pPr>
    <w:fldSimple w:instr="PAGE \* Arabic">
      <w:r w:rsidR="00A30DA2">
        <w:rPr>
          <w:noProof/>
        </w:rPr>
        <w:t>6</w:t>
      </w:r>
    </w:fldSimple>
  </w:p>
  <w:p w:rsidR="00A30DA2" w:rsidRDefault="00A30DA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nsid w:val="15EF2BCB"/>
    <w:multiLevelType w:val="multilevel"/>
    <w:tmpl w:val="A9BE869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6">
    <w:nsid w:val="4A362E44"/>
    <w:multiLevelType w:val="hybridMultilevel"/>
    <w:tmpl w:val="269ED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num w:numId="1">
    <w:abstractNumId w:val="0"/>
  </w:num>
  <w:num w:numId="2">
    <w:abstractNumId w:val="7"/>
  </w:num>
  <w:num w:numId="3">
    <w:abstractNumId w:val="5"/>
  </w:num>
  <w:num w:numId="4">
    <w:abstractNumId w:val="2"/>
  </w:num>
  <w:num w:numId="5">
    <w:abstractNumId w:val="3"/>
  </w:num>
  <w:num w:numId="6">
    <w:abstractNumId w:val="4"/>
  </w:num>
  <w:num w:numId="7">
    <w:abstractNumId w:val="1"/>
  </w:num>
  <w:num w:numId="8">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8914"/>
  </w:hdrShapeDefaults>
  <w:footnotePr>
    <w:footnote w:id="0"/>
    <w:footnote w:id="1"/>
  </w:footnotePr>
  <w:endnotePr>
    <w:endnote w:id="0"/>
    <w:endnote w:id="1"/>
  </w:endnotePr>
  <w:compat/>
  <w:rsids>
    <w:rsidRoot w:val="004B040D"/>
    <w:rsid w:val="000009A6"/>
    <w:rsid w:val="000021B0"/>
    <w:rsid w:val="0000567E"/>
    <w:rsid w:val="000135FF"/>
    <w:rsid w:val="000145DB"/>
    <w:rsid w:val="00015884"/>
    <w:rsid w:val="0002101A"/>
    <w:rsid w:val="000315A8"/>
    <w:rsid w:val="000321CE"/>
    <w:rsid w:val="00040C21"/>
    <w:rsid w:val="00041F2F"/>
    <w:rsid w:val="000422D2"/>
    <w:rsid w:val="000433FD"/>
    <w:rsid w:val="000446F7"/>
    <w:rsid w:val="000467A9"/>
    <w:rsid w:val="0005130D"/>
    <w:rsid w:val="00052989"/>
    <w:rsid w:val="00056046"/>
    <w:rsid w:val="000617A9"/>
    <w:rsid w:val="00063644"/>
    <w:rsid w:val="00065C07"/>
    <w:rsid w:val="00066FB7"/>
    <w:rsid w:val="00071DD4"/>
    <w:rsid w:val="00072833"/>
    <w:rsid w:val="000742FF"/>
    <w:rsid w:val="00087E16"/>
    <w:rsid w:val="00091B8F"/>
    <w:rsid w:val="00093DE3"/>
    <w:rsid w:val="00095007"/>
    <w:rsid w:val="00095BF2"/>
    <w:rsid w:val="000A0B7F"/>
    <w:rsid w:val="000A1852"/>
    <w:rsid w:val="000A1B81"/>
    <w:rsid w:val="000A5466"/>
    <w:rsid w:val="000B05EA"/>
    <w:rsid w:val="000B198B"/>
    <w:rsid w:val="000B404B"/>
    <w:rsid w:val="000B419E"/>
    <w:rsid w:val="000B6601"/>
    <w:rsid w:val="000B7147"/>
    <w:rsid w:val="000D11C6"/>
    <w:rsid w:val="000D3DDE"/>
    <w:rsid w:val="000D6775"/>
    <w:rsid w:val="000D703B"/>
    <w:rsid w:val="000E00D1"/>
    <w:rsid w:val="000E1276"/>
    <w:rsid w:val="000E20C8"/>
    <w:rsid w:val="000E7FF2"/>
    <w:rsid w:val="000F176F"/>
    <w:rsid w:val="000F1BA6"/>
    <w:rsid w:val="000F2F84"/>
    <w:rsid w:val="00102528"/>
    <w:rsid w:val="0010281A"/>
    <w:rsid w:val="0010527F"/>
    <w:rsid w:val="00105D3E"/>
    <w:rsid w:val="00116205"/>
    <w:rsid w:val="00121560"/>
    <w:rsid w:val="00122C83"/>
    <w:rsid w:val="00130BA6"/>
    <w:rsid w:val="001320C7"/>
    <w:rsid w:val="001336DE"/>
    <w:rsid w:val="00134BBF"/>
    <w:rsid w:val="00135EC3"/>
    <w:rsid w:val="00137733"/>
    <w:rsid w:val="00137943"/>
    <w:rsid w:val="00142A17"/>
    <w:rsid w:val="00146BF9"/>
    <w:rsid w:val="0015086D"/>
    <w:rsid w:val="0015228F"/>
    <w:rsid w:val="00152788"/>
    <w:rsid w:val="00160F52"/>
    <w:rsid w:val="001618F1"/>
    <w:rsid w:val="00162686"/>
    <w:rsid w:val="00162E57"/>
    <w:rsid w:val="00164085"/>
    <w:rsid w:val="001643E9"/>
    <w:rsid w:val="001859FC"/>
    <w:rsid w:val="00191DF6"/>
    <w:rsid w:val="00193982"/>
    <w:rsid w:val="001974F0"/>
    <w:rsid w:val="00197750"/>
    <w:rsid w:val="001A685E"/>
    <w:rsid w:val="001B1632"/>
    <w:rsid w:val="001B30BA"/>
    <w:rsid w:val="001B375F"/>
    <w:rsid w:val="001B4B19"/>
    <w:rsid w:val="001B4F6B"/>
    <w:rsid w:val="001B61BD"/>
    <w:rsid w:val="001C3018"/>
    <w:rsid w:val="001C3FBA"/>
    <w:rsid w:val="001C66D7"/>
    <w:rsid w:val="001D2CF3"/>
    <w:rsid w:val="001D45B9"/>
    <w:rsid w:val="001D58EC"/>
    <w:rsid w:val="001D5BC6"/>
    <w:rsid w:val="001D7B6E"/>
    <w:rsid w:val="001E2572"/>
    <w:rsid w:val="001F0876"/>
    <w:rsid w:val="001F0A14"/>
    <w:rsid w:val="001F185A"/>
    <w:rsid w:val="001F1B35"/>
    <w:rsid w:val="001F30D2"/>
    <w:rsid w:val="001F4C3B"/>
    <w:rsid w:val="001F6942"/>
    <w:rsid w:val="0020462A"/>
    <w:rsid w:val="00204694"/>
    <w:rsid w:val="00205045"/>
    <w:rsid w:val="00205591"/>
    <w:rsid w:val="002127C9"/>
    <w:rsid w:val="00214B11"/>
    <w:rsid w:val="00217475"/>
    <w:rsid w:val="00221F09"/>
    <w:rsid w:val="00230B7D"/>
    <w:rsid w:val="00232CB2"/>
    <w:rsid w:val="0023378C"/>
    <w:rsid w:val="00241D5F"/>
    <w:rsid w:val="002438B9"/>
    <w:rsid w:val="00247991"/>
    <w:rsid w:val="002514C5"/>
    <w:rsid w:val="00256DDD"/>
    <w:rsid w:val="002619BE"/>
    <w:rsid w:val="00261CC8"/>
    <w:rsid w:val="00264F70"/>
    <w:rsid w:val="0026718B"/>
    <w:rsid w:val="0026756F"/>
    <w:rsid w:val="002739FA"/>
    <w:rsid w:val="00274E0D"/>
    <w:rsid w:val="00276090"/>
    <w:rsid w:val="00283D8F"/>
    <w:rsid w:val="00283E44"/>
    <w:rsid w:val="0028547D"/>
    <w:rsid w:val="002865CB"/>
    <w:rsid w:val="00287151"/>
    <w:rsid w:val="00287165"/>
    <w:rsid w:val="00291E11"/>
    <w:rsid w:val="002937FE"/>
    <w:rsid w:val="00293EEB"/>
    <w:rsid w:val="002A0421"/>
    <w:rsid w:val="002A6ACA"/>
    <w:rsid w:val="002B33E8"/>
    <w:rsid w:val="002B597D"/>
    <w:rsid w:val="002C1B55"/>
    <w:rsid w:val="002C427D"/>
    <w:rsid w:val="002C5B0A"/>
    <w:rsid w:val="002D08CD"/>
    <w:rsid w:val="002D4093"/>
    <w:rsid w:val="002D6D12"/>
    <w:rsid w:val="002D7ED6"/>
    <w:rsid w:val="002E1D5C"/>
    <w:rsid w:val="002E5E2B"/>
    <w:rsid w:val="002E6C6F"/>
    <w:rsid w:val="002F01D1"/>
    <w:rsid w:val="002F7501"/>
    <w:rsid w:val="00301025"/>
    <w:rsid w:val="00303275"/>
    <w:rsid w:val="00304750"/>
    <w:rsid w:val="003055C6"/>
    <w:rsid w:val="003068E0"/>
    <w:rsid w:val="00313C5B"/>
    <w:rsid w:val="00314298"/>
    <w:rsid w:val="00320F99"/>
    <w:rsid w:val="00321A09"/>
    <w:rsid w:val="00321A21"/>
    <w:rsid w:val="00323345"/>
    <w:rsid w:val="00326F6E"/>
    <w:rsid w:val="0033236E"/>
    <w:rsid w:val="003333DD"/>
    <w:rsid w:val="003354FC"/>
    <w:rsid w:val="00346A95"/>
    <w:rsid w:val="00352275"/>
    <w:rsid w:val="00354121"/>
    <w:rsid w:val="00365E52"/>
    <w:rsid w:val="00366BB2"/>
    <w:rsid w:val="003715C7"/>
    <w:rsid w:val="00371AF9"/>
    <w:rsid w:val="0037568B"/>
    <w:rsid w:val="00375E46"/>
    <w:rsid w:val="003771D0"/>
    <w:rsid w:val="00381B4F"/>
    <w:rsid w:val="00384D70"/>
    <w:rsid w:val="003850B8"/>
    <w:rsid w:val="003A2E42"/>
    <w:rsid w:val="003A4FC2"/>
    <w:rsid w:val="003B2A99"/>
    <w:rsid w:val="003B3E0E"/>
    <w:rsid w:val="003B543E"/>
    <w:rsid w:val="003B67BF"/>
    <w:rsid w:val="003B6E6A"/>
    <w:rsid w:val="003B7DCE"/>
    <w:rsid w:val="003C0824"/>
    <w:rsid w:val="003C2690"/>
    <w:rsid w:val="003C6BA7"/>
    <w:rsid w:val="003D47CA"/>
    <w:rsid w:val="003E04F9"/>
    <w:rsid w:val="003E17AC"/>
    <w:rsid w:val="003E49E7"/>
    <w:rsid w:val="003F0189"/>
    <w:rsid w:val="003F3219"/>
    <w:rsid w:val="003F4A54"/>
    <w:rsid w:val="003F6032"/>
    <w:rsid w:val="003F7673"/>
    <w:rsid w:val="00405D8A"/>
    <w:rsid w:val="00413325"/>
    <w:rsid w:val="004161A9"/>
    <w:rsid w:val="00416BEF"/>
    <w:rsid w:val="0042123F"/>
    <w:rsid w:val="00422B23"/>
    <w:rsid w:val="00423BAA"/>
    <w:rsid w:val="00425899"/>
    <w:rsid w:val="00427BEF"/>
    <w:rsid w:val="00442CF2"/>
    <w:rsid w:val="0044393D"/>
    <w:rsid w:val="00446556"/>
    <w:rsid w:val="004506F8"/>
    <w:rsid w:val="00450842"/>
    <w:rsid w:val="00450E2B"/>
    <w:rsid w:val="00451D12"/>
    <w:rsid w:val="00453567"/>
    <w:rsid w:val="0045377D"/>
    <w:rsid w:val="00455AAA"/>
    <w:rsid w:val="00457287"/>
    <w:rsid w:val="0046070D"/>
    <w:rsid w:val="004648EE"/>
    <w:rsid w:val="004706C8"/>
    <w:rsid w:val="00473E05"/>
    <w:rsid w:val="00474FC1"/>
    <w:rsid w:val="004809A4"/>
    <w:rsid w:val="004813C4"/>
    <w:rsid w:val="00481450"/>
    <w:rsid w:val="00482BF6"/>
    <w:rsid w:val="00485298"/>
    <w:rsid w:val="0049150A"/>
    <w:rsid w:val="0049215A"/>
    <w:rsid w:val="004A49EC"/>
    <w:rsid w:val="004B040D"/>
    <w:rsid w:val="004B2917"/>
    <w:rsid w:val="004B4E80"/>
    <w:rsid w:val="004C3B5D"/>
    <w:rsid w:val="004C7E95"/>
    <w:rsid w:val="004D20A7"/>
    <w:rsid w:val="004D250A"/>
    <w:rsid w:val="004D2775"/>
    <w:rsid w:val="004D48DB"/>
    <w:rsid w:val="004D6D90"/>
    <w:rsid w:val="004E0E14"/>
    <w:rsid w:val="004E5C42"/>
    <w:rsid w:val="00505B80"/>
    <w:rsid w:val="00506564"/>
    <w:rsid w:val="00506965"/>
    <w:rsid w:val="00507D80"/>
    <w:rsid w:val="00507DD5"/>
    <w:rsid w:val="005103EA"/>
    <w:rsid w:val="005134A0"/>
    <w:rsid w:val="005162D6"/>
    <w:rsid w:val="0052376A"/>
    <w:rsid w:val="005274F5"/>
    <w:rsid w:val="00530FDF"/>
    <w:rsid w:val="00533A16"/>
    <w:rsid w:val="00534E9A"/>
    <w:rsid w:val="005361B2"/>
    <w:rsid w:val="005373E3"/>
    <w:rsid w:val="00540935"/>
    <w:rsid w:val="00541D86"/>
    <w:rsid w:val="00550A85"/>
    <w:rsid w:val="005557FE"/>
    <w:rsid w:val="00557E7E"/>
    <w:rsid w:val="005605F4"/>
    <w:rsid w:val="005660E3"/>
    <w:rsid w:val="005664E6"/>
    <w:rsid w:val="00573433"/>
    <w:rsid w:val="00573CA8"/>
    <w:rsid w:val="005773EB"/>
    <w:rsid w:val="00581448"/>
    <w:rsid w:val="00583170"/>
    <w:rsid w:val="005858A0"/>
    <w:rsid w:val="005877F7"/>
    <w:rsid w:val="00587CEB"/>
    <w:rsid w:val="005902E9"/>
    <w:rsid w:val="00596DC7"/>
    <w:rsid w:val="005A09E4"/>
    <w:rsid w:val="005A245C"/>
    <w:rsid w:val="005A7A4E"/>
    <w:rsid w:val="005B3B5F"/>
    <w:rsid w:val="005B6A51"/>
    <w:rsid w:val="005B7FFD"/>
    <w:rsid w:val="005C26F8"/>
    <w:rsid w:val="005C495E"/>
    <w:rsid w:val="005C57F6"/>
    <w:rsid w:val="005D1F62"/>
    <w:rsid w:val="005E14D2"/>
    <w:rsid w:val="005E2C0C"/>
    <w:rsid w:val="005E2E4F"/>
    <w:rsid w:val="005F0847"/>
    <w:rsid w:val="005F0CAB"/>
    <w:rsid w:val="005F23FE"/>
    <w:rsid w:val="005F4E3E"/>
    <w:rsid w:val="006050A2"/>
    <w:rsid w:val="006110A5"/>
    <w:rsid w:val="00613C08"/>
    <w:rsid w:val="00625ACF"/>
    <w:rsid w:val="00627644"/>
    <w:rsid w:val="00636A67"/>
    <w:rsid w:val="00641F26"/>
    <w:rsid w:val="0064261C"/>
    <w:rsid w:val="00642E8F"/>
    <w:rsid w:val="0064381B"/>
    <w:rsid w:val="00644C41"/>
    <w:rsid w:val="00644EC8"/>
    <w:rsid w:val="0066289A"/>
    <w:rsid w:val="00663078"/>
    <w:rsid w:val="00667AD1"/>
    <w:rsid w:val="0067759C"/>
    <w:rsid w:val="00682B00"/>
    <w:rsid w:val="00690622"/>
    <w:rsid w:val="00696A00"/>
    <w:rsid w:val="00696A2A"/>
    <w:rsid w:val="0069702D"/>
    <w:rsid w:val="00697743"/>
    <w:rsid w:val="006A1816"/>
    <w:rsid w:val="006A2F81"/>
    <w:rsid w:val="006A4064"/>
    <w:rsid w:val="006A4F7C"/>
    <w:rsid w:val="006A5CD0"/>
    <w:rsid w:val="006A743D"/>
    <w:rsid w:val="006B0C13"/>
    <w:rsid w:val="006B374C"/>
    <w:rsid w:val="006B5D3D"/>
    <w:rsid w:val="006C0780"/>
    <w:rsid w:val="006C42AD"/>
    <w:rsid w:val="006C6216"/>
    <w:rsid w:val="006D41D9"/>
    <w:rsid w:val="006D6285"/>
    <w:rsid w:val="006D796F"/>
    <w:rsid w:val="006E05D3"/>
    <w:rsid w:val="006E0F17"/>
    <w:rsid w:val="006E48AF"/>
    <w:rsid w:val="006F0840"/>
    <w:rsid w:val="006F423A"/>
    <w:rsid w:val="006F50C2"/>
    <w:rsid w:val="006F6259"/>
    <w:rsid w:val="00703B54"/>
    <w:rsid w:val="00703C3E"/>
    <w:rsid w:val="007055C4"/>
    <w:rsid w:val="0071168D"/>
    <w:rsid w:val="007167C7"/>
    <w:rsid w:val="00720281"/>
    <w:rsid w:val="007223B9"/>
    <w:rsid w:val="00724FEA"/>
    <w:rsid w:val="00725A0B"/>
    <w:rsid w:val="007300D1"/>
    <w:rsid w:val="00730FD3"/>
    <w:rsid w:val="00731A09"/>
    <w:rsid w:val="00732822"/>
    <w:rsid w:val="00732BAF"/>
    <w:rsid w:val="00734F36"/>
    <w:rsid w:val="0073537C"/>
    <w:rsid w:val="007403E8"/>
    <w:rsid w:val="007427A1"/>
    <w:rsid w:val="007447C5"/>
    <w:rsid w:val="00746B9A"/>
    <w:rsid w:val="007472E3"/>
    <w:rsid w:val="007554C6"/>
    <w:rsid w:val="00767FC2"/>
    <w:rsid w:val="00771A03"/>
    <w:rsid w:val="00776B22"/>
    <w:rsid w:val="00790261"/>
    <w:rsid w:val="00790439"/>
    <w:rsid w:val="007907B4"/>
    <w:rsid w:val="007932D3"/>
    <w:rsid w:val="00795263"/>
    <w:rsid w:val="007A31B0"/>
    <w:rsid w:val="007A5960"/>
    <w:rsid w:val="007B36E4"/>
    <w:rsid w:val="007B3BE9"/>
    <w:rsid w:val="007B7454"/>
    <w:rsid w:val="007C09BE"/>
    <w:rsid w:val="007C211F"/>
    <w:rsid w:val="007C2218"/>
    <w:rsid w:val="007C4781"/>
    <w:rsid w:val="007C732C"/>
    <w:rsid w:val="007D3769"/>
    <w:rsid w:val="007E5CF5"/>
    <w:rsid w:val="007F043E"/>
    <w:rsid w:val="007F0C4F"/>
    <w:rsid w:val="007F2AFE"/>
    <w:rsid w:val="007F3278"/>
    <w:rsid w:val="007F576D"/>
    <w:rsid w:val="007F63A7"/>
    <w:rsid w:val="00803474"/>
    <w:rsid w:val="008075FC"/>
    <w:rsid w:val="008104EA"/>
    <w:rsid w:val="00810C48"/>
    <w:rsid w:val="00830E24"/>
    <w:rsid w:val="008321BE"/>
    <w:rsid w:val="00832327"/>
    <w:rsid w:val="0083366C"/>
    <w:rsid w:val="00834B51"/>
    <w:rsid w:val="00836090"/>
    <w:rsid w:val="00836B61"/>
    <w:rsid w:val="00836D50"/>
    <w:rsid w:val="00842A92"/>
    <w:rsid w:val="00844AAA"/>
    <w:rsid w:val="008450B9"/>
    <w:rsid w:val="00847602"/>
    <w:rsid w:val="00855F8C"/>
    <w:rsid w:val="0086030A"/>
    <w:rsid w:val="008634D5"/>
    <w:rsid w:val="00867C73"/>
    <w:rsid w:val="00872883"/>
    <w:rsid w:val="008739A9"/>
    <w:rsid w:val="00875BCE"/>
    <w:rsid w:val="00881871"/>
    <w:rsid w:val="00882CEE"/>
    <w:rsid w:val="0088342E"/>
    <w:rsid w:val="008841E8"/>
    <w:rsid w:val="0088624C"/>
    <w:rsid w:val="00891127"/>
    <w:rsid w:val="00896144"/>
    <w:rsid w:val="00897979"/>
    <w:rsid w:val="008A122B"/>
    <w:rsid w:val="008A14C2"/>
    <w:rsid w:val="008A45CA"/>
    <w:rsid w:val="008A7597"/>
    <w:rsid w:val="008B0C4C"/>
    <w:rsid w:val="008B2ABD"/>
    <w:rsid w:val="008B34C8"/>
    <w:rsid w:val="008B7AAE"/>
    <w:rsid w:val="008B7B1C"/>
    <w:rsid w:val="008D72B1"/>
    <w:rsid w:val="008E0503"/>
    <w:rsid w:val="008E2310"/>
    <w:rsid w:val="008E5E61"/>
    <w:rsid w:val="008E63ED"/>
    <w:rsid w:val="008F3056"/>
    <w:rsid w:val="008F3C04"/>
    <w:rsid w:val="008F4E4B"/>
    <w:rsid w:val="008F69A0"/>
    <w:rsid w:val="008F6EA4"/>
    <w:rsid w:val="00907096"/>
    <w:rsid w:val="00910536"/>
    <w:rsid w:val="00920BE1"/>
    <w:rsid w:val="0093449C"/>
    <w:rsid w:val="00935A18"/>
    <w:rsid w:val="00940942"/>
    <w:rsid w:val="00940C3C"/>
    <w:rsid w:val="00943C43"/>
    <w:rsid w:val="00943E52"/>
    <w:rsid w:val="00944E52"/>
    <w:rsid w:val="00946579"/>
    <w:rsid w:val="009469D2"/>
    <w:rsid w:val="009511CF"/>
    <w:rsid w:val="00951EAE"/>
    <w:rsid w:val="00952B2F"/>
    <w:rsid w:val="00953560"/>
    <w:rsid w:val="009544E1"/>
    <w:rsid w:val="009573E9"/>
    <w:rsid w:val="009616F9"/>
    <w:rsid w:val="00964C73"/>
    <w:rsid w:val="009736B7"/>
    <w:rsid w:val="009749CB"/>
    <w:rsid w:val="009750FC"/>
    <w:rsid w:val="009800DC"/>
    <w:rsid w:val="00980DD6"/>
    <w:rsid w:val="00982599"/>
    <w:rsid w:val="00986E9A"/>
    <w:rsid w:val="00986F4B"/>
    <w:rsid w:val="00991E20"/>
    <w:rsid w:val="00993503"/>
    <w:rsid w:val="00995FD7"/>
    <w:rsid w:val="009A185F"/>
    <w:rsid w:val="009A201A"/>
    <w:rsid w:val="009A2C14"/>
    <w:rsid w:val="009A598C"/>
    <w:rsid w:val="009A6C40"/>
    <w:rsid w:val="009B4AE8"/>
    <w:rsid w:val="009B544F"/>
    <w:rsid w:val="009B55A7"/>
    <w:rsid w:val="009B6172"/>
    <w:rsid w:val="009C43BE"/>
    <w:rsid w:val="009C6395"/>
    <w:rsid w:val="009D177B"/>
    <w:rsid w:val="009D6C77"/>
    <w:rsid w:val="009D780F"/>
    <w:rsid w:val="009E210C"/>
    <w:rsid w:val="009E28BA"/>
    <w:rsid w:val="009E3523"/>
    <w:rsid w:val="009E372A"/>
    <w:rsid w:val="009E4BF0"/>
    <w:rsid w:val="009E6FFE"/>
    <w:rsid w:val="009E7F21"/>
    <w:rsid w:val="009F18C6"/>
    <w:rsid w:val="009F2351"/>
    <w:rsid w:val="009F74E7"/>
    <w:rsid w:val="009F792E"/>
    <w:rsid w:val="00A027DB"/>
    <w:rsid w:val="00A05C6B"/>
    <w:rsid w:val="00A1157A"/>
    <w:rsid w:val="00A16445"/>
    <w:rsid w:val="00A16519"/>
    <w:rsid w:val="00A210F6"/>
    <w:rsid w:val="00A2495A"/>
    <w:rsid w:val="00A27077"/>
    <w:rsid w:val="00A2770B"/>
    <w:rsid w:val="00A30DA2"/>
    <w:rsid w:val="00A327C7"/>
    <w:rsid w:val="00A32A08"/>
    <w:rsid w:val="00A35C04"/>
    <w:rsid w:val="00A36C6E"/>
    <w:rsid w:val="00A40C35"/>
    <w:rsid w:val="00A461E3"/>
    <w:rsid w:val="00A53C9B"/>
    <w:rsid w:val="00A61A02"/>
    <w:rsid w:val="00A63F91"/>
    <w:rsid w:val="00A753AD"/>
    <w:rsid w:val="00A7546C"/>
    <w:rsid w:val="00A75B57"/>
    <w:rsid w:val="00A7662E"/>
    <w:rsid w:val="00A773B5"/>
    <w:rsid w:val="00A7757F"/>
    <w:rsid w:val="00A80C39"/>
    <w:rsid w:val="00A85F74"/>
    <w:rsid w:val="00A93034"/>
    <w:rsid w:val="00A94403"/>
    <w:rsid w:val="00AA4326"/>
    <w:rsid w:val="00AA4EA9"/>
    <w:rsid w:val="00AA6F85"/>
    <w:rsid w:val="00AB3FBE"/>
    <w:rsid w:val="00AB4651"/>
    <w:rsid w:val="00AB490E"/>
    <w:rsid w:val="00AB4EA5"/>
    <w:rsid w:val="00AB7E08"/>
    <w:rsid w:val="00AB7E20"/>
    <w:rsid w:val="00AC3786"/>
    <w:rsid w:val="00AC4647"/>
    <w:rsid w:val="00AC554B"/>
    <w:rsid w:val="00AC5768"/>
    <w:rsid w:val="00AC79DE"/>
    <w:rsid w:val="00AD31AF"/>
    <w:rsid w:val="00AD3F6B"/>
    <w:rsid w:val="00AD4C31"/>
    <w:rsid w:val="00AE2271"/>
    <w:rsid w:val="00AE3245"/>
    <w:rsid w:val="00AE38A6"/>
    <w:rsid w:val="00AE6591"/>
    <w:rsid w:val="00AF2E2F"/>
    <w:rsid w:val="00AF6D47"/>
    <w:rsid w:val="00AF7180"/>
    <w:rsid w:val="00B04563"/>
    <w:rsid w:val="00B14A01"/>
    <w:rsid w:val="00B16010"/>
    <w:rsid w:val="00B17ACB"/>
    <w:rsid w:val="00B17C37"/>
    <w:rsid w:val="00B36163"/>
    <w:rsid w:val="00B36963"/>
    <w:rsid w:val="00B42513"/>
    <w:rsid w:val="00B42A9A"/>
    <w:rsid w:val="00B43091"/>
    <w:rsid w:val="00B50382"/>
    <w:rsid w:val="00B54548"/>
    <w:rsid w:val="00B545E8"/>
    <w:rsid w:val="00B547C2"/>
    <w:rsid w:val="00B629E6"/>
    <w:rsid w:val="00B63F11"/>
    <w:rsid w:val="00B643E7"/>
    <w:rsid w:val="00B66291"/>
    <w:rsid w:val="00B67E8F"/>
    <w:rsid w:val="00B7179F"/>
    <w:rsid w:val="00B722D6"/>
    <w:rsid w:val="00B72BF3"/>
    <w:rsid w:val="00B734B1"/>
    <w:rsid w:val="00B742D4"/>
    <w:rsid w:val="00B7586A"/>
    <w:rsid w:val="00B7722E"/>
    <w:rsid w:val="00B80AAF"/>
    <w:rsid w:val="00B812C0"/>
    <w:rsid w:val="00B855F2"/>
    <w:rsid w:val="00B87AA6"/>
    <w:rsid w:val="00B9281A"/>
    <w:rsid w:val="00B957DE"/>
    <w:rsid w:val="00B96E3F"/>
    <w:rsid w:val="00BA0186"/>
    <w:rsid w:val="00BA15A1"/>
    <w:rsid w:val="00BA31B2"/>
    <w:rsid w:val="00BA5ECB"/>
    <w:rsid w:val="00BB6ED2"/>
    <w:rsid w:val="00BC16ED"/>
    <w:rsid w:val="00BC539D"/>
    <w:rsid w:val="00BC6F8C"/>
    <w:rsid w:val="00BD3034"/>
    <w:rsid w:val="00BD32BF"/>
    <w:rsid w:val="00BD3AB1"/>
    <w:rsid w:val="00BD53C4"/>
    <w:rsid w:val="00BD5CFE"/>
    <w:rsid w:val="00BD71D8"/>
    <w:rsid w:val="00BE25E3"/>
    <w:rsid w:val="00BE2F31"/>
    <w:rsid w:val="00BE6239"/>
    <w:rsid w:val="00BF0C2D"/>
    <w:rsid w:val="00BF4BF7"/>
    <w:rsid w:val="00C0178C"/>
    <w:rsid w:val="00C022EF"/>
    <w:rsid w:val="00C0650E"/>
    <w:rsid w:val="00C078AA"/>
    <w:rsid w:val="00C114E5"/>
    <w:rsid w:val="00C11EC8"/>
    <w:rsid w:val="00C12317"/>
    <w:rsid w:val="00C13F2E"/>
    <w:rsid w:val="00C13FBB"/>
    <w:rsid w:val="00C202E1"/>
    <w:rsid w:val="00C27AD3"/>
    <w:rsid w:val="00C34CB6"/>
    <w:rsid w:val="00C37D06"/>
    <w:rsid w:val="00C4169F"/>
    <w:rsid w:val="00C449D0"/>
    <w:rsid w:val="00C45007"/>
    <w:rsid w:val="00C52CE4"/>
    <w:rsid w:val="00C534ED"/>
    <w:rsid w:val="00C540D3"/>
    <w:rsid w:val="00C5443A"/>
    <w:rsid w:val="00C5593E"/>
    <w:rsid w:val="00C55CCC"/>
    <w:rsid w:val="00C6245A"/>
    <w:rsid w:val="00C625B5"/>
    <w:rsid w:val="00C6512E"/>
    <w:rsid w:val="00C77863"/>
    <w:rsid w:val="00C77ECE"/>
    <w:rsid w:val="00C81E7E"/>
    <w:rsid w:val="00C83539"/>
    <w:rsid w:val="00C9045D"/>
    <w:rsid w:val="00C91462"/>
    <w:rsid w:val="00C934A0"/>
    <w:rsid w:val="00C93760"/>
    <w:rsid w:val="00CA0926"/>
    <w:rsid w:val="00CA0B3F"/>
    <w:rsid w:val="00CA2D3C"/>
    <w:rsid w:val="00CA3832"/>
    <w:rsid w:val="00CB0E46"/>
    <w:rsid w:val="00CB5250"/>
    <w:rsid w:val="00CB5A5B"/>
    <w:rsid w:val="00CB657B"/>
    <w:rsid w:val="00CC3551"/>
    <w:rsid w:val="00CD137D"/>
    <w:rsid w:val="00CD2879"/>
    <w:rsid w:val="00CE2826"/>
    <w:rsid w:val="00CE329E"/>
    <w:rsid w:val="00CE6B72"/>
    <w:rsid w:val="00CE740C"/>
    <w:rsid w:val="00CE7A4C"/>
    <w:rsid w:val="00CF22A8"/>
    <w:rsid w:val="00CF29E0"/>
    <w:rsid w:val="00CF4E83"/>
    <w:rsid w:val="00CF6248"/>
    <w:rsid w:val="00CF6331"/>
    <w:rsid w:val="00D07ECD"/>
    <w:rsid w:val="00D169CE"/>
    <w:rsid w:val="00D1727A"/>
    <w:rsid w:val="00D25DED"/>
    <w:rsid w:val="00D278A6"/>
    <w:rsid w:val="00D324D3"/>
    <w:rsid w:val="00D36E62"/>
    <w:rsid w:val="00D400F7"/>
    <w:rsid w:val="00D41E71"/>
    <w:rsid w:val="00D425E3"/>
    <w:rsid w:val="00D44A88"/>
    <w:rsid w:val="00D4638E"/>
    <w:rsid w:val="00D46DAB"/>
    <w:rsid w:val="00D4748A"/>
    <w:rsid w:val="00D51D72"/>
    <w:rsid w:val="00D52768"/>
    <w:rsid w:val="00D571D4"/>
    <w:rsid w:val="00D633F2"/>
    <w:rsid w:val="00D6382D"/>
    <w:rsid w:val="00D63ECD"/>
    <w:rsid w:val="00D64A5C"/>
    <w:rsid w:val="00D70E03"/>
    <w:rsid w:val="00D713E2"/>
    <w:rsid w:val="00D72F2A"/>
    <w:rsid w:val="00D819C7"/>
    <w:rsid w:val="00D86A86"/>
    <w:rsid w:val="00D86CCF"/>
    <w:rsid w:val="00D9607E"/>
    <w:rsid w:val="00DA2992"/>
    <w:rsid w:val="00DA3871"/>
    <w:rsid w:val="00DA3D74"/>
    <w:rsid w:val="00DA5BBC"/>
    <w:rsid w:val="00DA66D5"/>
    <w:rsid w:val="00DB78F2"/>
    <w:rsid w:val="00DC2FB3"/>
    <w:rsid w:val="00DC58C5"/>
    <w:rsid w:val="00DD01A9"/>
    <w:rsid w:val="00DE14EC"/>
    <w:rsid w:val="00DE3303"/>
    <w:rsid w:val="00DE3DEE"/>
    <w:rsid w:val="00DE5DCF"/>
    <w:rsid w:val="00DF06D7"/>
    <w:rsid w:val="00DF1B73"/>
    <w:rsid w:val="00E041AF"/>
    <w:rsid w:val="00E17AC1"/>
    <w:rsid w:val="00E17C2C"/>
    <w:rsid w:val="00E21996"/>
    <w:rsid w:val="00E2395A"/>
    <w:rsid w:val="00E24531"/>
    <w:rsid w:val="00E249B9"/>
    <w:rsid w:val="00E262E5"/>
    <w:rsid w:val="00E30BE3"/>
    <w:rsid w:val="00E3407B"/>
    <w:rsid w:val="00E36E59"/>
    <w:rsid w:val="00E41645"/>
    <w:rsid w:val="00E57C9A"/>
    <w:rsid w:val="00E6029D"/>
    <w:rsid w:val="00E605D8"/>
    <w:rsid w:val="00E60C95"/>
    <w:rsid w:val="00E626DF"/>
    <w:rsid w:val="00E71E21"/>
    <w:rsid w:val="00E75AC6"/>
    <w:rsid w:val="00E77D3C"/>
    <w:rsid w:val="00E77D4D"/>
    <w:rsid w:val="00E80145"/>
    <w:rsid w:val="00E81B32"/>
    <w:rsid w:val="00E830C9"/>
    <w:rsid w:val="00E84D87"/>
    <w:rsid w:val="00E92477"/>
    <w:rsid w:val="00E9401E"/>
    <w:rsid w:val="00E94C09"/>
    <w:rsid w:val="00E9655A"/>
    <w:rsid w:val="00EA0F1C"/>
    <w:rsid w:val="00EA29C8"/>
    <w:rsid w:val="00EA62CA"/>
    <w:rsid w:val="00EA7448"/>
    <w:rsid w:val="00EA78A4"/>
    <w:rsid w:val="00EA7C5C"/>
    <w:rsid w:val="00EA7CAE"/>
    <w:rsid w:val="00EB26E6"/>
    <w:rsid w:val="00EB2C50"/>
    <w:rsid w:val="00EB3735"/>
    <w:rsid w:val="00EB573B"/>
    <w:rsid w:val="00EC03E5"/>
    <w:rsid w:val="00EC7F97"/>
    <w:rsid w:val="00ED11B1"/>
    <w:rsid w:val="00EE2DFF"/>
    <w:rsid w:val="00EE3388"/>
    <w:rsid w:val="00EE5862"/>
    <w:rsid w:val="00EE779B"/>
    <w:rsid w:val="00EF2EA4"/>
    <w:rsid w:val="00EF4E7D"/>
    <w:rsid w:val="00EF5CA9"/>
    <w:rsid w:val="00EF6DE4"/>
    <w:rsid w:val="00EF7EA5"/>
    <w:rsid w:val="00F00F06"/>
    <w:rsid w:val="00F03F50"/>
    <w:rsid w:val="00F06328"/>
    <w:rsid w:val="00F154AE"/>
    <w:rsid w:val="00F1584B"/>
    <w:rsid w:val="00F20672"/>
    <w:rsid w:val="00F25C0B"/>
    <w:rsid w:val="00F2721B"/>
    <w:rsid w:val="00F335B8"/>
    <w:rsid w:val="00F34502"/>
    <w:rsid w:val="00F35093"/>
    <w:rsid w:val="00F35207"/>
    <w:rsid w:val="00F37CE0"/>
    <w:rsid w:val="00F45E35"/>
    <w:rsid w:val="00F4755E"/>
    <w:rsid w:val="00F5004C"/>
    <w:rsid w:val="00F51BAC"/>
    <w:rsid w:val="00F561CC"/>
    <w:rsid w:val="00F56565"/>
    <w:rsid w:val="00F57EB5"/>
    <w:rsid w:val="00F60C5E"/>
    <w:rsid w:val="00F76588"/>
    <w:rsid w:val="00F76CA4"/>
    <w:rsid w:val="00F77960"/>
    <w:rsid w:val="00F80F51"/>
    <w:rsid w:val="00F83D6E"/>
    <w:rsid w:val="00F9265B"/>
    <w:rsid w:val="00F93A77"/>
    <w:rsid w:val="00F956CA"/>
    <w:rsid w:val="00F962A9"/>
    <w:rsid w:val="00FA05F2"/>
    <w:rsid w:val="00FA0D63"/>
    <w:rsid w:val="00FA3057"/>
    <w:rsid w:val="00FA5BA3"/>
    <w:rsid w:val="00FA737E"/>
    <w:rsid w:val="00FA7AB1"/>
    <w:rsid w:val="00FB31C3"/>
    <w:rsid w:val="00FB4B1D"/>
    <w:rsid w:val="00FB786A"/>
    <w:rsid w:val="00FC1EF1"/>
    <w:rsid w:val="00FC48B4"/>
    <w:rsid w:val="00FD15FC"/>
    <w:rsid w:val="00FD1C5D"/>
    <w:rsid w:val="00FD4313"/>
    <w:rsid w:val="00FD7886"/>
    <w:rsid w:val="00FE3233"/>
    <w:rsid w:val="00FE7ADB"/>
    <w:rsid w:val="00FF1ED2"/>
    <w:rsid w:val="00FF3484"/>
    <w:rsid w:val="00FF48E7"/>
    <w:rsid w:val="00FF4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List Bullet" w:uiPriority="99"/>
    <w:lsdException w:name="List 3" w:uiPriority="99"/>
    <w:lsdException w:name="Title" w:qFormat="1"/>
    <w:lsdException w:name="Subtitle" w:qFormat="1"/>
    <w:lsdException w:name="Body Text First Indent" w:uiPriority="99"/>
    <w:lsdException w:name="Body Text 2" w:uiPriority="99"/>
    <w:lsdException w:name="Body Text Indent 2" w:uiPriority="99"/>
    <w:lsdException w:name="Body Text Indent 3" w:uiPriority="99"/>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3644"/>
    <w:rPr>
      <w:sz w:val="24"/>
      <w:szCs w:val="24"/>
    </w:rPr>
  </w:style>
  <w:style w:type="paragraph" w:styleId="1">
    <w:name w:val="heading 1"/>
    <w:basedOn w:val="a"/>
    <w:next w:val="a"/>
    <w:link w:val="10"/>
    <w:qFormat/>
    <w:rsid w:val="001D2CF3"/>
    <w:pPr>
      <w:keepNext/>
      <w:jc w:val="center"/>
      <w:outlineLvl w:val="0"/>
    </w:pPr>
    <w:rPr>
      <w:sz w:val="44"/>
      <w:szCs w:val="20"/>
    </w:rPr>
  </w:style>
  <w:style w:type="paragraph" w:styleId="2">
    <w:name w:val="heading 2"/>
    <w:basedOn w:val="a"/>
    <w:next w:val="a"/>
    <w:link w:val="20"/>
    <w:qFormat/>
    <w:rsid w:val="001D2CF3"/>
    <w:pPr>
      <w:keepNext/>
      <w:outlineLvl w:val="1"/>
    </w:pPr>
    <w:rPr>
      <w:b/>
      <w:sz w:val="28"/>
      <w:szCs w:val="20"/>
    </w:rPr>
  </w:style>
  <w:style w:type="paragraph" w:styleId="3">
    <w:name w:val="heading 3"/>
    <w:basedOn w:val="2"/>
    <w:next w:val="a"/>
    <w:link w:val="30"/>
    <w:unhideWhenUsed/>
    <w:qFormat/>
    <w:rsid w:val="000F2F84"/>
    <w:pPr>
      <w:keepNext w:val="0"/>
      <w:widowControl w:val="0"/>
      <w:autoSpaceDE w:val="0"/>
      <w:autoSpaceDN w:val="0"/>
      <w:adjustRightInd w:val="0"/>
      <w:jc w:val="both"/>
      <w:outlineLvl w:val="2"/>
    </w:pPr>
    <w:rPr>
      <w:rFonts w:ascii="Arial" w:hAnsi="Arial"/>
      <w:b w:val="0"/>
      <w:sz w:val="24"/>
      <w:szCs w:val="24"/>
    </w:rPr>
  </w:style>
  <w:style w:type="paragraph" w:styleId="4">
    <w:name w:val="heading 4"/>
    <w:basedOn w:val="3"/>
    <w:next w:val="a"/>
    <w:link w:val="40"/>
    <w:unhideWhenUsed/>
    <w:qFormat/>
    <w:rsid w:val="000F2F84"/>
    <w:pPr>
      <w:outlineLvl w:val="3"/>
    </w:pPr>
  </w:style>
  <w:style w:type="paragraph" w:styleId="5">
    <w:name w:val="heading 5"/>
    <w:basedOn w:val="a"/>
    <w:next w:val="a"/>
    <w:link w:val="50"/>
    <w:unhideWhenUsed/>
    <w:qFormat/>
    <w:rsid w:val="000F2F84"/>
    <w:pPr>
      <w:spacing w:before="240" w:after="60"/>
      <w:outlineLvl w:val="4"/>
    </w:pPr>
    <w:rPr>
      <w:rFonts w:ascii="Arial" w:hAnsi="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B040D"/>
    <w:rPr>
      <w:sz w:val="44"/>
      <w:lang w:val="ru-RU" w:eastAsia="ru-RU" w:bidi="ar-SA"/>
    </w:rPr>
  </w:style>
  <w:style w:type="paragraph" w:styleId="a3">
    <w:name w:val="header"/>
    <w:basedOn w:val="a"/>
    <w:link w:val="a4"/>
    <w:rsid w:val="001D2CF3"/>
    <w:pPr>
      <w:tabs>
        <w:tab w:val="center" w:pos="4536"/>
        <w:tab w:val="right" w:pos="9072"/>
      </w:tabs>
    </w:pPr>
    <w:rPr>
      <w:sz w:val="28"/>
      <w:szCs w:val="20"/>
    </w:rPr>
  </w:style>
  <w:style w:type="character" w:customStyle="1" w:styleId="a4">
    <w:name w:val="Верхний колонтитул Знак"/>
    <w:link w:val="a3"/>
    <w:uiPriority w:val="99"/>
    <w:locked/>
    <w:rsid w:val="004B040D"/>
    <w:rPr>
      <w:sz w:val="28"/>
      <w:lang w:val="ru-RU" w:eastAsia="ru-RU" w:bidi="ar-SA"/>
    </w:rPr>
  </w:style>
  <w:style w:type="paragraph" w:customStyle="1" w:styleId="21">
    <w:name w:val="Основной текст 21"/>
    <w:basedOn w:val="a"/>
    <w:rsid w:val="001D2CF3"/>
    <w:pPr>
      <w:ind w:firstLine="720"/>
      <w:jc w:val="both"/>
    </w:pPr>
    <w:rPr>
      <w:sz w:val="20"/>
      <w:szCs w:val="20"/>
    </w:rPr>
  </w:style>
  <w:style w:type="paragraph" w:customStyle="1" w:styleId="210">
    <w:name w:val="Основной текст с отступом 21"/>
    <w:basedOn w:val="a"/>
    <w:rsid w:val="001D2CF3"/>
    <w:pPr>
      <w:ind w:firstLine="720"/>
    </w:pPr>
    <w:rPr>
      <w:szCs w:val="20"/>
    </w:rPr>
  </w:style>
  <w:style w:type="paragraph" w:styleId="a5">
    <w:name w:val="caption"/>
    <w:basedOn w:val="a"/>
    <w:next w:val="a"/>
    <w:qFormat/>
    <w:rsid w:val="001D2CF3"/>
    <w:pPr>
      <w:spacing w:before="120"/>
      <w:jc w:val="center"/>
    </w:pPr>
    <w:rPr>
      <w:b/>
      <w:sz w:val="28"/>
    </w:rPr>
  </w:style>
  <w:style w:type="paragraph" w:styleId="a6">
    <w:name w:val="footer"/>
    <w:aliases w:val="Знак"/>
    <w:basedOn w:val="a"/>
    <w:link w:val="a7"/>
    <w:uiPriority w:val="99"/>
    <w:rsid w:val="001D2CF3"/>
    <w:pPr>
      <w:tabs>
        <w:tab w:val="center" w:pos="4677"/>
        <w:tab w:val="right" w:pos="9355"/>
      </w:tabs>
    </w:pPr>
  </w:style>
  <w:style w:type="character" w:customStyle="1" w:styleId="a7">
    <w:name w:val="Нижний колонтитул Знак"/>
    <w:aliases w:val="Знак Знак"/>
    <w:link w:val="a6"/>
    <w:uiPriority w:val="99"/>
    <w:locked/>
    <w:rsid w:val="004B040D"/>
    <w:rPr>
      <w:sz w:val="24"/>
      <w:szCs w:val="24"/>
      <w:lang w:val="ru-RU" w:eastAsia="ru-RU" w:bidi="ar-SA"/>
    </w:rPr>
  </w:style>
  <w:style w:type="paragraph" w:styleId="a8">
    <w:name w:val="Body Text"/>
    <w:basedOn w:val="a"/>
    <w:link w:val="a9"/>
    <w:rsid w:val="004B040D"/>
    <w:rPr>
      <w:sz w:val="28"/>
      <w:szCs w:val="20"/>
    </w:rPr>
  </w:style>
  <w:style w:type="character" w:customStyle="1" w:styleId="a9">
    <w:name w:val="Основной текст Знак"/>
    <w:link w:val="a8"/>
    <w:uiPriority w:val="99"/>
    <w:locked/>
    <w:rsid w:val="004B040D"/>
    <w:rPr>
      <w:sz w:val="28"/>
      <w:lang w:val="ru-RU" w:eastAsia="ru-RU" w:bidi="ar-SA"/>
    </w:rPr>
  </w:style>
  <w:style w:type="paragraph" w:styleId="aa">
    <w:name w:val="Body Text Indent"/>
    <w:basedOn w:val="a"/>
    <w:link w:val="ab"/>
    <w:rsid w:val="004B040D"/>
    <w:pPr>
      <w:ind w:firstLine="709"/>
      <w:jc w:val="both"/>
    </w:pPr>
    <w:rPr>
      <w:sz w:val="28"/>
      <w:szCs w:val="20"/>
    </w:rPr>
  </w:style>
  <w:style w:type="paragraph" w:customStyle="1" w:styleId="Postan">
    <w:name w:val="Postan"/>
    <w:basedOn w:val="a"/>
    <w:uiPriority w:val="99"/>
    <w:rsid w:val="004B040D"/>
    <w:pPr>
      <w:jc w:val="center"/>
    </w:pPr>
    <w:rPr>
      <w:sz w:val="28"/>
      <w:szCs w:val="20"/>
    </w:rPr>
  </w:style>
  <w:style w:type="character" w:styleId="ac">
    <w:name w:val="page number"/>
    <w:basedOn w:val="a0"/>
    <w:rsid w:val="004B040D"/>
  </w:style>
  <w:style w:type="paragraph" w:customStyle="1" w:styleId="ad">
    <w:name w:val="Нормальный (таблица)"/>
    <w:basedOn w:val="a"/>
    <w:next w:val="a"/>
    <w:uiPriority w:val="99"/>
    <w:rsid w:val="004B040D"/>
    <w:pPr>
      <w:widowControl w:val="0"/>
      <w:autoSpaceDE w:val="0"/>
      <w:autoSpaceDN w:val="0"/>
      <w:adjustRightInd w:val="0"/>
      <w:jc w:val="both"/>
    </w:pPr>
    <w:rPr>
      <w:rFonts w:ascii="Arial" w:eastAsia="Calibri" w:hAnsi="Arial" w:cs="Arial"/>
    </w:rPr>
  </w:style>
  <w:style w:type="paragraph" w:customStyle="1" w:styleId="ae">
    <w:name w:val="Прижатый влево"/>
    <w:basedOn w:val="a"/>
    <w:next w:val="a"/>
    <w:rsid w:val="004B040D"/>
    <w:pPr>
      <w:widowControl w:val="0"/>
      <w:autoSpaceDE w:val="0"/>
      <w:autoSpaceDN w:val="0"/>
      <w:adjustRightInd w:val="0"/>
    </w:pPr>
    <w:rPr>
      <w:rFonts w:ascii="Arial" w:eastAsia="Calibri" w:hAnsi="Arial" w:cs="Arial"/>
    </w:rPr>
  </w:style>
  <w:style w:type="paragraph" w:customStyle="1" w:styleId="211">
    <w:name w:val="Основной текст 21"/>
    <w:basedOn w:val="a"/>
    <w:uiPriority w:val="99"/>
    <w:rsid w:val="004B040D"/>
    <w:pPr>
      <w:ind w:firstLine="720"/>
      <w:jc w:val="both"/>
    </w:pPr>
    <w:rPr>
      <w:rFonts w:eastAsia="Calibri"/>
      <w:sz w:val="28"/>
      <w:szCs w:val="20"/>
    </w:rPr>
  </w:style>
  <w:style w:type="paragraph" w:styleId="22">
    <w:name w:val="Body Text Indent 2"/>
    <w:basedOn w:val="a"/>
    <w:link w:val="23"/>
    <w:uiPriority w:val="99"/>
    <w:rsid w:val="004B040D"/>
    <w:pPr>
      <w:ind w:firstLine="702"/>
      <w:jc w:val="both"/>
    </w:pPr>
    <w:rPr>
      <w:rFonts w:eastAsia="Calibri"/>
      <w:sz w:val="28"/>
    </w:rPr>
  </w:style>
  <w:style w:type="character" w:customStyle="1" w:styleId="23">
    <w:name w:val="Основной текст с отступом 2 Знак"/>
    <w:link w:val="22"/>
    <w:uiPriority w:val="99"/>
    <w:locked/>
    <w:rsid w:val="004B040D"/>
    <w:rPr>
      <w:rFonts w:eastAsia="Calibri"/>
      <w:sz w:val="28"/>
      <w:szCs w:val="24"/>
      <w:lang w:val="ru-RU" w:eastAsia="ru-RU" w:bidi="ar-SA"/>
    </w:rPr>
  </w:style>
  <w:style w:type="paragraph" w:customStyle="1" w:styleId="212">
    <w:name w:val="Основной текст с отступом 21"/>
    <w:basedOn w:val="a"/>
    <w:uiPriority w:val="99"/>
    <w:rsid w:val="004B040D"/>
    <w:pPr>
      <w:ind w:firstLine="720"/>
      <w:jc w:val="both"/>
    </w:pPr>
    <w:rPr>
      <w:rFonts w:eastAsia="Calibri"/>
      <w:sz w:val="28"/>
      <w:szCs w:val="20"/>
    </w:rPr>
  </w:style>
  <w:style w:type="paragraph" w:customStyle="1" w:styleId="consplusnormal">
    <w:name w:val="consplusnormal"/>
    <w:basedOn w:val="a"/>
    <w:uiPriority w:val="99"/>
    <w:rsid w:val="004B040D"/>
    <w:pPr>
      <w:spacing w:before="100" w:beforeAutospacing="1" w:after="100" w:afterAutospacing="1"/>
    </w:pPr>
    <w:rPr>
      <w:rFonts w:eastAsia="Calibri"/>
    </w:rPr>
  </w:style>
  <w:style w:type="character" w:customStyle="1" w:styleId="apple-converted-space">
    <w:name w:val="apple-converted-space"/>
    <w:rsid w:val="004B040D"/>
    <w:rPr>
      <w:rFonts w:cs="Times New Roman"/>
    </w:rPr>
  </w:style>
  <w:style w:type="paragraph" w:customStyle="1" w:styleId="11">
    <w:name w:val="Абзац списка1"/>
    <w:basedOn w:val="a"/>
    <w:uiPriority w:val="99"/>
    <w:rsid w:val="004B040D"/>
    <w:pPr>
      <w:suppressAutoHyphens/>
    </w:pPr>
    <w:rPr>
      <w:rFonts w:ascii="Calibri" w:hAnsi="Calibri" w:cs="Calibri"/>
      <w:kern w:val="2"/>
      <w:sz w:val="20"/>
      <w:szCs w:val="20"/>
      <w:lang w:eastAsia="ar-SA"/>
    </w:rPr>
  </w:style>
  <w:style w:type="paragraph" w:customStyle="1" w:styleId="ConsPlusCell">
    <w:name w:val="ConsPlusCell"/>
    <w:uiPriority w:val="99"/>
    <w:rsid w:val="004B040D"/>
    <w:pPr>
      <w:autoSpaceDE w:val="0"/>
      <w:autoSpaceDN w:val="0"/>
      <w:adjustRightInd w:val="0"/>
    </w:pPr>
    <w:rPr>
      <w:sz w:val="28"/>
      <w:szCs w:val="28"/>
      <w:lang w:eastAsia="en-US"/>
    </w:rPr>
  </w:style>
  <w:style w:type="paragraph" w:styleId="af">
    <w:name w:val="Balloon Text"/>
    <w:basedOn w:val="a"/>
    <w:link w:val="af0"/>
    <w:uiPriority w:val="99"/>
    <w:rsid w:val="004B040D"/>
    <w:rPr>
      <w:rFonts w:ascii="Tahoma" w:eastAsia="Calibri" w:hAnsi="Tahoma" w:cs="Tahoma"/>
      <w:sz w:val="16"/>
      <w:szCs w:val="16"/>
    </w:rPr>
  </w:style>
  <w:style w:type="character" w:customStyle="1" w:styleId="af0">
    <w:name w:val="Текст выноски Знак"/>
    <w:link w:val="af"/>
    <w:uiPriority w:val="99"/>
    <w:locked/>
    <w:rsid w:val="004B040D"/>
    <w:rPr>
      <w:rFonts w:ascii="Tahoma" w:eastAsia="Calibri" w:hAnsi="Tahoma" w:cs="Tahoma"/>
      <w:sz w:val="16"/>
      <w:szCs w:val="16"/>
      <w:lang w:val="ru-RU" w:eastAsia="ru-RU" w:bidi="ar-SA"/>
    </w:rPr>
  </w:style>
  <w:style w:type="paragraph" w:customStyle="1" w:styleId="Style1">
    <w:name w:val="Style1"/>
    <w:basedOn w:val="a"/>
    <w:uiPriority w:val="99"/>
    <w:rsid w:val="004B040D"/>
    <w:pPr>
      <w:widowControl w:val="0"/>
      <w:autoSpaceDE w:val="0"/>
      <w:autoSpaceDN w:val="0"/>
      <w:adjustRightInd w:val="0"/>
      <w:spacing w:line="326" w:lineRule="exact"/>
    </w:pPr>
    <w:rPr>
      <w:rFonts w:eastAsia="Calibri"/>
    </w:rPr>
  </w:style>
  <w:style w:type="character" w:customStyle="1" w:styleId="FontStyle11">
    <w:name w:val="Font Style11"/>
    <w:rsid w:val="004B040D"/>
    <w:rPr>
      <w:rFonts w:ascii="Times New Roman" w:hAnsi="Times New Roman"/>
      <w:sz w:val="26"/>
    </w:rPr>
  </w:style>
  <w:style w:type="paragraph" w:customStyle="1" w:styleId="24">
    <w:name w:val="Абзац списка2"/>
    <w:basedOn w:val="a"/>
    <w:rsid w:val="004B040D"/>
    <w:pPr>
      <w:spacing w:line="276" w:lineRule="auto"/>
      <w:ind w:left="720" w:firstLine="709"/>
      <w:contextualSpacing/>
      <w:jc w:val="both"/>
    </w:pPr>
    <w:rPr>
      <w:sz w:val="28"/>
      <w:szCs w:val="22"/>
      <w:lang w:eastAsia="en-US"/>
    </w:rPr>
  </w:style>
  <w:style w:type="paragraph" w:customStyle="1" w:styleId="25">
    <w:name w:val="Абзац списка2"/>
    <w:basedOn w:val="a"/>
    <w:uiPriority w:val="99"/>
    <w:rsid w:val="004B040D"/>
    <w:pPr>
      <w:suppressAutoHyphens/>
    </w:pPr>
    <w:rPr>
      <w:rFonts w:eastAsia="PMingLiU"/>
      <w:kern w:val="1"/>
      <w:sz w:val="20"/>
      <w:szCs w:val="20"/>
      <w:lang w:eastAsia="ar-SA"/>
    </w:rPr>
  </w:style>
  <w:style w:type="character" w:customStyle="1" w:styleId="af1">
    <w:name w:val="Основной текст_"/>
    <w:link w:val="12"/>
    <w:locked/>
    <w:rsid w:val="004B040D"/>
    <w:rPr>
      <w:b/>
      <w:spacing w:val="-3"/>
      <w:shd w:val="clear" w:color="auto" w:fill="FFFFFF"/>
      <w:lang w:bidi="ar-SA"/>
    </w:rPr>
  </w:style>
  <w:style w:type="paragraph" w:customStyle="1" w:styleId="12">
    <w:name w:val="Основной текст1"/>
    <w:basedOn w:val="a"/>
    <w:link w:val="af1"/>
    <w:rsid w:val="004B040D"/>
    <w:pPr>
      <w:widowControl w:val="0"/>
      <w:shd w:val="clear" w:color="auto" w:fill="FFFFFF"/>
      <w:spacing w:before="600" w:line="278" w:lineRule="exact"/>
      <w:jc w:val="center"/>
    </w:pPr>
    <w:rPr>
      <w:b/>
      <w:spacing w:val="-3"/>
      <w:sz w:val="20"/>
      <w:szCs w:val="20"/>
      <w:shd w:val="clear" w:color="auto" w:fill="FFFFFF"/>
    </w:rPr>
  </w:style>
  <w:style w:type="character" w:styleId="af2">
    <w:name w:val="footnote reference"/>
    <w:uiPriority w:val="99"/>
    <w:rsid w:val="004B040D"/>
    <w:rPr>
      <w:vertAlign w:val="superscript"/>
    </w:rPr>
  </w:style>
  <w:style w:type="paragraph" w:styleId="af3">
    <w:name w:val="footnote text"/>
    <w:basedOn w:val="a"/>
    <w:link w:val="af4"/>
    <w:uiPriority w:val="99"/>
    <w:rsid w:val="004B040D"/>
    <w:rPr>
      <w:rFonts w:eastAsia="Calibri"/>
      <w:sz w:val="20"/>
      <w:szCs w:val="20"/>
    </w:rPr>
  </w:style>
  <w:style w:type="character" w:customStyle="1" w:styleId="af4">
    <w:name w:val="Текст сноски Знак"/>
    <w:link w:val="af3"/>
    <w:uiPriority w:val="99"/>
    <w:locked/>
    <w:rsid w:val="004B040D"/>
    <w:rPr>
      <w:rFonts w:eastAsia="Calibri"/>
      <w:lang w:val="ru-RU" w:eastAsia="ru-RU" w:bidi="ar-SA"/>
    </w:rPr>
  </w:style>
  <w:style w:type="character" w:customStyle="1" w:styleId="13">
    <w:name w:val="Основной текст Знак1"/>
    <w:aliases w:val="Основной текст Знак Знак"/>
    <w:rsid w:val="004B040D"/>
    <w:rPr>
      <w:sz w:val="28"/>
    </w:rPr>
  </w:style>
  <w:style w:type="paragraph" w:customStyle="1" w:styleId="Default">
    <w:name w:val="Default"/>
    <w:rsid w:val="004B040D"/>
    <w:pPr>
      <w:autoSpaceDE w:val="0"/>
      <w:autoSpaceDN w:val="0"/>
      <w:adjustRightInd w:val="0"/>
    </w:pPr>
    <w:rPr>
      <w:color w:val="000000"/>
      <w:sz w:val="24"/>
      <w:szCs w:val="24"/>
      <w:lang w:eastAsia="en-US"/>
    </w:rPr>
  </w:style>
  <w:style w:type="paragraph" w:customStyle="1" w:styleId="default0">
    <w:name w:val="default"/>
    <w:basedOn w:val="a"/>
    <w:uiPriority w:val="99"/>
    <w:rsid w:val="004B040D"/>
    <w:pPr>
      <w:spacing w:before="100" w:beforeAutospacing="1" w:after="100" w:afterAutospacing="1"/>
    </w:pPr>
    <w:rPr>
      <w:rFonts w:eastAsia="Calibri"/>
    </w:rPr>
  </w:style>
  <w:style w:type="paragraph" w:styleId="af5">
    <w:name w:val="Normal (Web)"/>
    <w:basedOn w:val="a"/>
    <w:uiPriority w:val="99"/>
    <w:rsid w:val="004B040D"/>
    <w:pPr>
      <w:spacing w:before="100" w:beforeAutospacing="1" w:after="100" w:afterAutospacing="1"/>
    </w:pPr>
    <w:rPr>
      <w:rFonts w:eastAsia="Calibri"/>
    </w:rPr>
  </w:style>
  <w:style w:type="character" w:customStyle="1" w:styleId="af6">
    <w:name w:val="Гипертекстовая ссылка"/>
    <w:uiPriority w:val="99"/>
    <w:rsid w:val="004B040D"/>
    <w:rPr>
      <w:color w:val="008000"/>
    </w:rPr>
  </w:style>
  <w:style w:type="character" w:customStyle="1" w:styleId="caps">
    <w:name w:val="caps"/>
    <w:rsid w:val="004B040D"/>
  </w:style>
  <w:style w:type="paragraph" w:customStyle="1" w:styleId="s1">
    <w:name w:val="s_1"/>
    <w:basedOn w:val="a"/>
    <w:uiPriority w:val="99"/>
    <w:rsid w:val="004B040D"/>
    <w:pPr>
      <w:spacing w:before="100" w:beforeAutospacing="1" w:after="100" w:afterAutospacing="1"/>
    </w:pPr>
    <w:rPr>
      <w:rFonts w:eastAsia="Calibri"/>
    </w:rPr>
  </w:style>
  <w:style w:type="paragraph" w:customStyle="1" w:styleId="31">
    <w:name w:val="Абзац списка3"/>
    <w:basedOn w:val="a"/>
    <w:uiPriority w:val="99"/>
    <w:rsid w:val="004B040D"/>
    <w:pPr>
      <w:suppressAutoHyphens/>
    </w:pPr>
    <w:rPr>
      <w:rFonts w:eastAsia="PMingLiU"/>
      <w:kern w:val="1"/>
      <w:sz w:val="20"/>
      <w:szCs w:val="20"/>
      <w:lang w:eastAsia="ar-SA"/>
    </w:rPr>
  </w:style>
  <w:style w:type="paragraph" w:customStyle="1" w:styleId="ConsPlusNormal0">
    <w:name w:val="ConsPlusNormal"/>
    <w:rsid w:val="004B040D"/>
    <w:pPr>
      <w:widowControl w:val="0"/>
      <w:autoSpaceDE w:val="0"/>
      <w:autoSpaceDN w:val="0"/>
      <w:adjustRightInd w:val="0"/>
    </w:pPr>
    <w:rPr>
      <w:rFonts w:ascii="Calibri" w:eastAsia="Calibri" w:hAnsi="Calibri" w:cs="Calibri"/>
      <w:sz w:val="22"/>
      <w:szCs w:val="22"/>
    </w:rPr>
  </w:style>
  <w:style w:type="character" w:customStyle="1" w:styleId="af7">
    <w:name w:val="Цветовое выделение"/>
    <w:rsid w:val="004B040D"/>
    <w:rPr>
      <w:b/>
      <w:color w:val="000080"/>
    </w:rPr>
  </w:style>
  <w:style w:type="paragraph" w:customStyle="1" w:styleId="220">
    <w:name w:val="Основной текст 22"/>
    <w:basedOn w:val="a"/>
    <w:uiPriority w:val="99"/>
    <w:rsid w:val="004B040D"/>
    <w:pPr>
      <w:spacing w:line="360" w:lineRule="auto"/>
      <w:ind w:firstLine="720"/>
      <w:jc w:val="both"/>
    </w:pPr>
    <w:rPr>
      <w:rFonts w:eastAsia="Calibri"/>
      <w:szCs w:val="20"/>
    </w:rPr>
  </w:style>
  <w:style w:type="paragraph" w:customStyle="1" w:styleId="14">
    <w:name w:val="Знак Знак1 Знак"/>
    <w:basedOn w:val="a"/>
    <w:rsid w:val="004B040D"/>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link w:val="3"/>
    <w:rsid w:val="000F2F84"/>
    <w:rPr>
      <w:rFonts w:ascii="Arial" w:hAnsi="Arial"/>
      <w:sz w:val="24"/>
      <w:szCs w:val="24"/>
    </w:rPr>
  </w:style>
  <w:style w:type="character" w:customStyle="1" w:styleId="40">
    <w:name w:val="Заголовок 4 Знак"/>
    <w:link w:val="4"/>
    <w:rsid w:val="000F2F84"/>
    <w:rPr>
      <w:rFonts w:ascii="Arial" w:hAnsi="Arial"/>
      <w:sz w:val="24"/>
      <w:szCs w:val="24"/>
    </w:rPr>
  </w:style>
  <w:style w:type="character" w:customStyle="1" w:styleId="50">
    <w:name w:val="Заголовок 5 Знак"/>
    <w:link w:val="5"/>
    <w:rsid w:val="000F2F84"/>
    <w:rPr>
      <w:rFonts w:ascii="Arial" w:hAnsi="Arial"/>
      <w:b/>
      <w:bCs/>
      <w:i/>
      <w:iCs/>
      <w:sz w:val="26"/>
      <w:szCs w:val="26"/>
    </w:rPr>
  </w:style>
  <w:style w:type="character" w:styleId="af8">
    <w:name w:val="Hyperlink"/>
    <w:uiPriority w:val="99"/>
    <w:rsid w:val="000F2F84"/>
    <w:rPr>
      <w:rFonts w:cs="Times New Roman"/>
      <w:color w:val="0000FF"/>
      <w:u w:val="single"/>
    </w:rPr>
  </w:style>
  <w:style w:type="paragraph" w:customStyle="1" w:styleId="ListParagraph1">
    <w:name w:val="List Paragraph1"/>
    <w:basedOn w:val="a"/>
    <w:uiPriority w:val="99"/>
    <w:rsid w:val="000F2F84"/>
    <w:pPr>
      <w:suppressAutoHyphens/>
    </w:pPr>
    <w:rPr>
      <w:rFonts w:eastAsia="PMingLiU"/>
      <w:kern w:val="2"/>
      <w:sz w:val="20"/>
      <w:szCs w:val="20"/>
      <w:lang w:eastAsia="ar-SA"/>
    </w:rPr>
  </w:style>
  <w:style w:type="character" w:customStyle="1" w:styleId="20">
    <w:name w:val="Заголовок 2 Знак"/>
    <w:link w:val="2"/>
    <w:rsid w:val="000F2F84"/>
    <w:rPr>
      <w:b/>
      <w:sz w:val="28"/>
    </w:rPr>
  </w:style>
  <w:style w:type="character" w:styleId="af9">
    <w:name w:val="FollowedHyperlink"/>
    <w:unhideWhenUsed/>
    <w:rsid w:val="000F2F84"/>
    <w:rPr>
      <w:color w:val="800080"/>
      <w:u w:val="single"/>
    </w:rPr>
  </w:style>
  <w:style w:type="paragraph" w:styleId="afa">
    <w:name w:val="Body Text First Indent"/>
    <w:basedOn w:val="a"/>
    <w:link w:val="afb"/>
    <w:uiPriority w:val="99"/>
    <w:unhideWhenUsed/>
    <w:rsid w:val="000F2F84"/>
    <w:pPr>
      <w:ind w:firstLine="210"/>
    </w:pPr>
    <w:rPr>
      <w:rFonts w:ascii="Arial" w:hAnsi="Arial" w:cs="Arial"/>
      <w:sz w:val="28"/>
      <w:szCs w:val="20"/>
    </w:rPr>
  </w:style>
  <w:style w:type="character" w:customStyle="1" w:styleId="afb">
    <w:name w:val="Красная строка Знак"/>
    <w:link w:val="afa"/>
    <w:uiPriority w:val="99"/>
    <w:rsid w:val="000F2F84"/>
    <w:rPr>
      <w:rFonts w:ascii="Arial" w:hAnsi="Arial" w:cs="Arial"/>
      <w:sz w:val="28"/>
      <w:lang w:val="ru-RU" w:eastAsia="ru-RU" w:bidi="ar-SA"/>
    </w:rPr>
  </w:style>
  <w:style w:type="paragraph" w:styleId="afc">
    <w:name w:val="List Bullet"/>
    <w:basedOn w:val="afa"/>
    <w:uiPriority w:val="99"/>
    <w:unhideWhenUsed/>
    <w:rsid w:val="000F2F84"/>
    <w:pPr>
      <w:tabs>
        <w:tab w:val="num" w:pos="360"/>
      </w:tabs>
      <w:ind w:left="360" w:hanging="360"/>
    </w:pPr>
  </w:style>
  <w:style w:type="paragraph" w:styleId="32">
    <w:name w:val="List 3"/>
    <w:basedOn w:val="a"/>
    <w:uiPriority w:val="99"/>
    <w:unhideWhenUsed/>
    <w:rsid w:val="000F2F84"/>
    <w:pPr>
      <w:ind w:left="849" w:hanging="283"/>
      <w:jc w:val="both"/>
    </w:pPr>
    <w:rPr>
      <w:rFonts w:ascii="Arial" w:hAnsi="Arial" w:cs="Arial"/>
      <w:sz w:val="28"/>
      <w:szCs w:val="28"/>
    </w:rPr>
  </w:style>
  <w:style w:type="character" w:customStyle="1" w:styleId="ab">
    <w:name w:val="Основной текст с отступом Знак"/>
    <w:link w:val="aa"/>
    <w:uiPriority w:val="99"/>
    <w:rsid w:val="000F2F84"/>
    <w:rPr>
      <w:sz w:val="28"/>
    </w:rPr>
  </w:style>
  <w:style w:type="paragraph" w:styleId="26">
    <w:name w:val="Body Text 2"/>
    <w:basedOn w:val="a"/>
    <w:link w:val="27"/>
    <w:uiPriority w:val="99"/>
    <w:unhideWhenUsed/>
    <w:rsid w:val="000F2F84"/>
    <w:pPr>
      <w:spacing w:after="120" w:line="480" w:lineRule="auto"/>
    </w:pPr>
    <w:rPr>
      <w:rFonts w:ascii="Arial" w:hAnsi="Arial"/>
      <w:sz w:val="20"/>
      <w:szCs w:val="20"/>
    </w:rPr>
  </w:style>
  <w:style w:type="character" w:customStyle="1" w:styleId="27">
    <w:name w:val="Основной текст 2 Знак"/>
    <w:link w:val="26"/>
    <w:uiPriority w:val="99"/>
    <w:rsid w:val="000F2F84"/>
    <w:rPr>
      <w:rFonts w:ascii="Arial" w:hAnsi="Arial"/>
    </w:rPr>
  </w:style>
  <w:style w:type="paragraph" w:styleId="33">
    <w:name w:val="Body Text Indent 3"/>
    <w:basedOn w:val="a"/>
    <w:link w:val="34"/>
    <w:uiPriority w:val="99"/>
    <w:unhideWhenUsed/>
    <w:rsid w:val="000F2F84"/>
    <w:pPr>
      <w:spacing w:after="120"/>
      <w:ind w:left="283"/>
    </w:pPr>
    <w:rPr>
      <w:rFonts w:ascii="Arial" w:hAnsi="Arial"/>
      <w:sz w:val="16"/>
      <w:szCs w:val="16"/>
    </w:rPr>
  </w:style>
  <w:style w:type="character" w:customStyle="1" w:styleId="34">
    <w:name w:val="Основной текст с отступом 3 Знак"/>
    <w:link w:val="33"/>
    <w:uiPriority w:val="99"/>
    <w:rsid w:val="000F2F84"/>
    <w:rPr>
      <w:rFonts w:ascii="Arial" w:hAnsi="Arial"/>
      <w:sz w:val="16"/>
      <w:szCs w:val="16"/>
    </w:rPr>
  </w:style>
  <w:style w:type="paragraph" w:styleId="afd">
    <w:name w:val="Plain Text"/>
    <w:basedOn w:val="a"/>
    <w:link w:val="afe"/>
    <w:uiPriority w:val="99"/>
    <w:unhideWhenUsed/>
    <w:rsid w:val="000F2F84"/>
    <w:pPr>
      <w:spacing w:before="64" w:after="64"/>
    </w:pPr>
    <w:rPr>
      <w:rFonts w:ascii="Arial" w:hAnsi="Arial"/>
      <w:color w:val="000000"/>
      <w:sz w:val="20"/>
      <w:szCs w:val="20"/>
    </w:rPr>
  </w:style>
  <w:style w:type="character" w:customStyle="1" w:styleId="afe">
    <w:name w:val="Текст Знак"/>
    <w:link w:val="afd"/>
    <w:uiPriority w:val="99"/>
    <w:rsid w:val="000F2F84"/>
    <w:rPr>
      <w:rFonts w:ascii="Arial" w:hAnsi="Arial"/>
      <w:color w:val="000000"/>
    </w:rPr>
  </w:style>
  <w:style w:type="paragraph" w:styleId="aff">
    <w:name w:val="List Paragraph"/>
    <w:basedOn w:val="a"/>
    <w:uiPriority w:val="34"/>
    <w:qFormat/>
    <w:rsid w:val="000F2F84"/>
    <w:pPr>
      <w:spacing w:after="200" w:line="276" w:lineRule="auto"/>
      <w:ind w:left="720"/>
    </w:pPr>
    <w:rPr>
      <w:rFonts w:ascii="Calibri" w:hAnsi="Calibri" w:cs="Calibri"/>
      <w:sz w:val="22"/>
      <w:szCs w:val="22"/>
      <w:lang w:eastAsia="en-US"/>
    </w:rPr>
  </w:style>
  <w:style w:type="paragraph" w:customStyle="1" w:styleId="aff0">
    <w:name w:val="Внимание: Криминал!!"/>
    <w:basedOn w:val="a"/>
    <w:next w:val="a"/>
    <w:uiPriority w:val="99"/>
    <w:rsid w:val="000F2F84"/>
    <w:pPr>
      <w:widowControl w:val="0"/>
      <w:autoSpaceDE w:val="0"/>
      <w:autoSpaceDN w:val="0"/>
      <w:adjustRightInd w:val="0"/>
      <w:jc w:val="both"/>
    </w:pPr>
    <w:rPr>
      <w:rFonts w:ascii="Arial" w:hAnsi="Arial" w:cs="Arial"/>
    </w:rPr>
  </w:style>
  <w:style w:type="paragraph" w:customStyle="1" w:styleId="aff1">
    <w:name w:val="Внимание: недобросовестность!"/>
    <w:basedOn w:val="a"/>
    <w:next w:val="a"/>
    <w:uiPriority w:val="99"/>
    <w:rsid w:val="000F2F84"/>
    <w:pPr>
      <w:widowControl w:val="0"/>
      <w:autoSpaceDE w:val="0"/>
      <w:autoSpaceDN w:val="0"/>
      <w:adjustRightInd w:val="0"/>
      <w:jc w:val="both"/>
    </w:pPr>
    <w:rPr>
      <w:rFonts w:ascii="Arial" w:hAnsi="Arial" w:cs="Arial"/>
    </w:rPr>
  </w:style>
  <w:style w:type="paragraph" w:customStyle="1" w:styleId="aff2">
    <w:name w:val="Основное меню (преемственное)"/>
    <w:basedOn w:val="a"/>
    <w:next w:val="a"/>
    <w:uiPriority w:val="99"/>
    <w:rsid w:val="000F2F84"/>
    <w:pPr>
      <w:widowControl w:val="0"/>
      <w:autoSpaceDE w:val="0"/>
      <w:autoSpaceDN w:val="0"/>
      <w:adjustRightInd w:val="0"/>
      <w:jc w:val="both"/>
    </w:pPr>
    <w:rPr>
      <w:rFonts w:ascii="Verdana" w:hAnsi="Verdana" w:cs="Verdana"/>
    </w:rPr>
  </w:style>
  <w:style w:type="paragraph" w:customStyle="1" w:styleId="aff3">
    <w:basedOn w:val="aff2"/>
    <w:next w:val="a"/>
    <w:uiPriority w:val="99"/>
    <w:rsid w:val="000F2F84"/>
    <w:rPr>
      <w:rFonts w:ascii="Arial" w:hAnsi="Arial" w:cs="Arial"/>
      <w:b/>
      <w:bCs/>
      <w:color w:val="C0C0C0"/>
    </w:rPr>
  </w:style>
  <w:style w:type="paragraph" w:customStyle="1" w:styleId="aff4">
    <w:name w:val="Заголовок статьи"/>
    <w:basedOn w:val="a"/>
    <w:next w:val="a"/>
    <w:uiPriority w:val="99"/>
    <w:rsid w:val="000F2F84"/>
    <w:pPr>
      <w:widowControl w:val="0"/>
      <w:autoSpaceDE w:val="0"/>
      <w:autoSpaceDN w:val="0"/>
      <w:adjustRightInd w:val="0"/>
      <w:ind w:left="1612" w:hanging="892"/>
      <w:jc w:val="both"/>
    </w:pPr>
    <w:rPr>
      <w:rFonts w:ascii="Arial" w:hAnsi="Arial" w:cs="Arial"/>
    </w:rPr>
  </w:style>
  <w:style w:type="paragraph" w:customStyle="1" w:styleId="aff5">
    <w:name w:val="Интерактивный заголовок"/>
    <w:basedOn w:val="15"/>
    <w:next w:val="a"/>
    <w:uiPriority w:val="99"/>
    <w:rsid w:val="000F2F84"/>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6">
    <w:name w:val="Интерфейс"/>
    <w:basedOn w:val="a"/>
    <w:next w:val="a"/>
    <w:uiPriority w:val="99"/>
    <w:rsid w:val="000F2F84"/>
    <w:pPr>
      <w:widowControl w:val="0"/>
      <w:autoSpaceDE w:val="0"/>
      <w:autoSpaceDN w:val="0"/>
      <w:adjustRightInd w:val="0"/>
      <w:jc w:val="both"/>
    </w:pPr>
    <w:rPr>
      <w:rFonts w:ascii="Arial" w:hAnsi="Arial" w:cs="Arial"/>
      <w:color w:val="ECE9D8"/>
      <w:sz w:val="22"/>
      <w:szCs w:val="22"/>
    </w:rPr>
  </w:style>
  <w:style w:type="paragraph" w:customStyle="1" w:styleId="aff7">
    <w:name w:val="Комментарий"/>
    <w:basedOn w:val="a"/>
    <w:next w:val="a"/>
    <w:uiPriority w:val="99"/>
    <w:rsid w:val="000F2F84"/>
    <w:pPr>
      <w:widowControl w:val="0"/>
      <w:autoSpaceDE w:val="0"/>
      <w:autoSpaceDN w:val="0"/>
      <w:adjustRightInd w:val="0"/>
      <w:ind w:left="170"/>
      <w:jc w:val="both"/>
    </w:pPr>
    <w:rPr>
      <w:rFonts w:ascii="Arial" w:hAnsi="Arial" w:cs="Arial"/>
      <w:i/>
      <w:iCs/>
      <w:color w:val="800080"/>
    </w:rPr>
  </w:style>
  <w:style w:type="paragraph" w:customStyle="1" w:styleId="aff8">
    <w:name w:val="Информация об изменениях документа"/>
    <w:basedOn w:val="aff7"/>
    <w:next w:val="a"/>
    <w:uiPriority w:val="99"/>
    <w:rsid w:val="000F2F84"/>
    <w:pPr>
      <w:ind w:left="0"/>
    </w:pPr>
  </w:style>
  <w:style w:type="paragraph" w:customStyle="1" w:styleId="aff9">
    <w:name w:val="Текст (лев. подпись)"/>
    <w:basedOn w:val="a"/>
    <w:next w:val="a"/>
    <w:uiPriority w:val="99"/>
    <w:rsid w:val="000F2F84"/>
    <w:pPr>
      <w:widowControl w:val="0"/>
      <w:autoSpaceDE w:val="0"/>
      <w:autoSpaceDN w:val="0"/>
      <w:adjustRightInd w:val="0"/>
    </w:pPr>
    <w:rPr>
      <w:rFonts w:ascii="Arial" w:hAnsi="Arial" w:cs="Arial"/>
    </w:rPr>
  </w:style>
  <w:style w:type="paragraph" w:customStyle="1" w:styleId="affa">
    <w:name w:val="Колонтитул (левый)"/>
    <w:basedOn w:val="aff9"/>
    <w:next w:val="a"/>
    <w:uiPriority w:val="99"/>
    <w:rsid w:val="000F2F84"/>
    <w:pPr>
      <w:jc w:val="both"/>
    </w:pPr>
    <w:rPr>
      <w:sz w:val="16"/>
      <w:szCs w:val="16"/>
    </w:rPr>
  </w:style>
  <w:style w:type="paragraph" w:customStyle="1" w:styleId="affb">
    <w:name w:val="Текст (прав. подпись)"/>
    <w:basedOn w:val="a"/>
    <w:next w:val="a"/>
    <w:uiPriority w:val="99"/>
    <w:rsid w:val="000F2F84"/>
    <w:pPr>
      <w:widowControl w:val="0"/>
      <w:autoSpaceDE w:val="0"/>
      <w:autoSpaceDN w:val="0"/>
      <w:adjustRightInd w:val="0"/>
      <w:jc w:val="right"/>
    </w:pPr>
    <w:rPr>
      <w:rFonts w:ascii="Arial" w:hAnsi="Arial" w:cs="Arial"/>
    </w:rPr>
  </w:style>
  <w:style w:type="paragraph" w:customStyle="1" w:styleId="affc">
    <w:name w:val="Колонтитул (правый)"/>
    <w:basedOn w:val="affb"/>
    <w:next w:val="a"/>
    <w:uiPriority w:val="99"/>
    <w:rsid w:val="000F2F84"/>
    <w:pPr>
      <w:jc w:val="both"/>
    </w:pPr>
    <w:rPr>
      <w:sz w:val="16"/>
      <w:szCs w:val="16"/>
    </w:rPr>
  </w:style>
  <w:style w:type="paragraph" w:customStyle="1" w:styleId="affd">
    <w:name w:val="Комментарий пользователя"/>
    <w:basedOn w:val="aff7"/>
    <w:next w:val="a"/>
    <w:uiPriority w:val="99"/>
    <w:rsid w:val="000F2F84"/>
    <w:pPr>
      <w:ind w:left="0"/>
      <w:jc w:val="left"/>
    </w:pPr>
    <w:rPr>
      <w:i w:val="0"/>
      <w:iCs w:val="0"/>
      <w:color w:val="000080"/>
    </w:rPr>
  </w:style>
  <w:style w:type="paragraph" w:customStyle="1" w:styleId="affe">
    <w:name w:val="Куда обратиться?"/>
    <w:basedOn w:val="a"/>
    <w:next w:val="a"/>
    <w:uiPriority w:val="99"/>
    <w:rsid w:val="000F2F84"/>
    <w:pPr>
      <w:widowControl w:val="0"/>
      <w:autoSpaceDE w:val="0"/>
      <w:autoSpaceDN w:val="0"/>
      <w:adjustRightInd w:val="0"/>
      <w:jc w:val="both"/>
    </w:pPr>
    <w:rPr>
      <w:rFonts w:ascii="Arial" w:hAnsi="Arial" w:cs="Arial"/>
    </w:rPr>
  </w:style>
  <w:style w:type="paragraph" w:customStyle="1" w:styleId="afff">
    <w:name w:val="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0">
    <w:name w:val="Необходимые документы"/>
    <w:basedOn w:val="a"/>
    <w:next w:val="a"/>
    <w:uiPriority w:val="99"/>
    <w:rsid w:val="000F2F84"/>
    <w:pPr>
      <w:widowControl w:val="0"/>
      <w:autoSpaceDE w:val="0"/>
      <w:autoSpaceDN w:val="0"/>
      <w:adjustRightInd w:val="0"/>
      <w:ind w:left="118"/>
      <w:jc w:val="both"/>
    </w:pPr>
    <w:rPr>
      <w:rFonts w:ascii="Arial" w:hAnsi="Arial" w:cs="Arial"/>
    </w:rPr>
  </w:style>
  <w:style w:type="paragraph" w:customStyle="1" w:styleId="afff1">
    <w:name w:val="Объект"/>
    <w:basedOn w:val="a"/>
    <w:next w:val="a"/>
    <w:uiPriority w:val="99"/>
    <w:rsid w:val="000F2F84"/>
    <w:pPr>
      <w:widowControl w:val="0"/>
      <w:autoSpaceDE w:val="0"/>
      <w:autoSpaceDN w:val="0"/>
      <w:adjustRightInd w:val="0"/>
      <w:jc w:val="both"/>
    </w:pPr>
    <w:rPr>
      <w:rFonts w:ascii="Arial" w:hAnsi="Arial" w:cs="Arial"/>
    </w:rPr>
  </w:style>
  <w:style w:type="paragraph" w:customStyle="1" w:styleId="afff2">
    <w:name w:val="Таблицы (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3">
    <w:name w:val="Оглавление"/>
    <w:basedOn w:val="afff2"/>
    <w:next w:val="a"/>
    <w:uiPriority w:val="99"/>
    <w:rsid w:val="000F2F84"/>
    <w:pPr>
      <w:ind w:left="140"/>
    </w:pPr>
    <w:rPr>
      <w:rFonts w:ascii="Arial" w:hAnsi="Arial" w:cs="Arial"/>
    </w:rPr>
  </w:style>
  <w:style w:type="paragraph" w:customStyle="1" w:styleId="afff4">
    <w:name w:val="Переменная часть"/>
    <w:basedOn w:val="aff2"/>
    <w:next w:val="a"/>
    <w:uiPriority w:val="99"/>
    <w:rsid w:val="000F2F84"/>
    <w:rPr>
      <w:rFonts w:ascii="Arial" w:hAnsi="Arial" w:cs="Arial"/>
      <w:sz w:val="20"/>
      <w:szCs w:val="20"/>
    </w:rPr>
  </w:style>
  <w:style w:type="paragraph" w:customStyle="1" w:styleId="afff5">
    <w:name w:val="Постоянная часть"/>
    <w:basedOn w:val="aff2"/>
    <w:next w:val="a"/>
    <w:uiPriority w:val="99"/>
    <w:rsid w:val="000F2F84"/>
    <w:rPr>
      <w:rFonts w:ascii="Arial" w:hAnsi="Arial" w:cs="Arial"/>
      <w:sz w:val="22"/>
      <w:szCs w:val="22"/>
    </w:rPr>
  </w:style>
  <w:style w:type="paragraph" w:customStyle="1" w:styleId="afff6">
    <w:name w:val="Пример."/>
    <w:basedOn w:val="a"/>
    <w:next w:val="a"/>
    <w:uiPriority w:val="99"/>
    <w:rsid w:val="000F2F84"/>
    <w:pPr>
      <w:widowControl w:val="0"/>
      <w:autoSpaceDE w:val="0"/>
      <w:autoSpaceDN w:val="0"/>
      <w:adjustRightInd w:val="0"/>
      <w:ind w:left="118" w:firstLine="602"/>
      <w:jc w:val="both"/>
    </w:pPr>
    <w:rPr>
      <w:rFonts w:ascii="Arial" w:hAnsi="Arial" w:cs="Arial"/>
    </w:rPr>
  </w:style>
  <w:style w:type="paragraph" w:customStyle="1" w:styleId="afff7">
    <w:name w:val="Примечание."/>
    <w:basedOn w:val="aff7"/>
    <w:next w:val="a"/>
    <w:uiPriority w:val="99"/>
    <w:rsid w:val="000F2F84"/>
    <w:pPr>
      <w:ind w:left="0"/>
    </w:pPr>
    <w:rPr>
      <w:i w:val="0"/>
      <w:iCs w:val="0"/>
      <w:color w:val="auto"/>
    </w:rPr>
  </w:style>
  <w:style w:type="paragraph" w:customStyle="1" w:styleId="afff8">
    <w:name w:val="Словарная статья"/>
    <w:basedOn w:val="a"/>
    <w:next w:val="a"/>
    <w:uiPriority w:val="99"/>
    <w:rsid w:val="000F2F84"/>
    <w:pPr>
      <w:widowControl w:val="0"/>
      <w:autoSpaceDE w:val="0"/>
      <w:autoSpaceDN w:val="0"/>
      <w:adjustRightInd w:val="0"/>
      <w:ind w:right="118"/>
      <w:jc w:val="both"/>
    </w:pPr>
    <w:rPr>
      <w:rFonts w:ascii="Arial" w:hAnsi="Arial" w:cs="Arial"/>
    </w:rPr>
  </w:style>
  <w:style w:type="paragraph" w:customStyle="1" w:styleId="afff9">
    <w:name w:val="Текст (справка)"/>
    <w:basedOn w:val="a"/>
    <w:next w:val="a"/>
    <w:uiPriority w:val="99"/>
    <w:rsid w:val="000F2F84"/>
    <w:pPr>
      <w:widowControl w:val="0"/>
      <w:autoSpaceDE w:val="0"/>
      <w:autoSpaceDN w:val="0"/>
      <w:adjustRightInd w:val="0"/>
      <w:ind w:left="170" w:right="170"/>
    </w:pPr>
    <w:rPr>
      <w:rFonts w:ascii="Arial" w:hAnsi="Arial" w:cs="Arial"/>
    </w:rPr>
  </w:style>
  <w:style w:type="paragraph" w:customStyle="1" w:styleId="afffa">
    <w:name w:val="Текст в таблице"/>
    <w:basedOn w:val="ad"/>
    <w:next w:val="a"/>
    <w:uiPriority w:val="99"/>
    <w:rsid w:val="000F2F84"/>
    <w:pPr>
      <w:ind w:firstLine="500"/>
    </w:pPr>
    <w:rPr>
      <w:rFonts w:eastAsia="Times New Roman"/>
    </w:rPr>
  </w:style>
  <w:style w:type="paragraph" w:customStyle="1" w:styleId="afffb">
    <w:name w:val="Технический комментарий"/>
    <w:basedOn w:val="a"/>
    <w:next w:val="a"/>
    <w:uiPriority w:val="99"/>
    <w:rsid w:val="000F2F84"/>
    <w:pPr>
      <w:widowControl w:val="0"/>
      <w:autoSpaceDE w:val="0"/>
      <w:autoSpaceDN w:val="0"/>
      <w:adjustRightInd w:val="0"/>
    </w:pPr>
    <w:rPr>
      <w:rFonts w:ascii="Arial" w:hAnsi="Arial" w:cs="Arial"/>
    </w:rPr>
  </w:style>
  <w:style w:type="paragraph" w:customStyle="1" w:styleId="afffc">
    <w:name w:val="Центрированный (таблица)"/>
    <w:basedOn w:val="ad"/>
    <w:next w:val="a"/>
    <w:uiPriority w:val="99"/>
    <w:rsid w:val="000F2F84"/>
    <w:pPr>
      <w:jc w:val="center"/>
    </w:pPr>
    <w:rPr>
      <w:rFonts w:eastAsia="Times New Roman"/>
    </w:rPr>
  </w:style>
  <w:style w:type="paragraph" w:customStyle="1" w:styleId="afffd">
    <w:name w:val="Знак Знак Знак Знак"/>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uiPriority w:val="99"/>
    <w:rsid w:val="000F2F8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F2F84"/>
    <w:pPr>
      <w:widowControl w:val="0"/>
      <w:autoSpaceDE w:val="0"/>
      <w:autoSpaceDN w:val="0"/>
      <w:adjustRightInd w:val="0"/>
    </w:pPr>
    <w:rPr>
      <w:rFonts w:ascii="Arial" w:hAnsi="Arial" w:cs="Arial"/>
      <w:b/>
      <w:bCs/>
    </w:rPr>
  </w:style>
  <w:style w:type="paragraph" w:customStyle="1" w:styleId="16">
    <w:name w:val="Стиль1"/>
    <w:basedOn w:val="a"/>
    <w:uiPriority w:val="99"/>
    <w:rsid w:val="000F2F84"/>
    <w:pPr>
      <w:tabs>
        <w:tab w:val="num" w:pos="2340"/>
      </w:tabs>
      <w:ind w:left="2340" w:hanging="360"/>
    </w:pPr>
    <w:rPr>
      <w:rFonts w:ascii="Arial" w:hAnsi="Arial" w:cs="Arial"/>
      <w:sz w:val="20"/>
      <w:szCs w:val="20"/>
    </w:rPr>
  </w:style>
  <w:style w:type="paragraph" w:customStyle="1" w:styleId="consnormal">
    <w:name w:val="consnormal"/>
    <w:basedOn w:val="a"/>
    <w:uiPriority w:val="99"/>
    <w:rsid w:val="000F2F84"/>
    <w:pPr>
      <w:spacing w:before="75" w:after="75"/>
    </w:pPr>
    <w:rPr>
      <w:rFonts w:ascii="Arial" w:hAnsi="Arial" w:cs="Arial"/>
      <w:color w:val="000000"/>
      <w:sz w:val="20"/>
      <w:szCs w:val="20"/>
    </w:rPr>
  </w:style>
  <w:style w:type="paragraph" w:customStyle="1" w:styleId="ConsNonformat">
    <w:name w:val="ConsNonformat"/>
    <w:uiPriority w:val="99"/>
    <w:rsid w:val="000F2F84"/>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0F2F84"/>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0F2F84"/>
    <w:pPr>
      <w:widowControl w:val="0"/>
      <w:autoSpaceDE w:val="0"/>
      <w:autoSpaceDN w:val="0"/>
      <w:adjustRightInd w:val="0"/>
    </w:pPr>
    <w:rPr>
      <w:rFonts w:ascii="Courier New" w:hAnsi="Courier New" w:cs="Courier New"/>
    </w:rPr>
  </w:style>
  <w:style w:type="paragraph" w:customStyle="1" w:styleId="28">
    <w:name w:val="Знак2 Знак Знак Знак Знак Знак Знак 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e">
    <w:name w:val="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
    <w:name w:val="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7">
    <w:name w:val="Знак Знак Знак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9">
    <w:name w:val="Знак2"/>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0F2F84"/>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0F2F84"/>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0F2F84"/>
    <w:pPr>
      <w:spacing w:before="51"/>
      <w:ind w:left="257"/>
    </w:pPr>
    <w:rPr>
      <w:rFonts w:ascii="Arial" w:hAnsi="Arial" w:cs="Arial"/>
      <w:b/>
      <w:bCs/>
      <w:color w:val="3560A7"/>
      <w:sz w:val="22"/>
      <w:szCs w:val="22"/>
    </w:rPr>
  </w:style>
  <w:style w:type="paragraph" w:customStyle="1" w:styleId="a30">
    <w:name w:val="a3"/>
    <w:basedOn w:val="a"/>
    <w:uiPriority w:val="99"/>
    <w:rsid w:val="000F2F84"/>
    <w:pPr>
      <w:spacing w:before="64" w:after="64"/>
    </w:pPr>
    <w:rPr>
      <w:rFonts w:ascii="Arial" w:hAnsi="Arial" w:cs="Arial"/>
      <w:color w:val="000000"/>
      <w:sz w:val="20"/>
      <w:szCs w:val="20"/>
    </w:rPr>
  </w:style>
  <w:style w:type="paragraph" w:customStyle="1" w:styleId="18">
    <w:name w:val="Знак1"/>
    <w:basedOn w:val="a"/>
    <w:uiPriority w:val="99"/>
    <w:rsid w:val="000F2F84"/>
    <w:pPr>
      <w:spacing w:before="100" w:beforeAutospacing="1" w:after="100" w:afterAutospacing="1"/>
      <w:ind w:firstLine="709"/>
      <w:jc w:val="both"/>
    </w:pPr>
    <w:rPr>
      <w:rFonts w:ascii="Tahoma" w:hAnsi="Tahoma" w:cs="Tahoma"/>
      <w:sz w:val="20"/>
      <w:szCs w:val="20"/>
      <w:lang w:val="en-US" w:eastAsia="en-US"/>
    </w:rPr>
  </w:style>
  <w:style w:type="paragraph" w:customStyle="1" w:styleId="19">
    <w:name w:val="Знак1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10">
    <w:name w:val="Знак1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0">
    <w:name w:val="Адресат"/>
    <w:basedOn w:val="a"/>
    <w:uiPriority w:val="99"/>
    <w:rsid w:val="000F2F84"/>
    <w:pPr>
      <w:ind w:firstLine="567"/>
      <w:jc w:val="both"/>
    </w:pPr>
    <w:rPr>
      <w:rFonts w:ascii="Arial" w:hAnsi="Arial" w:cs="Arial"/>
      <w:sz w:val="28"/>
      <w:szCs w:val="28"/>
    </w:rPr>
  </w:style>
  <w:style w:type="paragraph" w:customStyle="1" w:styleId="affff1">
    <w:name w:val="Основной"/>
    <w:basedOn w:val="a"/>
    <w:uiPriority w:val="99"/>
    <w:rsid w:val="000F2F84"/>
    <w:pPr>
      <w:widowControl w:val="0"/>
      <w:ind w:firstLine="720"/>
      <w:jc w:val="both"/>
    </w:pPr>
    <w:rPr>
      <w:rFonts w:ascii="Arial" w:hAnsi="Arial" w:cs="Arial"/>
      <w:sz w:val="28"/>
      <w:szCs w:val="28"/>
    </w:rPr>
  </w:style>
  <w:style w:type="paragraph" w:customStyle="1" w:styleId="1a">
    <w:name w:val="Знак Знак Знак Знак1"/>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2a">
    <w:name w:val="Знак Знак Знак Знак2"/>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6">
    <w:name w:val="Знак Знак Знак Знак6"/>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affff2">
    <w:name w:val="Знак Знак Знак Знак Знак Знак"/>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51">
    <w:name w:val="Знак Знак Знак Знак5"/>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2b">
    <w:name w:val="Знак Знак Знак Знак Знак Знак2"/>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41">
    <w:name w:val="Знак Знак Знак Знак4"/>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35">
    <w:name w:val="Знак Знак Знак Знак3"/>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b">
    <w:name w:val="Знак Знак Знак Знак Знак Знак1"/>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30">
    <w:name w:val="Знак13"/>
    <w:basedOn w:val="a"/>
    <w:uiPriority w:val="99"/>
    <w:rsid w:val="000F2F84"/>
    <w:pPr>
      <w:spacing w:before="100" w:beforeAutospacing="1" w:after="100" w:afterAutospacing="1"/>
    </w:pPr>
    <w:rPr>
      <w:rFonts w:ascii="Tahoma" w:hAnsi="Tahoma"/>
      <w:sz w:val="20"/>
      <w:szCs w:val="20"/>
      <w:lang w:val="en-US" w:eastAsia="en-US"/>
    </w:rPr>
  </w:style>
  <w:style w:type="paragraph" w:customStyle="1" w:styleId="120">
    <w:name w:val="Знак12"/>
    <w:basedOn w:val="a"/>
    <w:uiPriority w:val="99"/>
    <w:rsid w:val="000F2F84"/>
    <w:pPr>
      <w:spacing w:before="100" w:beforeAutospacing="1" w:after="100" w:afterAutospacing="1"/>
    </w:pPr>
    <w:rPr>
      <w:rFonts w:ascii="Tahoma" w:hAnsi="Tahoma"/>
      <w:sz w:val="20"/>
      <w:szCs w:val="20"/>
      <w:lang w:val="en-US" w:eastAsia="en-US"/>
    </w:rPr>
  </w:style>
  <w:style w:type="character" w:customStyle="1" w:styleId="affff3">
    <w:name w:val="Активная гипертекстовая ссылка"/>
    <w:rsid w:val="000F2F84"/>
    <w:rPr>
      <w:rFonts w:ascii="Times New Roman" w:hAnsi="Times New Roman" w:cs="Times New Roman" w:hint="default"/>
      <w:b/>
      <w:bCs/>
      <w:color w:val="008000"/>
      <w:u w:val="single"/>
    </w:rPr>
  </w:style>
  <w:style w:type="character" w:customStyle="1" w:styleId="affff4">
    <w:name w:val="Заголовок своего сообщения"/>
    <w:rsid w:val="000F2F84"/>
    <w:rPr>
      <w:rFonts w:ascii="Times New Roman" w:hAnsi="Times New Roman" w:cs="Times New Roman" w:hint="default"/>
      <w:b/>
      <w:bCs/>
      <w:color w:val="000080"/>
    </w:rPr>
  </w:style>
  <w:style w:type="character" w:customStyle="1" w:styleId="affff5">
    <w:name w:val="Заголовок чужого сообщения"/>
    <w:rsid w:val="000F2F84"/>
    <w:rPr>
      <w:rFonts w:ascii="Times New Roman" w:hAnsi="Times New Roman" w:cs="Times New Roman" w:hint="default"/>
      <w:b/>
      <w:bCs/>
      <w:color w:val="FF0000"/>
    </w:rPr>
  </w:style>
  <w:style w:type="character" w:customStyle="1" w:styleId="affff6">
    <w:name w:val="Найденные слова"/>
    <w:rsid w:val="000F2F84"/>
    <w:rPr>
      <w:rFonts w:ascii="Times New Roman" w:hAnsi="Times New Roman" w:cs="Times New Roman" w:hint="default"/>
      <w:b/>
      <w:bCs/>
      <w:color w:val="000080"/>
    </w:rPr>
  </w:style>
  <w:style w:type="character" w:customStyle="1" w:styleId="affff7">
    <w:name w:val="Не вступил в силу"/>
    <w:rsid w:val="000F2F84"/>
    <w:rPr>
      <w:rFonts w:ascii="Times New Roman" w:hAnsi="Times New Roman" w:cs="Times New Roman" w:hint="default"/>
      <w:b/>
      <w:bCs/>
      <w:color w:val="008080"/>
    </w:rPr>
  </w:style>
  <w:style w:type="character" w:customStyle="1" w:styleId="affff8">
    <w:name w:val="Опечатки"/>
    <w:rsid w:val="000F2F84"/>
    <w:rPr>
      <w:color w:val="FF0000"/>
    </w:rPr>
  </w:style>
  <w:style w:type="character" w:customStyle="1" w:styleId="affff9">
    <w:name w:val="Продолжение ссылки"/>
    <w:rsid w:val="000F2F84"/>
    <w:rPr>
      <w:rFonts w:ascii="Times New Roman" w:hAnsi="Times New Roman" w:cs="Times New Roman" w:hint="default"/>
      <w:b/>
      <w:bCs/>
      <w:color w:val="008000"/>
    </w:rPr>
  </w:style>
  <w:style w:type="character" w:customStyle="1" w:styleId="affffa">
    <w:name w:val="Сравнение редакций"/>
    <w:rsid w:val="000F2F84"/>
    <w:rPr>
      <w:rFonts w:ascii="Times New Roman" w:hAnsi="Times New Roman" w:cs="Times New Roman" w:hint="default"/>
      <w:b/>
      <w:bCs/>
      <w:color w:val="000080"/>
    </w:rPr>
  </w:style>
  <w:style w:type="character" w:customStyle="1" w:styleId="affffb">
    <w:name w:val="Сравнение редакций. Добавленный фрагмент"/>
    <w:rsid w:val="000F2F84"/>
    <w:rPr>
      <w:color w:val="0000FF"/>
    </w:rPr>
  </w:style>
  <w:style w:type="character" w:customStyle="1" w:styleId="affffc">
    <w:name w:val="Сравнение редакций. Удаленный фрагмент"/>
    <w:rsid w:val="000F2F84"/>
    <w:rPr>
      <w:strike/>
      <w:color w:val="808000"/>
    </w:rPr>
  </w:style>
  <w:style w:type="character" w:customStyle="1" w:styleId="affffd">
    <w:name w:val="Утратил силу"/>
    <w:rsid w:val="000F2F84"/>
    <w:rPr>
      <w:rFonts w:ascii="Times New Roman" w:hAnsi="Times New Roman" w:cs="Times New Roman" w:hint="default"/>
      <w:b/>
      <w:bCs/>
      <w:strike/>
      <w:color w:val="808000"/>
    </w:rPr>
  </w:style>
  <w:style w:type="character" w:customStyle="1" w:styleId="FooterChar">
    <w:name w:val="Footer Char"/>
    <w:locked/>
    <w:rsid w:val="000F2F84"/>
    <w:rPr>
      <w:lang w:val="ru-RU" w:eastAsia="ru-RU" w:bidi="ar-SA"/>
    </w:rPr>
  </w:style>
  <w:style w:type="character" w:customStyle="1" w:styleId="FooterChar1">
    <w:name w:val="Footer Char1"/>
    <w:locked/>
    <w:rsid w:val="000F2F84"/>
    <w:rPr>
      <w:lang w:val="ru-RU" w:eastAsia="ru-RU" w:bidi="ar-SA"/>
    </w:rPr>
  </w:style>
  <w:style w:type="character" w:customStyle="1" w:styleId="HeaderChar">
    <w:name w:val="Header Char"/>
    <w:semiHidden/>
    <w:locked/>
    <w:rsid w:val="000F2F84"/>
    <w:rPr>
      <w:lang w:val="ru-RU" w:eastAsia="ru-RU" w:bidi="ar-SA"/>
    </w:rPr>
  </w:style>
  <w:style w:type="character" w:customStyle="1" w:styleId="2c">
    <w:name w:val="Основной текст Знак2"/>
    <w:aliases w:val="Основной текст Знак Знак1"/>
    <w:uiPriority w:val="99"/>
    <w:rsid w:val="000F2F84"/>
    <w:rPr>
      <w:sz w:val="28"/>
    </w:rPr>
  </w:style>
  <w:style w:type="table" w:styleId="affffe">
    <w:name w:val="Table Grid"/>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0F2F84"/>
  </w:style>
  <w:style w:type="numbering" w:customStyle="1" w:styleId="111">
    <w:name w:val="Нет списка11"/>
    <w:next w:val="a2"/>
    <w:uiPriority w:val="99"/>
    <w:semiHidden/>
    <w:unhideWhenUsed/>
    <w:rsid w:val="000F2F84"/>
  </w:style>
  <w:style w:type="character" w:styleId="afffff">
    <w:name w:val="Strong"/>
    <w:uiPriority w:val="22"/>
    <w:qFormat/>
    <w:rsid w:val="000F2F84"/>
    <w:rPr>
      <w:b/>
      <w:bCs/>
    </w:rPr>
  </w:style>
  <w:style w:type="paragraph" w:customStyle="1" w:styleId="42">
    <w:name w:val="Абзац списка4"/>
    <w:basedOn w:val="a"/>
    <w:uiPriority w:val="99"/>
    <w:rsid w:val="000F2F84"/>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0F2F84"/>
    <w:pPr>
      <w:spacing w:line="276" w:lineRule="auto"/>
      <w:ind w:left="720" w:firstLine="709"/>
      <w:contextualSpacing/>
      <w:jc w:val="both"/>
    </w:pPr>
    <w:rPr>
      <w:sz w:val="28"/>
      <w:szCs w:val="22"/>
      <w:lang w:eastAsia="en-US"/>
    </w:rPr>
  </w:style>
  <w:style w:type="paragraph" w:customStyle="1" w:styleId="60">
    <w:name w:val="Абзац списка6"/>
    <w:basedOn w:val="a"/>
    <w:uiPriority w:val="99"/>
    <w:rsid w:val="000F2F84"/>
    <w:pPr>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0F2F84"/>
    <w:pPr>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0F2F84"/>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uiPriority w:val="99"/>
    <w:semiHidden/>
    <w:rsid w:val="000F2F84"/>
  </w:style>
  <w:style w:type="table" w:customStyle="1" w:styleId="1e">
    <w:name w:val="Сетка таблицы1"/>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Абзац списка9"/>
    <w:basedOn w:val="a"/>
    <w:rsid w:val="000F2F84"/>
    <w:pPr>
      <w:spacing w:line="276" w:lineRule="auto"/>
      <w:ind w:left="720" w:firstLine="709"/>
      <w:contextualSpacing/>
      <w:jc w:val="both"/>
    </w:pPr>
    <w:rPr>
      <w:sz w:val="28"/>
      <w:szCs w:val="22"/>
      <w:lang w:eastAsia="en-US"/>
    </w:rPr>
  </w:style>
  <w:style w:type="table" w:customStyle="1" w:styleId="2d">
    <w:name w:val="Сетка таблицы2"/>
    <w:basedOn w:val="a1"/>
    <w:next w:val="affffe"/>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0F2F84"/>
  </w:style>
  <w:style w:type="numbering" w:customStyle="1" w:styleId="1111">
    <w:name w:val="Нет списка1111"/>
    <w:next w:val="a2"/>
    <w:uiPriority w:val="99"/>
    <w:semiHidden/>
    <w:unhideWhenUsed/>
    <w:rsid w:val="000F2F84"/>
  </w:style>
  <w:style w:type="table" w:customStyle="1" w:styleId="112">
    <w:name w:val="Сетка таблицы11"/>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Название1"/>
    <w:basedOn w:val="a"/>
    <w:next w:val="a"/>
    <w:link w:val="afffff0"/>
    <w:qFormat/>
    <w:rsid w:val="000F2F84"/>
    <w:pPr>
      <w:pBdr>
        <w:bottom w:val="single" w:sz="8" w:space="4" w:color="4F81BD"/>
      </w:pBdr>
      <w:spacing w:after="300"/>
      <w:contextualSpacing/>
    </w:pPr>
    <w:rPr>
      <w:rFonts w:ascii="Cambria" w:hAnsi="Cambria"/>
      <w:color w:val="17365D"/>
      <w:spacing w:val="5"/>
      <w:kern w:val="28"/>
      <w:sz w:val="52"/>
      <w:szCs w:val="52"/>
    </w:rPr>
  </w:style>
  <w:style w:type="character" w:customStyle="1" w:styleId="afffff0">
    <w:name w:val="Название Знак"/>
    <w:link w:val="15"/>
    <w:rsid w:val="000F2F84"/>
    <w:rPr>
      <w:rFonts w:ascii="Cambria" w:hAnsi="Cambria"/>
      <w:color w:val="17365D"/>
      <w:spacing w:val="5"/>
      <w:kern w:val="28"/>
      <w:sz w:val="52"/>
      <w:szCs w:val="52"/>
    </w:rPr>
  </w:style>
  <w:style w:type="paragraph" w:customStyle="1" w:styleId="description">
    <w:name w:val="description"/>
    <w:basedOn w:val="a"/>
    <w:rsid w:val="000F2F84"/>
    <w:pPr>
      <w:spacing w:before="100" w:beforeAutospacing="1" w:after="100" w:afterAutospacing="1"/>
    </w:pPr>
  </w:style>
  <w:style w:type="numbering" w:customStyle="1" w:styleId="2e">
    <w:name w:val="Нет списка2"/>
    <w:next w:val="a2"/>
    <w:uiPriority w:val="99"/>
    <w:semiHidden/>
    <w:rsid w:val="00FE3233"/>
  </w:style>
  <w:style w:type="paragraph" w:customStyle="1" w:styleId="afffff1">
    <w:basedOn w:val="aff2"/>
    <w:next w:val="a"/>
    <w:uiPriority w:val="99"/>
    <w:rsid w:val="00FE3233"/>
    <w:rPr>
      <w:rFonts w:ascii="Arial" w:hAnsi="Arial" w:cs="Arial"/>
      <w:b/>
      <w:bCs/>
      <w:color w:val="C0C0C0"/>
    </w:rPr>
  </w:style>
  <w:style w:type="numbering" w:customStyle="1" w:styleId="121">
    <w:name w:val="Нет списка12"/>
    <w:next w:val="a2"/>
    <w:uiPriority w:val="99"/>
    <w:semiHidden/>
    <w:unhideWhenUsed/>
    <w:rsid w:val="00FE3233"/>
  </w:style>
  <w:style w:type="numbering" w:customStyle="1" w:styleId="1120">
    <w:name w:val="Нет списка112"/>
    <w:next w:val="a2"/>
    <w:uiPriority w:val="99"/>
    <w:semiHidden/>
    <w:unhideWhenUsed/>
    <w:rsid w:val="00FE3233"/>
  </w:style>
  <w:style w:type="numbering" w:customStyle="1" w:styleId="1112">
    <w:name w:val="Нет списка1112"/>
    <w:next w:val="a2"/>
    <w:uiPriority w:val="99"/>
    <w:semiHidden/>
    <w:unhideWhenUsed/>
    <w:rsid w:val="00FE3233"/>
  </w:style>
  <w:style w:type="numbering" w:customStyle="1" w:styleId="11111">
    <w:name w:val="Нет списка11111"/>
    <w:next w:val="a2"/>
    <w:uiPriority w:val="99"/>
    <w:semiHidden/>
    <w:unhideWhenUsed/>
    <w:rsid w:val="00FE3233"/>
  </w:style>
</w:styles>
</file>

<file path=word/webSettings.xml><?xml version="1.0" encoding="utf-8"?>
<w:webSettings xmlns:r="http://schemas.openxmlformats.org/officeDocument/2006/relationships" xmlns:w="http://schemas.openxmlformats.org/wordprocessingml/2006/main">
  <w:divs>
    <w:div w:id="92822193">
      <w:bodyDiv w:val="1"/>
      <w:marLeft w:val="0"/>
      <w:marRight w:val="0"/>
      <w:marTop w:val="0"/>
      <w:marBottom w:val="0"/>
      <w:divBdr>
        <w:top w:val="none" w:sz="0" w:space="0" w:color="auto"/>
        <w:left w:val="none" w:sz="0" w:space="0" w:color="auto"/>
        <w:bottom w:val="none" w:sz="0" w:space="0" w:color="auto"/>
        <w:right w:val="none" w:sz="0" w:space="0" w:color="auto"/>
      </w:divBdr>
    </w:div>
    <w:div w:id="824278802">
      <w:bodyDiv w:val="1"/>
      <w:marLeft w:val="0"/>
      <w:marRight w:val="0"/>
      <w:marTop w:val="0"/>
      <w:marBottom w:val="0"/>
      <w:divBdr>
        <w:top w:val="none" w:sz="0" w:space="0" w:color="auto"/>
        <w:left w:val="none" w:sz="0" w:space="0" w:color="auto"/>
        <w:bottom w:val="none" w:sz="0" w:space="0" w:color="auto"/>
        <w:right w:val="none" w:sz="0" w:space="0" w:color="auto"/>
      </w:divBdr>
    </w:div>
    <w:div w:id="9216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98016&amp;date=11.06.2024" TargetMode="External"/><Relationship Id="rId18" Type="http://schemas.openxmlformats.org/officeDocument/2006/relationships/hyperlink" Target="https://login.consultant.ru/link/?req=doc&amp;base=LAW&amp;n=441135&amp;date=11.06.202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26376&amp;date=11.06.2024" TargetMode="External"/><Relationship Id="rId17" Type="http://schemas.openxmlformats.org/officeDocument/2006/relationships/hyperlink" Target="https://login.consultant.ru/link/?req=doc&amp;base=LAW&amp;n=441135&amp;date=11.06.202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41135&amp;date=11.06.2024" TargetMode="External"/><Relationship Id="rId20" Type="http://schemas.openxmlformats.org/officeDocument/2006/relationships/hyperlink" Target="https://login.consultant.ru/link/?req=doc&amp;base=LAW&amp;n=441135&amp;date=11.06.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1135&amp;date=11.06.202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41135&amp;date=11.06.2024" TargetMode="External"/><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s://login.consultant.ru/link/?req=doc&amp;base=LAW&amp;n=441135&amp;date=11.06.2024" TargetMode="External"/><Relationship Id="rId4" Type="http://schemas.openxmlformats.org/officeDocument/2006/relationships/settings" Target="settings.xml"/><Relationship Id="rId9" Type="http://schemas.openxmlformats.org/officeDocument/2006/relationships/hyperlink" Target="https://login.consultant.ru/link/?req=doc&amp;base=LAW&amp;n=459764&amp;date=11.06.2024&amp;dst=100016&amp;field=134" TargetMode="External"/><Relationship Id="rId14" Type="http://schemas.openxmlformats.org/officeDocument/2006/relationships/hyperlink" Target="https://login.consultant.ru/link/?req=doc&amp;base=LAW&amp;n=441135&amp;date=11.06.2024"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FD5D1-E8A0-45E1-898C-908944FF1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67</TotalTime>
  <Pages>1</Pages>
  <Words>4511</Words>
  <Characters>25718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LUBOV_ALEKSANDROVNA</dc:creator>
  <cp:lastModifiedBy>Романенко ОИ</cp:lastModifiedBy>
  <cp:revision>23</cp:revision>
  <cp:lastPrinted>2024-08-21T09:39:00Z</cp:lastPrinted>
  <dcterms:created xsi:type="dcterms:W3CDTF">2024-09-11T10:34:00Z</dcterms:created>
  <dcterms:modified xsi:type="dcterms:W3CDTF">2024-11-02T08:27:00Z</dcterms:modified>
</cp:coreProperties>
</file>