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4E2F05" w:rsidP="00656493">
      <w:pPr>
        <w:spacing w:before="120"/>
        <w:jc w:val="center"/>
        <w:rPr>
          <w:b/>
          <w:bCs/>
        </w:rPr>
      </w:pPr>
      <w:r w:rsidRPr="004E2F05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9.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23017E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24 </w:t>
      </w:r>
      <w:r w:rsidR="00283ED5">
        <w:rPr>
          <w:bCs/>
          <w:sz w:val="28"/>
          <w:szCs w:val="28"/>
        </w:rPr>
        <w:t>сентября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114</w:t>
      </w:r>
      <w:r w:rsidR="00946399" w:rsidRPr="00122691">
        <w:rPr>
          <w:bCs/>
          <w:sz w:val="28"/>
          <w:szCs w:val="28"/>
        </w:rPr>
        <w:t xml:space="preserve">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D867C2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2259B8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124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D867C2">
        <w:rPr>
          <w:sz w:val="28"/>
          <w:szCs w:val="28"/>
        </w:rPr>
        <w:t>30</w:t>
      </w:r>
      <w:r w:rsidR="00814984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814984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124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6F4E0C" w:rsidRPr="00D8583F">
        <w:rPr>
          <w:sz w:val="28"/>
          <w:szCs w:val="28"/>
        </w:rPr>
        <w:t>Энергоэффективность и развитие энергетики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6F4E0C" w:rsidRPr="00D8583F">
        <w:rPr>
          <w:sz w:val="28"/>
          <w:szCs w:val="28"/>
        </w:rPr>
        <w:t>Энергоэффективность и развитие энергетики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E0C" w:rsidRPr="002F7DBB" w:rsidRDefault="006F4E0C" w:rsidP="006F4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653,2</w:t>
            </w:r>
            <w:r w:rsidRPr="002F7DBB">
              <w:rPr>
                <w:sz w:val="28"/>
                <w:szCs w:val="28"/>
              </w:rPr>
              <w:t xml:space="preserve"> тыс. рублей:</w:t>
            </w:r>
          </w:p>
          <w:p w:rsidR="006F4E0C" w:rsidRPr="002F7DBB" w:rsidRDefault="006F4E0C" w:rsidP="006F4E0C">
            <w:pPr>
              <w:rPr>
                <w:sz w:val="28"/>
                <w:szCs w:val="28"/>
              </w:rPr>
            </w:pPr>
            <w:r w:rsidRPr="002F7DBB">
              <w:rPr>
                <w:sz w:val="28"/>
                <w:szCs w:val="28"/>
              </w:rPr>
              <w:t>этап I: 401,5 тыс. рублей;</w:t>
            </w:r>
          </w:p>
          <w:p w:rsidR="00C824BA" w:rsidRDefault="006F4E0C" w:rsidP="006F4E0C">
            <w:pPr>
              <w:rPr>
                <w:sz w:val="28"/>
              </w:rPr>
            </w:pPr>
            <w:r w:rsidRPr="002F7DBB">
              <w:rPr>
                <w:sz w:val="28"/>
                <w:szCs w:val="28"/>
              </w:rPr>
              <w:t xml:space="preserve">этап II: </w:t>
            </w:r>
            <w:r>
              <w:rPr>
                <w:sz w:val="28"/>
                <w:szCs w:val="28"/>
              </w:rPr>
              <w:t>251,7</w:t>
            </w:r>
            <w:r w:rsidRPr="002F7DBB">
              <w:rPr>
                <w:sz w:val="28"/>
                <w:szCs w:val="28"/>
              </w:rPr>
              <w:t xml:space="preserve"> тыс. рублей</w:t>
            </w:r>
            <w:r w:rsidR="00C824BA">
              <w:rPr>
                <w:sz w:val="28"/>
              </w:rPr>
              <w:t>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280419" w:rsidRPr="00AF4380" w:rsidRDefault="00280419" w:rsidP="00280419">
      <w:pPr>
        <w:tabs>
          <w:tab w:val="left" w:pos="0"/>
          <w:tab w:val="left" w:pos="5636"/>
        </w:tabs>
        <w:jc w:val="center"/>
        <w:rPr>
          <w:sz w:val="28"/>
        </w:rPr>
      </w:pPr>
      <w:r w:rsidRPr="00AF4380">
        <w:rPr>
          <w:sz w:val="28"/>
        </w:rPr>
        <w:t xml:space="preserve">4. Параметры финансового обеспечения </w:t>
      </w:r>
      <w:r>
        <w:rPr>
          <w:sz w:val="28"/>
        </w:rPr>
        <w:t>муниципальной</w:t>
      </w:r>
      <w:r w:rsidRPr="00AF4380">
        <w:rPr>
          <w:sz w:val="28"/>
        </w:rPr>
        <w:t xml:space="preserve"> программы </w:t>
      </w:r>
    </w:p>
    <w:p w:rsidR="00280419" w:rsidRPr="00AF4380" w:rsidRDefault="00280419" w:rsidP="00280419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1"/>
        <w:gridCol w:w="6374"/>
        <w:gridCol w:w="1982"/>
        <w:gridCol w:w="1681"/>
        <w:gridCol w:w="1821"/>
        <w:gridCol w:w="1962"/>
      </w:tblGrid>
      <w:tr w:rsidR="00280419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№ п</w:t>
            </w:r>
            <w:r>
              <w:rPr>
                <w:sz w:val="28"/>
              </w:rPr>
              <w:t>.</w:t>
            </w:r>
            <w:r w:rsidRPr="00AF4380">
              <w:rPr>
                <w:sz w:val="28"/>
              </w:rPr>
              <w:t>/п.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 xml:space="preserve">Наименование </w:t>
            </w:r>
          </w:p>
          <w:p w:rsidR="00280419" w:rsidRPr="00AF4380" w:rsidRDefault="00280419" w:rsidP="00C90446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80419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  <w:r w:rsidRPr="00AF4380">
              <w:rPr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Всего</w:t>
            </w:r>
          </w:p>
        </w:tc>
      </w:tr>
      <w:tr w:rsidR="00280419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6</w:t>
            </w:r>
          </w:p>
        </w:tc>
      </w:tr>
      <w:tr w:rsidR="006F4E0C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Литвиновского сельского поселения</w:t>
            </w:r>
            <w:r w:rsidRPr="00634B47">
              <w:rPr>
                <w:sz w:val="28"/>
                <w:szCs w:val="28"/>
              </w:rPr>
              <w:t xml:space="preserve"> «Энергоэффективность и развитие энергетики»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6F4E0C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6F4E0C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6F4E0C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6F4E0C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251,7</w:t>
            </w:r>
          </w:p>
        </w:tc>
      </w:tr>
      <w:tr w:rsidR="006F4E0C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rPr>
                <w:sz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B13CFE" w:rsidRDefault="006F4E0C" w:rsidP="00572BD2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B13CFE" w:rsidRDefault="006F4E0C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B13CFE" w:rsidRDefault="006F4E0C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B13CFE" w:rsidRDefault="006F4E0C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251,7</w:t>
            </w:r>
          </w:p>
        </w:tc>
      </w:tr>
      <w:tr w:rsidR="006F4E0C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F4E0C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Комплекс процессных мероприятий </w:t>
            </w:r>
            <w:r w:rsidRPr="00457D89">
              <w:rPr>
                <w:sz w:val="28"/>
                <w:szCs w:val="28"/>
              </w:rPr>
              <w:t>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6F4E0C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6F4E0C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6F4E0C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6F4E0C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111,7</w:t>
            </w:r>
          </w:p>
        </w:tc>
      </w:tr>
      <w:tr w:rsidR="006F4E0C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</w:p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6F4E0C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6F4E0C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6F4E0C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6F4E0C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111,7</w:t>
            </w:r>
          </w:p>
        </w:tc>
      </w:tr>
      <w:tr w:rsidR="006F4E0C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rPr>
                <w:sz w:val="28"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6F4E0C" w:rsidP="00283ED5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73394D" w:rsidRDefault="006F4E0C" w:rsidP="00A21FEE">
            <w:pPr>
              <w:widowControl w:val="0"/>
              <w:jc w:val="center"/>
              <w:outlineLvl w:val="2"/>
              <w:rPr>
                <w:sz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73394D" w:rsidRDefault="006F4E0C" w:rsidP="00A21FEE">
            <w:pPr>
              <w:widowControl w:val="0"/>
              <w:jc w:val="center"/>
              <w:outlineLvl w:val="2"/>
              <w:rPr>
                <w:sz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6F4E0C" w:rsidP="00283ED5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6F4E0C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3.</w:t>
            </w:r>
          </w:p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Комплекс процессных мероприятий </w:t>
            </w:r>
            <w:r w:rsidRPr="007B1929">
              <w:rPr>
                <w:sz w:val="28"/>
                <w:szCs w:val="28"/>
              </w:rPr>
              <w:t>«Развитие и модернизация электрических сетей, включая сети уличного освещения»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634B47">
              <w:rPr>
                <w:sz w:val="28"/>
                <w:szCs w:val="28"/>
              </w:rPr>
              <w:t>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634B47">
              <w:rPr>
                <w:sz w:val="28"/>
                <w:szCs w:val="28"/>
              </w:rPr>
              <w:t>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140,0</w:t>
            </w:r>
          </w:p>
        </w:tc>
      </w:tr>
      <w:tr w:rsidR="006F4E0C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outlineLvl w:val="2"/>
              <w:rPr>
                <w:sz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20</w:t>
            </w:r>
            <w:r w:rsidRPr="00634B47">
              <w:rPr>
                <w:sz w:val="28"/>
                <w:szCs w:val="28"/>
              </w:rPr>
              <w:t>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20</w:t>
            </w:r>
            <w:r w:rsidRPr="00634B47">
              <w:rPr>
                <w:sz w:val="28"/>
                <w:szCs w:val="28"/>
              </w:rPr>
              <w:t>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140,0</w:t>
            </w:r>
          </w:p>
        </w:tc>
      </w:tr>
    </w:tbl>
    <w:p w:rsidR="00280419" w:rsidRPr="00F924FD" w:rsidRDefault="00280419" w:rsidP="00280419">
      <w:pPr>
        <w:widowControl w:val="0"/>
        <w:jc w:val="center"/>
        <w:rPr>
          <w:sz w:val="2"/>
        </w:rPr>
      </w:pPr>
    </w:p>
    <w:p w:rsidR="00280419" w:rsidRPr="00F924FD" w:rsidRDefault="00280419" w:rsidP="00280419">
      <w:pPr>
        <w:widowControl w:val="0"/>
      </w:pPr>
    </w:p>
    <w:p w:rsidR="00C824BA" w:rsidRDefault="00D7255C" w:rsidP="006F4E0C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Pr="00D725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 xml:space="preserve">комплекса процессных мероприятий </w:t>
      </w:r>
      <w:r w:rsidRPr="00280419">
        <w:rPr>
          <w:sz w:val="28"/>
          <w:szCs w:val="28"/>
        </w:rPr>
        <w:t>«</w:t>
      </w:r>
      <w:r w:rsidR="006F4E0C" w:rsidRPr="00A874C4">
        <w:rPr>
          <w:sz w:val="28"/>
          <w:szCs w:val="28"/>
        </w:rPr>
        <w:t>Энергосбережение и повышение энергетической эффективности в муниципальных учреждениях</w:t>
      </w:r>
      <w:r w:rsidRPr="00280419">
        <w:rPr>
          <w:sz w:val="28"/>
          <w:szCs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D7255C" w:rsidRDefault="00D7255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7255C" w:rsidRPr="00B54548" w:rsidRDefault="00D7255C" w:rsidP="00D7255C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  <w:r w:rsidRPr="00AF4380">
        <w:rPr>
          <w:sz w:val="28"/>
        </w:rPr>
        <w:t>4. Параметры финансового обеспечения комплекса процессных мероприятий</w:t>
      </w: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8"/>
        <w:gridCol w:w="4761"/>
        <w:gridCol w:w="2886"/>
        <w:gridCol w:w="1512"/>
        <w:gridCol w:w="1375"/>
        <w:gridCol w:w="1649"/>
        <w:gridCol w:w="1649"/>
      </w:tblGrid>
      <w:tr w:rsidR="00280419" w:rsidRPr="00AF4380" w:rsidTr="00C9044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 xml:space="preserve">№ </w:t>
            </w:r>
          </w:p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lastRenderedPageBreak/>
              <w:t>п./п.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</w:pPr>
            <w:r w:rsidRPr="00AF4380">
              <w:lastRenderedPageBreak/>
              <w:t xml:space="preserve">Наименование комплекса процессных </w:t>
            </w:r>
            <w:r w:rsidRPr="00AF4380">
              <w:lastRenderedPageBreak/>
              <w:t>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lastRenderedPageBreak/>
              <w:t xml:space="preserve">Код бюджетной </w:t>
            </w:r>
            <w:r w:rsidRPr="00AF4380">
              <w:lastRenderedPageBreak/>
              <w:t>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lastRenderedPageBreak/>
              <w:t>Объем расходов по годам реализации (тыс. рублей)</w:t>
            </w:r>
          </w:p>
        </w:tc>
      </w:tr>
      <w:tr w:rsidR="00280419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202</w:t>
            </w:r>
            <w:r>
              <w:t>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202</w:t>
            </w:r>
            <w: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</w:pPr>
            <w:r w:rsidRPr="00AF4380">
              <w:t>202</w:t>
            </w:r>
            <w:r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Всего</w:t>
            </w:r>
          </w:p>
        </w:tc>
      </w:tr>
      <w:tr w:rsidR="00280419" w:rsidRPr="00AF4380" w:rsidTr="00C904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lastRenderedPageBreak/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7</w:t>
            </w:r>
          </w:p>
        </w:tc>
      </w:tr>
      <w:tr w:rsidR="006F4E0C" w:rsidRPr="00AF4380" w:rsidTr="00C9044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Комплекс процессных мероприятий </w:t>
            </w:r>
            <w:r w:rsidRPr="00A874C4">
              <w:rPr>
                <w:sz w:val="28"/>
                <w:szCs w:val="28"/>
              </w:rPr>
              <w:t>«Энергосбережение и повышение энергетической эффективности в муниципальных учреждениях»</w:t>
            </w:r>
            <w:r w:rsidRPr="00634B47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40,0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40,0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111,7</w:t>
            </w: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08B3" w:rsidRDefault="006F4E0C" w:rsidP="00A21FEE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31,7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73394D" w:rsidRDefault="006F4E0C" w:rsidP="00A21FEE">
            <w:pPr>
              <w:widowControl w:val="0"/>
              <w:jc w:val="center"/>
              <w:outlineLvl w:val="2"/>
              <w:rPr>
                <w:sz w:val="28"/>
              </w:rPr>
            </w:pPr>
            <w:r w:rsidRPr="00A16B78">
              <w:rPr>
                <w:sz w:val="28"/>
                <w:szCs w:val="28"/>
              </w:rPr>
              <w:t>40,0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73394D" w:rsidRDefault="006F4E0C" w:rsidP="00A21FEE">
            <w:pPr>
              <w:widowControl w:val="0"/>
              <w:jc w:val="center"/>
              <w:outlineLvl w:val="2"/>
              <w:rPr>
                <w:sz w:val="28"/>
              </w:rPr>
            </w:pPr>
            <w:r w:rsidRPr="00A16B78">
              <w:rPr>
                <w:sz w:val="28"/>
                <w:szCs w:val="28"/>
              </w:rPr>
              <w:t>40,0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6F4E0C">
            <w:r>
              <w:rPr>
                <w:sz w:val="28"/>
                <w:szCs w:val="28"/>
              </w:rPr>
              <w:t>111,7</w:t>
            </w:r>
          </w:p>
        </w:tc>
      </w:tr>
      <w:tr w:rsidR="006F4E0C" w:rsidRPr="00AF4380" w:rsidTr="00C9044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</w:p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2.</w:t>
            </w:r>
          </w:p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34B47">
              <w:rPr>
                <w:sz w:val="28"/>
                <w:szCs w:val="28"/>
              </w:rPr>
              <w:t>.</w:t>
            </w:r>
          </w:p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34B47">
              <w:rPr>
                <w:sz w:val="28"/>
                <w:szCs w:val="28"/>
              </w:rPr>
              <w:t>.</w:t>
            </w:r>
          </w:p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8C5702" w:rsidRDefault="006F4E0C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</w:t>
            </w: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</w:pPr>
            <w:r w:rsidRPr="00A16B78">
              <w:rPr>
                <w:sz w:val="28"/>
                <w:szCs w:val="28"/>
              </w:rPr>
              <w:t>Мероприятие (результат) «Информационная поддержка политики энергосбережения»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08B3" w:rsidRDefault="006F4E0C" w:rsidP="00A21FEE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73394D" w:rsidRDefault="006F4E0C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73394D" w:rsidRDefault="006F4E0C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08B3" w:rsidRDefault="006F4E0C" w:rsidP="00A21FEE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A16B78">
              <w:rPr>
                <w:sz w:val="28"/>
                <w:szCs w:val="28"/>
              </w:rPr>
              <w:t>местный бюджет</w:t>
            </w:r>
          </w:p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светодиодов»</w:t>
            </w:r>
          </w:p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«Реализация комплекса ресурсосберегающих мероприятий по утеплению помещений в зданиях, замене/ утеплению оконных и дверных блоков, регулировке, автоматизации, промывке, опрессовке и ремонту </w:t>
            </w:r>
            <w:r w:rsidRPr="00634B47">
              <w:rPr>
                <w:sz w:val="28"/>
                <w:szCs w:val="28"/>
              </w:rPr>
              <w:lastRenderedPageBreak/>
              <w:t>систем отопления и водоснабжения, оптимизации работы вентсистем,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водоснабжения»</w:t>
            </w:r>
          </w:p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>, всего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08B3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08B3" w:rsidRDefault="006F4E0C" w:rsidP="00283ED5">
            <w:pPr>
              <w:widowControl w:val="0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  <w:r w:rsidRPr="00A16B78">
              <w:rPr>
                <w:sz w:val="28"/>
                <w:szCs w:val="28"/>
              </w:rPr>
              <w:t>95105030840128140 240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11,7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51,7</w:t>
            </w:r>
          </w:p>
          <w:p w:rsidR="006F4E0C" w:rsidRPr="00392DA0" w:rsidRDefault="006F4E0C" w:rsidP="00C90446">
            <w:pPr>
              <w:widowControl w:val="0"/>
              <w:jc w:val="center"/>
            </w:pP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11,7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51,7</w:t>
            </w:r>
          </w:p>
          <w:p w:rsidR="006F4E0C" w:rsidRPr="00392DA0" w:rsidRDefault="006F4E0C" w:rsidP="00C90446">
            <w:pPr>
              <w:widowControl w:val="0"/>
              <w:jc w:val="center"/>
            </w:pPr>
          </w:p>
        </w:tc>
      </w:tr>
      <w:tr w:rsidR="006F4E0C" w:rsidRPr="00AF4380" w:rsidTr="00C904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E14338" w:rsidRDefault="006F4E0C" w:rsidP="00F23B93">
            <w:pPr>
              <w:rPr>
                <w:sz w:val="28"/>
                <w:szCs w:val="28"/>
              </w:rPr>
            </w:pPr>
            <w:r w:rsidRPr="00E14338">
              <w:rPr>
                <w:sz w:val="28"/>
                <w:szCs w:val="28"/>
                <w:vertAlign w:val="superscript"/>
              </w:rPr>
              <w:t>в т.ч.</w:t>
            </w:r>
            <w:r w:rsidRPr="00E14338">
              <w:rPr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E14338" w:rsidRDefault="006F4E0C" w:rsidP="00F23B93">
            <w:pPr>
              <w:jc w:val="center"/>
            </w:pPr>
            <w:r w:rsidRPr="00A16B78">
              <w:rPr>
                <w:sz w:val="28"/>
                <w:szCs w:val="28"/>
              </w:rPr>
              <w:t>95101040840128130240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F23B93">
            <w:pPr>
              <w:widowControl w:val="0"/>
              <w:jc w:val="center"/>
            </w:pPr>
            <w:r>
              <w:rPr>
                <w:sz w:val="28"/>
                <w:szCs w:val="28"/>
              </w:rPr>
              <w:t>11,7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F23B93">
            <w:pPr>
              <w:widowControl w:val="0"/>
              <w:jc w:val="center"/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F23B93">
            <w:pPr>
              <w:widowControl w:val="0"/>
              <w:jc w:val="center"/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51,7</w:t>
            </w:r>
          </w:p>
          <w:p w:rsidR="006F4E0C" w:rsidRPr="00392DA0" w:rsidRDefault="006F4E0C" w:rsidP="00F23B93">
            <w:pPr>
              <w:widowControl w:val="0"/>
              <w:jc w:val="center"/>
            </w:pPr>
          </w:p>
        </w:tc>
      </w:tr>
      <w:tr w:rsidR="006F4E0C" w:rsidRPr="00AF4380" w:rsidTr="00C904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Комплекс процессных мероприятий </w:t>
            </w:r>
            <w:r w:rsidRPr="00A874C4">
              <w:rPr>
                <w:sz w:val="28"/>
                <w:szCs w:val="28"/>
              </w:rPr>
              <w:t>«Энергосбережение и повышение энергетической эффективности в муниципальных учреждениях»</w:t>
            </w:r>
            <w:r w:rsidRPr="00634B47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40,0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40,0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111,7</w:t>
            </w:r>
          </w:p>
        </w:tc>
      </w:tr>
      <w:tr w:rsidR="006F4E0C" w:rsidRPr="00AF4380" w:rsidTr="00C904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8C5702" w:rsidRDefault="006F4E0C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40,0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40,0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111,7</w:t>
            </w:r>
          </w:p>
        </w:tc>
      </w:tr>
    </w:tbl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FB5632"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208" w:rsidRDefault="00560208">
      <w:r>
        <w:separator/>
      </w:r>
    </w:p>
  </w:endnote>
  <w:endnote w:type="continuationSeparator" w:id="1">
    <w:p w:rsidR="00560208" w:rsidRDefault="00560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4E2F05">
    <w:pPr>
      <w:pStyle w:val="a6"/>
      <w:jc w:val="right"/>
    </w:pPr>
    <w:fldSimple w:instr="PAGE   \* MERGEFORMAT">
      <w:r w:rsidR="0023017E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4E2F05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208" w:rsidRDefault="00560208">
      <w:r>
        <w:separator/>
      </w:r>
    </w:p>
  </w:footnote>
  <w:footnote w:type="continuationSeparator" w:id="1">
    <w:p w:rsidR="00560208" w:rsidRDefault="005602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188A"/>
    <w:rsid w:val="00114E9D"/>
    <w:rsid w:val="00121429"/>
    <w:rsid w:val="00121BC5"/>
    <w:rsid w:val="00122691"/>
    <w:rsid w:val="001231E0"/>
    <w:rsid w:val="001242AD"/>
    <w:rsid w:val="00124F55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E5ECF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4490"/>
    <w:rsid w:val="00215710"/>
    <w:rsid w:val="00221FCD"/>
    <w:rsid w:val="00223EA1"/>
    <w:rsid w:val="0022472C"/>
    <w:rsid w:val="00224757"/>
    <w:rsid w:val="002259B8"/>
    <w:rsid w:val="0023017E"/>
    <w:rsid w:val="00233046"/>
    <w:rsid w:val="0023381C"/>
    <w:rsid w:val="00245FAD"/>
    <w:rsid w:val="0024672D"/>
    <w:rsid w:val="00250334"/>
    <w:rsid w:val="002579F2"/>
    <w:rsid w:val="0026173C"/>
    <w:rsid w:val="00266413"/>
    <w:rsid w:val="00270B8D"/>
    <w:rsid w:val="00272561"/>
    <w:rsid w:val="00280419"/>
    <w:rsid w:val="00280970"/>
    <w:rsid w:val="00283ED5"/>
    <w:rsid w:val="00285E70"/>
    <w:rsid w:val="0029084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467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E2F05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700"/>
    <w:rsid w:val="00530F45"/>
    <w:rsid w:val="00532BF9"/>
    <w:rsid w:val="00537C60"/>
    <w:rsid w:val="005475EE"/>
    <w:rsid w:val="00560208"/>
    <w:rsid w:val="005636B3"/>
    <w:rsid w:val="00567483"/>
    <w:rsid w:val="00572F0C"/>
    <w:rsid w:val="00574033"/>
    <w:rsid w:val="00584336"/>
    <w:rsid w:val="00591348"/>
    <w:rsid w:val="0059514A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8B3"/>
    <w:rsid w:val="00630A8A"/>
    <w:rsid w:val="00633D7F"/>
    <w:rsid w:val="00635514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C41BC"/>
    <w:rsid w:val="006D2717"/>
    <w:rsid w:val="006D7590"/>
    <w:rsid w:val="006E15A1"/>
    <w:rsid w:val="006E3434"/>
    <w:rsid w:val="006F1385"/>
    <w:rsid w:val="006F4E0C"/>
    <w:rsid w:val="00700150"/>
    <w:rsid w:val="00707ADB"/>
    <w:rsid w:val="00713C51"/>
    <w:rsid w:val="00723930"/>
    <w:rsid w:val="00727611"/>
    <w:rsid w:val="00743052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0527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D578E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1701C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84C55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31EB8"/>
    <w:rsid w:val="00D33298"/>
    <w:rsid w:val="00D342B5"/>
    <w:rsid w:val="00D41B9E"/>
    <w:rsid w:val="00D44E67"/>
    <w:rsid w:val="00D5333F"/>
    <w:rsid w:val="00D7203C"/>
    <w:rsid w:val="00D7255C"/>
    <w:rsid w:val="00D72911"/>
    <w:rsid w:val="00D72C1E"/>
    <w:rsid w:val="00D74158"/>
    <w:rsid w:val="00D74E54"/>
    <w:rsid w:val="00D867C2"/>
    <w:rsid w:val="00D941E0"/>
    <w:rsid w:val="00DA72CD"/>
    <w:rsid w:val="00DA7E8E"/>
    <w:rsid w:val="00DB0765"/>
    <w:rsid w:val="00DB5930"/>
    <w:rsid w:val="00DC0046"/>
    <w:rsid w:val="00DC4447"/>
    <w:rsid w:val="00DC5F87"/>
    <w:rsid w:val="00DD3C7E"/>
    <w:rsid w:val="00DD6DFF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638"/>
    <w:rsid w:val="00EB2A44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68DA6-9352-4892-AD57-1385E2B9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165</cp:revision>
  <cp:lastPrinted>2025-07-08T07:57:00Z</cp:lastPrinted>
  <dcterms:created xsi:type="dcterms:W3CDTF">2019-02-06T10:55:00Z</dcterms:created>
  <dcterms:modified xsi:type="dcterms:W3CDTF">2025-10-03T06:46:00Z</dcterms:modified>
</cp:coreProperties>
</file>