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4D0475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4D0475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4D0475">
              <w:rPr>
                <w:b/>
                <w:bCs/>
                <w:sz w:val="28"/>
              </w:rPr>
              <w:t xml:space="preserve">       </w:t>
            </w:r>
            <w:r w:rsidR="00125664" w:rsidRPr="00412FA4">
              <w:rPr>
                <w:b/>
                <w:bCs/>
                <w:sz w:val="28"/>
              </w:rPr>
              <w:t xml:space="preserve">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4D0475">
              <w:rPr>
                <w:bCs/>
                <w:sz w:val="28"/>
              </w:rPr>
              <w:t>102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4D0475" w:rsidRDefault="00662F27" w:rsidP="004D0475">
      <w:pPr>
        <w:shd w:val="clear" w:color="auto" w:fill="FFFFFF"/>
        <w:rPr>
          <w:sz w:val="28"/>
          <w:szCs w:val="28"/>
        </w:rPr>
      </w:pPr>
      <w:r w:rsidRPr="004D0475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4D0475" w:rsidRDefault="00662F27" w:rsidP="004D0475">
      <w:pPr>
        <w:shd w:val="clear" w:color="auto" w:fill="FFFFFF"/>
        <w:rPr>
          <w:sz w:val="28"/>
          <w:szCs w:val="28"/>
        </w:rPr>
      </w:pPr>
      <w:r w:rsidRPr="004D0475">
        <w:rPr>
          <w:sz w:val="28"/>
          <w:szCs w:val="28"/>
        </w:rPr>
        <w:t xml:space="preserve">Литвиновского сельского поселения от </w:t>
      </w:r>
      <w:r w:rsidR="001511CE" w:rsidRPr="004D0475">
        <w:rPr>
          <w:sz w:val="28"/>
          <w:szCs w:val="28"/>
        </w:rPr>
        <w:t>14.01.2020</w:t>
      </w:r>
      <w:r w:rsidRPr="004D0475">
        <w:rPr>
          <w:sz w:val="28"/>
          <w:szCs w:val="28"/>
        </w:rPr>
        <w:t>г</w:t>
      </w:r>
      <w:r w:rsidR="00E56B1A" w:rsidRPr="004D0475">
        <w:rPr>
          <w:sz w:val="28"/>
          <w:szCs w:val="28"/>
        </w:rPr>
        <w:t xml:space="preserve"> № </w:t>
      </w:r>
      <w:r w:rsidR="001511CE" w:rsidRPr="004D0475">
        <w:rPr>
          <w:sz w:val="28"/>
          <w:szCs w:val="28"/>
        </w:rPr>
        <w:t>12</w:t>
      </w:r>
    </w:p>
    <w:p w:rsidR="00487E17" w:rsidRPr="004D0475" w:rsidRDefault="00DD05D0" w:rsidP="004D047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D0475">
        <w:rPr>
          <w:sz w:val="28"/>
          <w:szCs w:val="28"/>
        </w:rPr>
        <w:t>«</w:t>
      </w:r>
      <w:r w:rsidR="001511CE" w:rsidRPr="004D047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1511CE" w:rsidRPr="004D0475">
        <w:rPr>
          <w:rFonts w:ascii="Times New Roman" w:hAnsi="Times New Roman" w:cs="Times New Roman"/>
          <w:color w:val="000000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 w:rsidRPr="004D0475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4D0475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E067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1511CE">
        <w:rPr>
          <w:rFonts w:ascii="Times New Roman" w:hAnsi="Times New Roman" w:cs="Times New Roman"/>
          <w:sz w:val="28"/>
          <w:szCs w:val="28"/>
        </w:rPr>
        <w:t>14.01.2020г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1511CE">
        <w:rPr>
          <w:rFonts w:ascii="Times New Roman" w:hAnsi="Times New Roman" w:cs="Times New Roman"/>
          <w:sz w:val="28"/>
          <w:szCs w:val="28"/>
        </w:rPr>
        <w:t>12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1511CE" w:rsidRPr="002331E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1511CE">
        <w:rPr>
          <w:rFonts w:ascii="Times New Roman" w:hAnsi="Times New Roman" w:cs="Times New Roman"/>
          <w:sz w:val="28"/>
          <w:szCs w:val="28"/>
        </w:rPr>
        <w:t>«</w:t>
      </w:r>
      <w:r w:rsidR="001511CE" w:rsidRPr="002331E3">
        <w:rPr>
          <w:rFonts w:ascii="Times New Roman" w:hAnsi="Times New Roman" w:cs="Times New Roman"/>
          <w:color w:val="000000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E0674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1511CE">
        <w:rPr>
          <w:sz w:val="28"/>
          <w:szCs w:val="28"/>
        </w:rPr>
        <w:t>1.</w:t>
      </w:r>
      <w:r w:rsidR="00256F65">
        <w:rPr>
          <w:sz w:val="28"/>
          <w:szCs w:val="28"/>
        </w:rPr>
        <w:t>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2A08B1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</w:t>
      </w:r>
      <w:r w:rsidR="001511CE">
        <w:rPr>
          <w:sz w:val="28"/>
          <w:szCs w:val="28"/>
        </w:rPr>
        <w:t>14.01.2020</w:t>
      </w:r>
      <w:r w:rsidR="00A5500B" w:rsidRPr="00A5500B">
        <w:rPr>
          <w:sz w:val="28"/>
          <w:szCs w:val="28"/>
        </w:rPr>
        <w:t xml:space="preserve">г № </w:t>
      </w:r>
      <w:r w:rsidR="001511CE">
        <w:rPr>
          <w:sz w:val="28"/>
          <w:szCs w:val="28"/>
        </w:rPr>
        <w:t>12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1511CE" w:rsidRPr="002331E3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1511CE">
        <w:rPr>
          <w:sz w:val="28"/>
          <w:szCs w:val="28"/>
        </w:rPr>
        <w:t>«</w:t>
      </w:r>
      <w:r w:rsidR="001511CE" w:rsidRPr="002331E3">
        <w:rPr>
          <w:color w:val="000000"/>
          <w:sz w:val="28"/>
          <w:szCs w:val="28"/>
        </w:rPr>
        <w:t>Выдача арендатору земельного участка согласия на залог права аренды земельного участка</w:t>
      </w:r>
      <w:r w:rsidR="00487E17" w:rsidRPr="002A08B1">
        <w:rPr>
          <w:rFonts w:eastAsia="Calibri"/>
          <w:sz w:val="28"/>
          <w:szCs w:val="28"/>
          <w:lang w:eastAsia="en-US"/>
        </w:rPr>
        <w:t>»</w:t>
      </w:r>
      <w:r w:rsidR="00A5500B" w:rsidRPr="002A08B1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BE43F8" w:rsidRDefault="00B62276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3715">
        <w:rPr>
          <w:bCs w:val="0"/>
          <w:szCs w:val="28"/>
        </w:rPr>
        <w:t xml:space="preserve">  </w:t>
      </w:r>
      <w:r w:rsidR="00BE43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sectPr w:rsidR="00F91A14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EBD" w:rsidRDefault="00C53EBD">
      <w:r>
        <w:separator/>
      </w:r>
    </w:p>
  </w:endnote>
  <w:endnote w:type="continuationSeparator" w:id="1">
    <w:p w:rsidR="00C53EBD" w:rsidRDefault="00C53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EBD" w:rsidRDefault="00C53EBD">
      <w:r>
        <w:separator/>
      </w:r>
    </w:p>
  </w:footnote>
  <w:footnote w:type="continuationSeparator" w:id="1">
    <w:p w:rsidR="00C53EBD" w:rsidRDefault="00C53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0475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760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3EB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22B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3322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2024-08-06T06:23:00Z</dcterms:created>
  <dcterms:modified xsi:type="dcterms:W3CDTF">2024-08-08T11:39:00Z</dcterms:modified>
</cp:coreProperties>
</file>