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6E6" w:rsidRDefault="006E1B37" w:rsidP="008326E6">
      <w:pPr>
        <w:jc w:val="both"/>
        <w:rPr>
          <w:rFonts w:eastAsia="Times New Roman"/>
          <w:b/>
          <w:sz w:val="28"/>
          <w:szCs w:val="28"/>
          <w:lang w:eastAsia="ar-SA"/>
        </w:rPr>
      </w:pPr>
      <w:r>
        <w:rPr>
          <w:rFonts w:eastAsia="Times New Roman"/>
          <w:noProof/>
          <w:sz w:val="20"/>
          <w:szCs w:val="20"/>
        </w:rPr>
        <w:t xml:space="preserve">                          </w:t>
      </w:r>
      <w:r w:rsidR="008326E6">
        <w:rPr>
          <w:rFonts w:eastAsia="Times New Roman"/>
          <w:noProof/>
          <w:sz w:val="20"/>
          <w:szCs w:val="20"/>
        </w:rPr>
        <w:drawing>
          <wp:inline distT="0" distB="0" distL="0" distR="0">
            <wp:extent cx="5715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B37" w:rsidRDefault="006E1B37" w:rsidP="008326E6">
      <w:pPr>
        <w:rPr>
          <w:rFonts w:eastAsia="Times New Roman"/>
          <w:b/>
          <w:sz w:val="28"/>
          <w:szCs w:val="28"/>
          <w:lang w:eastAsia="ar-SA"/>
        </w:rPr>
      </w:pPr>
      <w:r>
        <w:rPr>
          <w:rFonts w:eastAsia="Times New Roman"/>
          <w:b/>
          <w:sz w:val="28"/>
          <w:szCs w:val="28"/>
          <w:lang w:eastAsia="ar-SA"/>
        </w:rPr>
        <w:t xml:space="preserve">    </w:t>
      </w:r>
      <w:r w:rsidR="008326E6">
        <w:rPr>
          <w:rFonts w:eastAsia="Times New Roman"/>
          <w:b/>
          <w:sz w:val="28"/>
          <w:szCs w:val="28"/>
          <w:lang w:eastAsia="ar-SA"/>
        </w:rPr>
        <w:t xml:space="preserve">АДМИНИСТРАЦИЯ    </w:t>
      </w:r>
    </w:p>
    <w:p w:rsidR="008326E6" w:rsidRPr="006E1B37" w:rsidRDefault="008326E6" w:rsidP="008326E6">
      <w:pPr>
        <w:rPr>
          <w:rFonts w:eastAsia="Times New Roman"/>
          <w:b/>
          <w:sz w:val="28"/>
          <w:szCs w:val="28"/>
          <w:lang w:eastAsia="ar-SA"/>
        </w:rPr>
      </w:pPr>
      <w:r>
        <w:rPr>
          <w:rFonts w:eastAsia="Times New Roman"/>
          <w:b/>
          <w:sz w:val="28"/>
          <w:szCs w:val="28"/>
          <w:lang w:eastAsia="ar-SA"/>
        </w:rPr>
        <w:t xml:space="preserve">    </w:t>
      </w:r>
      <w:r>
        <w:rPr>
          <w:rFonts w:eastAsia="Times New Roman"/>
          <w:b/>
          <w:sz w:val="22"/>
          <w:szCs w:val="20"/>
          <w:lang w:eastAsia="ar-SA"/>
        </w:rPr>
        <w:t xml:space="preserve">ЛИТВИНОВСКОГО СЕЛЬСКОГО                                    </w:t>
      </w:r>
      <w:r w:rsidR="006E1B37">
        <w:rPr>
          <w:rFonts w:eastAsia="Times New Roman"/>
          <w:b/>
          <w:sz w:val="22"/>
          <w:szCs w:val="20"/>
          <w:lang w:eastAsia="ar-SA"/>
        </w:rPr>
        <w:t xml:space="preserve">                             </w:t>
      </w:r>
      <w:r>
        <w:rPr>
          <w:rFonts w:eastAsia="Times New Roman"/>
          <w:sz w:val="22"/>
          <w:szCs w:val="20"/>
          <w:lang w:eastAsia="ar-SA"/>
        </w:rPr>
        <w:br/>
      </w:r>
      <w:r>
        <w:rPr>
          <w:rFonts w:eastAsia="Times New Roman"/>
          <w:b/>
          <w:sz w:val="22"/>
          <w:szCs w:val="20"/>
          <w:lang w:eastAsia="ar-SA"/>
        </w:rPr>
        <w:t xml:space="preserve">               </w:t>
      </w:r>
      <w:r w:rsidR="006E1B37">
        <w:rPr>
          <w:rFonts w:eastAsia="Times New Roman"/>
          <w:b/>
          <w:sz w:val="22"/>
          <w:szCs w:val="20"/>
          <w:lang w:eastAsia="ar-SA"/>
        </w:rPr>
        <w:t xml:space="preserve"> </w:t>
      </w:r>
      <w:r>
        <w:rPr>
          <w:rFonts w:eastAsia="Times New Roman"/>
          <w:b/>
          <w:sz w:val="22"/>
          <w:szCs w:val="20"/>
          <w:lang w:eastAsia="ar-SA"/>
        </w:rPr>
        <w:t>ПОСЕЛЕНИЯ</w:t>
      </w:r>
    </w:p>
    <w:p w:rsidR="008326E6" w:rsidRDefault="008326E6" w:rsidP="008326E6">
      <w:pPr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 xml:space="preserve">      Садовая ул., д.2  </w:t>
      </w:r>
      <w:proofErr w:type="spellStart"/>
      <w:r>
        <w:rPr>
          <w:rFonts w:eastAsia="Times New Roman"/>
          <w:sz w:val="20"/>
          <w:szCs w:val="20"/>
          <w:lang w:eastAsia="ar-SA"/>
        </w:rPr>
        <w:t>с</w:t>
      </w:r>
      <w:proofErr w:type="gramStart"/>
      <w:r>
        <w:rPr>
          <w:rFonts w:eastAsia="Times New Roman"/>
          <w:sz w:val="20"/>
          <w:szCs w:val="20"/>
          <w:lang w:eastAsia="ar-SA"/>
        </w:rPr>
        <w:t>.Л</w:t>
      </w:r>
      <w:proofErr w:type="gramEnd"/>
      <w:r>
        <w:rPr>
          <w:rFonts w:eastAsia="Times New Roman"/>
          <w:sz w:val="20"/>
          <w:szCs w:val="20"/>
          <w:lang w:eastAsia="ar-SA"/>
        </w:rPr>
        <w:t>итвиновка</w:t>
      </w:r>
      <w:proofErr w:type="spellEnd"/>
      <w:r>
        <w:rPr>
          <w:rFonts w:eastAsia="Times New Roman"/>
          <w:sz w:val="20"/>
          <w:szCs w:val="20"/>
          <w:lang w:eastAsia="ar-SA"/>
        </w:rPr>
        <w:t>,</w:t>
      </w:r>
    </w:p>
    <w:p w:rsidR="008326E6" w:rsidRDefault="008326E6" w:rsidP="008326E6">
      <w:pPr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 xml:space="preserve">           </w:t>
      </w:r>
      <w:proofErr w:type="spellStart"/>
      <w:r>
        <w:rPr>
          <w:rFonts w:eastAsia="Times New Roman"/>
          <w:sz w:val="20"/>
          <w:szCs w:val="20"/>
          <w:lang w:eastAsia="ar-SA"/>
        </w:rPr>
        <w:t>Белокалитвинский</w:t>
      </w:r>
      <w:proofErr w:type="spellEnd"/>
      <w:r>
        <w:rPr>
          <w:rFonts w:eastAsia="Times New Roman"/>
          <w:sz w:val="20"/>
          <w:szCs w:val="20"/>
          <w:lang w:eastAsia="ar-SA"/>
        </w:rPr>
        <w:t xml:space="preserve"> район,</w:t>
      </w:r>
    </w:p>
    <w:p w:rsidR="008326E6" w:rsidRDefault="008326E6" w:rsidP="008326E6">
      <w:pPr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 xml:space="preserve">          Ростовская область, 347030</w:t>
      </w:r>
    </w:p>
    <w:p w:rsidR="008326E6" w:rsidRDefault="008326E6" w:rsidP="008326E6">
      <w:pPr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 xml:space="preserve">        Тел.: (863-13) 33-1-33,6-11-49</w:t>
      </w:r>
    </w:p>
    <w:p w:rsidR="008326E6" w:rsidRDefault="006E1B37" w:rsidP="008326E6">
      <w:pPr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 xml:space="preserve">             </w:t>
      </w:r>
      <w:proofErr w:type="gramStart"/>
      <w:r w:rsidR="008326E6">
        <w:rPr>
          <w:rFonts w:eastAsia="Times New Roman"/>
          <w:sz w:val="20"/>
          <w:szCs w:val="20"/>
          <w:lang w:val="en-US" w:eastAsia="ar-SA"/>
        </w:rPr>
        <w:t>sp</w:t>
      </w:r>
      <w:proofErr w:type="gramEnd"/>
      <w:r w:rsidR="008326E6">
        <w:rPr>
          <w:rFonts w:eastAsia="Times New Roman"/>
          <w:sz w:val="20"/>
          <w:szCs w:val="20"/>
          <w:lang w:eastAsia="ar-SA"/>
        </w:rPr>
        <w:t xml:space="preserve"> 04046 @</w:t>
      </w:r>
      <w:proofErr w:type="spellStart"/>
      <w:r w:rsidR="008326E6">
        <w:rPr>
          <w:rFonts w:eastAsia="Times New Roman"/>
          <w:sz w:val="20"/>
          <w:szCs w:val="20"/>
          <w:lang w:val="en-US" w:eastAsia="ar-SA"/>
        </w:rPr>
        <w:t>donpac</w:t>
      </w:r>
      <w:proofErr w:type="spellEnd"/>
      <w:r w:rsidR="008326E6">
        <w:rPr>
          <w:rFonts w:eastAsia="Times New Roman"/>
          <w:sz w:val="20"/>
          <w:szCs w:val="20"/>
          <w:lang w:eastAsia="ar-SA"/>
        </w:rPr>
        <w:t>.</w:t>
      </w:r>
      <w:proofErr w:type="spellStart"/>
      <w:r w:rsidR="008326E6">
        <w:rPr>
          <w:rFonts w:eastAsia="Times New Roman"/>
          <w:sz w:val="20"/>
          <w:szCs w:val="20"/>
          <w:lang w:val="en-US" w:eastAsia="ar-SA"/>
        </w:rPr>
        <w:t>ru</w:t>
      </w:r>
      <w:proofErr w:type="spellEnd"/>
    </w:p>
    <w:p w:rsidR="008326E6" w:rsidRDefault="008326E6" w:rsidP="008326E6">
      <w:pPr>
        <w:rPr>
          <w:rFonts w:eastAsia="Times New Roman"/>
          <w:sz w:val="18"/>
          <w:szCs w:val="20"/>
          <w:lang w:eastAsia="ar-SA"/>
        </w:rPr>
      </w:pPr>
      <w:r>
        <w:rPr>
          <w:rFonts w:eastAsia="Times New Roman"/>
          <w:sz w:val="18"/>
          <w:szCs w:val="20"/>
          <w:lang w:eastAsia="ar-SA"/>
        </w:rPr>
        <w:t xml:space="preserve">                    ОКПО 04227278</w:t>
      </w:r>
    </w:p>
    <w:p w:rsidR="008326E6" w:rsidRDefault="008326E6" w:rsidP="008326E6">
      <w:pPr>
        <w:rPr>
          <w:rFonts w:eastAsia="Times New Roman"/>
          <w:sz w:val="18"/>
          <w:szCs w:val="20"/>
          <w:lang w:eastAsia="ar-SA"/>
        </w:rPr>
      </w:pPr>
      <w:r>
        <w:rPr>
          <w:rFonts w:eastAsia="Times New Roman"/>
          <w:sz w:val="18"/>
          <w:szCs w:val="20"/>
          <w:lang w:eastAsia="ar-SA"/>
        </w:rPr>
        <w:t xml:space="preserve">      ИНН/КПП 6142019512/614201001</w:t>
      </w:r>
    </w:p>
    <w:p w:rsidR="008326E6" w:rsidRDefault="008326E6" w:rsidP="008326E6">
      <w:pPr>
        <w:rPr>
          <w:rFonts w:eastAsia="Times New Roman"/>
          <w:sz w:val="18"/>
          <w:szCs w:val="20"/>
          <w:lang w:eastAsia="ar-SA"/>
        </w:rPr>
      </w:pPr>
      <w:r>
        <w:rPr>
          <w:rFonts w:eastAsia="Times New Roman"/>
          <w:sz w:val="18"/>
          <w:szCs w:val="20"/>
          <w:lang w:eastAsia="ar-SA"/>
        </w:rPr>
        <w:t xml:space="preserve">               ОГРН 1056142026126</w:t>
      </w:r>
    </w:p>
    <w:p w:rsidR="008326E6" w:rsidRDefault="003B39B5" w:rsidP="008326E6">
      <w:pPr>
        <w:jc w:val="both"/>
        <w:rPr>
          <w:sz w:val="28"/>
          <w:szCs w:val="28"/>
        </w:rPr>
      </w:pPr>
      <w:r>
        <w:rPr>
          <w:rFonts w:eastAsia="Times New Roman"/>
          <w:sz w:val="22"/>
          <w:szCs w:val="20"/>
          <w:lang w:eastAsia="ar-SA"/>
        </w:rPr>
        <w:t xml:space="preserve">              02.09</w:t>
      </w:r>
      <w:r w:rsidR="00681BC3">
        <w:rPr>
          <w:rFonts w:eastAsia="Times New Roman"/>
          <w:sz w:val="22"/>
          <w:szCs w:val="20"/>
          <w:lang w:eastAsia="ar-SA"/>
        </w:rPr>
        <w:t>.2016</w:t>
      </w:r>
      <w:r w:rsidR="008326E6">
        <w:rPr>
          <w:rFonts w:eastAsia="Times New Roman"/>
          <w:sz w:val="22"/>
          <w:szCs w:val="20"/>
          <w:lang w:eastAsia="ar-SA"/>
        </w:rPr>
        <w:t xml:space="preserve">   № </w:t>
      </w:r>
      <w:bookmarkStart w:id="0" w:name="_GoBack"/>
      <w:bookmarkEnd w:id="0"/>
    </w:p>
    <w:p w:rsidR="008326E6" w:rsidRDefault="008326E6" w:rsidP="008326E6">
      <w:pPr>
        <w:rPr>
          <w:rFonts w:cs="Tahoma"/>
          <w:sz w:val="28"/>
          <w:szCs w:val="28"/>
        </w:rPr>
      </w:pPr>
    </w:p>
    <w:p w:rsidR="008326E6" w:rsidRDefault="008326E6" w:rsidP="008326E6">
      <w:pPr>
        <w:ind w:left="540"/>
        <w:jc w:val="center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Аналитический обзор </w:t>
      </w:r>
    </w:p>
    <w:p w:rsidR="00487839" w:rsidRDefault="00487839" w:rsidP="008326E6">
      <w:pPr>
        <w:ind w:left="540"/>
        <w:jc w:val="center"/>
        <w:rPr>
          <w:rFonts w:cs="Tahoma"/>
          <w:sz w:val="28"/>
          <w:szCs w:val="28"/>
        </w:rPr>
      </w:pPr>
    </w:p>
    <w:p w:rsidR="003B39B5" w:rsidRDefault="008326E6" w:rsidP="003B39B5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ab/>
        <w:t xml:space="preserve">по состоянию работы с обращениями граждан по Администрации    </w:t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proofErr w:type="spellStart"/>
      <w:r>
        <w:rPr>
          <w:rFonts w:cs="Tahoma"/>
          <w:sz w:val="28"/>
          <w:szCs w:val="28"/>
        </w:rPr>
        <w:t>Литвиновского</w:t>
      </w:r>
      <w:proofErr w:type="spellEnd"/>
      <w:r>
        <w:rPr>
          <w:rFonts w:cs="Tahoma"/>
          <w:sz w:val="28"/>
          <w:szCs w:val="28"/>
        </w:rPr>
        <w:t xml:space="preserve"> сельского по</w:t>
      </w:r>
      <w:r w:rsidR="00AA7895">
        <w:rPr>
          <w:rFonts w:cs="Tahoma"/>
          <w:sz w:val="28"/>
          <w:szCs w:val="28"/>
        </w:rPr>
        <w:t>с</w:t>
      </w:r>
      <w:r w:rsidR="0054628D">
        <w:rPr>
          <w:rFonts w:cs="Tahoma"/>
          <w:sz w:val="28"/>
          <w:szCs w:val="28"/>
        </w:rPr>
        <w:t>е</w:t>
      </w:r>
      <w:r w:rsidR="003B39B5">
        <w:rPr>
          <w:rFonts w:cs="Tahoma"/>
          <w:sz w:val="28"/>
          <w:szCs w:val="28"/>
        </w:rPr>
        <w:t>ления по состоянию                                         на 01 сентября</w:t>
      </w:r>
      <w:r w:rsidR="00681BC3">
        <w:rPr>
          <w:rFonts w:cs="Tahoma"/>
          <w:sz w:val="28"/>
          <w:szCs w:val="28"/>
        </w:rPr>
        <w:t xml:space="preserve"> 2016</w:t>
      </w:r>
      <w:r>
        <w:rPr>
          <w:rFonts w:cs="Tahoma"/>
          <w:sz w:val="28"/>
          <w:szCs w:val="28"/>
        </w:rPr>
        <w:t xml:space="preserve"> </w:t>
      </w:r>
      <w:r w:rsidR="00487839">
        <w:rPr>
          <w:rFonts w:cs="Tahoma"/>
          <w:sz w:val="28"/>
          <w:szCs w:val="28"/>
        </w:rPr>
        <w:t xml:space="preserve">  </w:t>
      </w:r>
      <w:r w:rsidR="003B39B5">
        <w:rPr>
          <w:rFonts w:cs="Tahoma"/>
          <w:sz w:val="28"/>
          <w:szCs w:val="28"/>
        </w:rPr>
        <w:t xml:space="preserve">    </w:t>
      </w:r>
      <w:r>
        <w:rPr>
          <w:rFonts w:cs="Tahoma"/>
          <w:sz w:val="28"/>
          <w:szCs w:val="28"/>
        </w:rPr>
        <w:t xml:space="preserve">года.   </w:t>
      </w:r>
    </w:p>
    <w:p w:rsidR="008326E6" w:rsidRDefault="008326E6" w:rsidP="003B39B5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</w:t>
      </w:r>
      <w:r w:rsidR="003B39B5">
        <w:rPr>
          <w:rFonts w:cs="Tahoma"/>
          <w:sz w:val="28"/>
          <w:szCs w:val="28"/>
        </w:rPr>
        <w:t>В августе</w:t>
      </w:r>
      <w:r w:rsidR="00681BC3">
        <w:rPr>
          <w:rFonts w:cs="Tahoma"/>
          <w:sz w:val="28"/>
          <w:szCs w:val="28"/>
        </w:rPr>
        <w:t xml:space="preserve">  2016</w:t>
      </w:r>
      <w:r>
        <w:rPr>
          <w:rFonts w:cs="Tahoma"/>
          <w:sz w:val="28"/>
          <w:szCs w:val="28"/>
        </w:rPr>
        <w:t xml:space="preserve"> г. в Администрацию </w:t>
      </w:r>
      <w:proofErr w:type="spellStart"/>
      <w:r>
        <w:rPr>
          <w:rFonts w:cs="Tahoma"/>
          <w:sz w:val="28"/>
          <w:szCs w:val="28"/>
        </w:rPr>
        <w:t>Литвиновского</w:t>
      </w:r>
      <w:proofErr w:type="spellEnd"/>
      <w:r>
        <w:rPr>
          <w:rFonts w:cs="Tahoma"/>
          <w:sz w:val="28"/>
          <w:szCs w:val="28"/>
        </w:rPr>
        <w:t xml:space="preserve"> сельског</w:t>
      </w:r>
      <w:r w:rsidR="00487839">
        <w:rPr>
          <w:rFonts w:cs="Tahoma"/>
          <w:sz w:val="28"/>
          <w:szCs w:val="28"/>
        </w:rPr>
        <w:t xml:space="preserve">о </w:t>
      </w:r>
      <w:r w:rsidR="003B39B5">
        <w:rPr>
          <w:rFonts w:cs="Tahoma"/>
          <w:sz w:val="28"/>
          <w:szCs w:val="28"/>
        </w:rPr>
        <w:t xml:space="preserve">        поселения    поступило 2</w:t>
      </w:r>
      <w:r w:rsidR="00F8292C">
        <w:rPr>
          <w:rFonts w:cs="Tahoma"/>
          <w:sz w:val="28"/>
          <w:szCs w:val="28"/>
        </w:rPr>
        <w:t xml:space="preserve">  п</w:t>
      </w:r>
      <w:r w:rsidR="00E97864">
        <w:rPr>
          <w:rFonts w:cs="Tahoma"/>
          <w:sz w:val="28"/>
          <w:szCs w:val="28"/>
        </w:rPr>
        <w:t>и</w:t>
      </w:r>
      <w:r w:rsidR="003B39B5">
        <w:rPr>
          <w:rFonts w:cs="Tahoma"/>
          <w:sz w:val="28"/>
          <w:szCs w:val="28"/>
        </w:rPr>
        <w:t>сьменных  обращения</w:t>
      </w:r>
      <w:r>
        <w:rPr>
          <w:rFonts w:cs="Tahoma"/>
          <w:sz w:val="28"/>
          <w:szCs w:val="28"/>
        </w:rPr>
        <w:t>:</w:t>
      </w:r>
    </w:p>
    <w:p w:rsidR="008326E6" w:rsidRDefault="008326E6" w:rsidP="00487839">
      <w:pPr>
        <w:ind w:left="360" w:firstLine="349"/>
        <w:rPr>
          <w:rFonts w:cs="Tahoma"/>
          <w:sz w:val="28"/>
          <w:szCs w:val="28"/>
        </w:rPr>
      </w:pPr>
    </w:p>
    <w:p w:rsidR="005F07E3" w:rsidRDefault="003B39B5" w:rsidP="00E97864">
      <w:pPr>
        <w:pStyle w:val="a3"/>
        <w:numPr>
          <w:ilvl w:val="0"/>
          <w:numId w:val="1"/>
        </w:num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08.08</w:t>
      </w:r>
      <w:r w:rsidR="00FD74F5">
        <w:rPr>
          <w:rFonts w:cs="Tahoma"/>
          <w:sz w:val="28"/>
          <w:szCs w:val="28"/>
        </w:rPr>
        <w:t>.2016г</w:t>
      </w:r>
      <w:r>
        <w:rPr>
          <w:rFonts w:cs="Tahoma"/>
          <w:sz w:val="28"/>
          <w:szCs w:val="28"/>
        </w:rPr>
        <w:t xml:space="preserve">. </w:t>
      </w:r>
      <w:r w:rsidR="00E97864">
        <w:rPr>
          <w:rFonts w:cs="Tahoma"/>
          <w:sz w:val="28"/>
          <w:szCs w:val="28"/>
        </w:rPr>
        <w:t xml:space="preserve">– от </w:t>
      </w:r>
      <w:r w:rsidR="00FD74F5">
        <w:rPr>
          <w:rFonts w:cs="Tahoma"/>
          <w:sz w:val="28"/>
          <w:szCs w:val="28"/>
        </w:rPr>
        <w:t>житель</w:t>
      </w:r>
      <w:r w:rsidR="00E97864">
        <w:rPr>
          <w:rFonts w:cs="Tahoma"/>
          <w:sz w:val="28"/>
          <w:szCs w:val="28"/>
        </w:rPr>
        <w:t>ницы</w:t>
      </w:r>
      <w:r w:rsidR="00FD74F5">
        <w:rPr>
          <w:rFonts w:cs="Tahoma"/>
          <w:sz w:val="28"/>
          <w:szCs w:val="28"/>
        </w:rPr>
        <w:t xml:space="preserve"> с. </w:t>
      </w:r>
      <w:proofErr w:type="spellStart"/>
      <w:r w:rsidR="00FD74F5">
        <w:rPr>
          <w:rFonts w:cs="Tahoma"/>
          <w:sz w:val="28"/>
          <w:szCs w:val="28"/>
        </w:rPr>
        <w:t>Литвино</w:t>
      </w:r>
      <w:r>
        <w:rPr>
          <w:rFonts w:cs="Tahoma"/>
          <w:sz w:val="28"/>
          <w:szCs w:val="28"/>
        </w:rPr>
        <w:t>вка</w:t>
      </w:r>
      <w:proofErr w:type="spellEnd"/>
      <w:r>
        <w:rPr>
          <w:rFonts w:cs="Tahoma"/>
          <w:sz w:val="28"/>
          <w:szCs w:val="28"/>
        </w:rPr>
        <w:t xml:space="preserve">  </w:t>
      </w:r>
      <w:proofErr w:type="spellStart"/>
      <w:r>
        <w:rPr>
          <w:rFonts w:cs="Tahoma"/>
          <w:sz w:val="28"/>
          <w:szCs w:val="28"/>
        </w:rPr>
        <w:t>Калининой</w:t>
      </w:r>
      <w:proofErr w:type="spellEnd"/>
      <w:r>
        <w:rPr>
          <w:rFonts w:cs="Tahoma"/>
          <w:sz w:val="28"/>
          <w:szCs w:val="28"/>
        </w:rPr>
        <w:t xml:space="preserve"> Ольги Викторовны</w:t>
      </w:r>
      <w:r w:rsidR="00E97864">
        <w:rPr>
          <w:rFonts w:cs="Tahoma"/>
          <w:sz w:val="28"/>
          <w:szCs w:val="28"/>
        </w:rPr>
        <w:t>, проживающе</w:t>
      </w:r>
      <w:r w:rsidR="00FD74F5">
        <w:rPr>
          <w:rFonts w:cs="Tahoma"/>
          <w:sz w:val="28"/>
          <w:szCs w:val="28"/>
        </w:rPr>
        <w:t>й</w:t>
      </w:r>
      <w:r w:rsidR="005F07E3">
        <w:rPr>
          <w:rFonts w:cs="Tahoma"/>
          <w:sz w:val="28"/>
          <w:szCs w:val="28"/>
        </w:rPr>
        <w:t xml:space="preserve"> по адре</w:t>
      </w:r>
      <w:r w:rsidR="00FD74F5">
        <w:rPr>
          <w:rFonts w:cs="Tahoma"/>
          <w:sz w:val="28"/>
          <w:szCs w:val="28"/>
        </w:rPr>
        <w:t>с</w:t>
      </w:r>
      <w:r>
        <w:rPr>
          <w:rFonts w:cs="Tahoma"/>
          <w:sz w:val="28"/>
          <w:szCs w:val="28"/>
        </w:rPr>
        <w:t xml:space="preserve">у: </w:t>
      </w:r>
      <w:r w:rsidR="00E97864">
        <w:rPr>
          <w:rFonts w:cs="Tahoma"/>
          <w:sz w:val="28"/>
          <w:szCs w:val="28"/>
        </w:rPr>
        <w:t xml:space="preserve">с. </w:t>
      </w:r>
      <w:proofErr w:type="spellStart"/>
      <w:r w:rsidR="00E97864">
        <w:rPr>
          <w:rFonts w:cs="Tahoma"/>
          <w:sz w:val="28"/>
          <w:szCs w:val="28"/>
        </w:rPr>
        <w:t>Литв</w:t>
      </w:r>
      <w:r>
        <w:rPr>
          <w:rFonts w:cs="Tahoma"/>
          <w:sz w:val="28"/>
          <w:szCs w:val="28"/>
        </w:rPr>
        <w:t>иновка</w:t>
      </w:r>
      <w:proofErr w:type="spellEnd"/>
      <w:r>
        <w:rPr>
          <w:rFonts w:cs="Tahoma"/>
          <w:sz w:val="28"/>
          <w:szCs w:val="28"/>
        </w:rPr>
        <w:t xml:space="preserve"> пер. Виноградный д.19</w:t>
      </w:r>
      <w:r w:rsidR="00FD74F5">
        <w:rPr>
          <w:rFonts w:cs="Tahoma"/>
          <w:sz w:val="28"/>
          <w:szCs w:val="28"/>
        </w:rPr>
        <w:t>, по вопро</w:t>
      </w:r>
      <w:r w:rsidR="0054628D">
        <w:rPr>
          <w:rFonts w:cs="Tahoma"/>
          <w:sz w:val="28"/>
          <w:szCs w:val="28"/>
        </w:rPr>
        <w:t>с</w:t>
      </w:r>
      <w:r>
        <w:rPr>
          <w:rFonts w:cs="Tahoma"/>
          <w:sz w:val="28"/>
          <w:szCs w:val="28"/>
        </w:rPr>
        <w:t>у разрешения складирования песка и щебня возле двора сроком на 1 месяц</w:t>
      </w:r>
      <w:r w:rsidR="00E97864">
        <w:rPr>
          <w:rFonts w:cs="Tahoma"/>
          <w:sz w:val="28"/>
          <w:szCs w:val="28"/>
        </w:rPr>
        <w:t>.</w:t>
      </w:r>
      <w:r w:rsidR="00885104">
        <w:rPr>
          <w:rFonts w:cs="Tahoma"/>
          <w:sz w:val="28"/>
          <w:szCs w:val="28"/>
        </w:rPr>
        <w:t xml:space="preserve"> Одобрено.</w:t>
      </w:r>
    </w:p>
    <w:p w:rsidR="003B39B5" w:rsidRDefault="003B39B5" w:rsidP="00E97864">
      <w:pPr>
        <w:pStyle w:val="a3"/>
        <w:numPr>
          <w:ilvl w:val="0"/>
          <w:numId w:val="1"/>
        </w:num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10.08.2016г. – от жительницы с. </w:t>
      </w:r>
      <w:proofErr w:type="spellStart"/>
      <w:r>
        <w:rPr>
          <w:rFonts w:cs="Tahoma"/>
          <w:sz w:val="28"/>
          <w:szCs w:val="28"/>
        </w:rPr>
        <w:t>Литвиновка</w:t>
      </w:r>
      <w:proofErr w:type="spellEnd"/>
      <w:r>
        <w:rPr>
          <w:rFonts w:cs="Tahoma"/>
          <w:sz w:val="28"/>
          <w:szCs w:val="28"/>
        </w:rPr>
        <w:t xml:space="preserve"> Немченко Натальи Валентиновны, проживающей по адресу: с. </w:t>
      </w:r>
      <w:proofErr w:type="spellStart"/>
      <w:r>
        <w:rPr>
          <w:rFonts w:cs="Tahoma"/>
          <w:sz w:val="28"/>
          <w:szCs w:val="28"/>
        </w:rPr>
        <w:t>Литвиновка</w:t>
      </w:r>
      <w:proofErr w:type="spellEnd"/>
      <w:r>
        <w:rPr>
          <w:rFonts w:cs="Tahoma"/>
          <w:sz w:val="28"/>
          <w:szCs w:val="28"/>
        </w:rPr>
        <w:t xml:space="preserve"> пер.</w:t>
      </w:r>
      <w:r w:rsidR="00885104">
        <w:rPr>
          <w:rFonts w:cs="Tahoma"/>
          <w:sz w:val="28"/>
          <w:szCs w:val="28"/>
        </w:rPr>
        <w:t xml:space="preserve"> Солнечный д.4, по вопросу разреш</w:t>
      </w:r>
      <w:r>
        <w:rPr>
          <w:rFonts w:cs="Tahoma"/>
          <w:sz w:val="28"/>
          <w:szCs w:val="28"/>
        </w:rPr>
        <w:t>ени</w:t>
      </w:r>
      <w:r w:rsidR="00885104">
        <w:rPr>
          <w:rFonts w:cs="Tahoma"/>
          <w:sz w:val="28"/>
          <w:szCs w:val="28"/>
        </w:rPr>
        <w:t>я складирования стройматериалов возле двора сроком на 1 месяц. Одобрено.</w:t>
      </w:r>
    </w:p>
    <w:p w:rsidR="00FD74F5" w:rsidRPr="00FD74F5" w:rsidRDefault="00FD74F5" w:rsidP="00FD74F5">
      <w:pPr>
        <w:ind w:left="284"/>
        <w:rPr>
          <w:rFonts w:cs="Tahoma"/>
          <w:bCs/>
          <w:sz w:val="28"/>
          <w:szCs w:val="28"/>
        </w:rPr>
      </w:pPr>
    </w:p>
    <w:p w:rsidR="008326E6" w:rsidRDefault="005F07E3" w:rsidP="00FD74F5">
      <w:pPr>
        <w:ind w:left="284"/>
        <w:rPr>
          <w:rFonts w:cs="Tahoma"/>
          <w:sz w:val="28"/>
          <w:szCs w:val="28"/>
        </w:rPr>
      </w:pPr>
      <w:r w:rsidRPr="00FD74F5">
        <w:rPr>
          <w:rFonts w:cs="Tahoma"/>
          <w:sz w:val="28"/>
          <w:szCs w:val="28"/>
        </w:rPr>
        <w:t xml:space="preserve">  </w:t>
      </w:r>
    </w:p>
    <w:p w:rsidR="00FD74F5" w:rsidRPr="00FD74F5" w:rsidRDefault="00FD74F5" w:rsidP="00FD74F5">
      <w:pPr>
        <w:ind w:left="284"/>
        <w:rPr>
          <w:rFonts w:cs="Tahoma"/>
          <w:bCs/>
          <w:sz w:val="28"/>
          <w:szCs w:val="28"/>
        </w:rPr>
      </w:pPr>
    </w:p>
    <w:p w:rsidR="008326E6" w:rsidRDefault="0054628D" w:rsidP="005F07E3">
      <w:pPr>
        <w:tabs>
          <w:tab w:val="left" w:pos="1350"/>
        </w:tabs>
        <w:ind w:left="644"/>
        <w:jc w:val="both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>Глава</w:t>
      </w:r>
      <w:r w:rsidR="008326E6">
        <w:rPr>
          <w:rFonts w:cs="Tahoma"/>
          <w:bCs/>
          <w:sz w:val="28"/>
          <w:szCs w:val="28"/>
        </w:rPr>
        <w:t xml:space="preserve"> </w:t>
      </w:r>
      <w:proofErr w:type="spellStart"/>
      <w:r w:rsidR="008326E6">
        <w:rPr>
          <w:rFonts w:cs="Tahoma"/>
          <w:bCs/>
          <w:sz w:val="28"/>
          <w:szCs w:val="28"/>
        </w:rPr>
        <w:t>Литвиновского</w:t>
      </w:r>
      <w:proofErr w:type="spellEnd"/>
    </w:p>
    <w:p w:rsidR="008326E6" w:rsidRDefault="008326E6" w:rsidP="008326E6">
      <w:pPr>
        <w:ind w:firstLine="360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 xml:space="preserve">    сельского поселения </w:t>
      </w:r>
      <w:r w:rsidR="00AA7895">
        <w:rPr>
          <w:rFonts w:cs="Tahoma"/>
          <w:bCs/>
          <w:sz w:val="28"/>
          <w:szCs w:val="28"/>
        </w:rPr>
        <w:t xml:space="preserve">                       </w:t>
      </w:r>
      <w:r w:rsidR="0054628D">
        <w:rPr>
          <w:rFonts w:cs="Tahoma"/>
          <w:bCs/>
          <w:sz w:val="28"/>
          <w:szCs w:val="28"/>
        </w:rPr>
        <w:t xml:space="preserve">                 Т. Г. Холоднякова</w:t>
      </w:r>
      <w:r w:rsidR="00AA7895">
        <w:rPr>
          <w:rFonts w:cs="Tahoma"/>
          <w:bCs/>
          <w:sz w:val="28"/>
          <w:szCs w:val="28"/>
        </w:rPr>
        <w:t xml:space="preserve">                               </w:t>
      </w:r>
    </w:p>
    <w:p w:rsidR="008326E6" w:rsidRDefault="008326E6" w:rsidP="008326E6">
      <w:pPr>
        <w:rPr>
          <w:rFonts w:cs="Tahoma"/>
          <w:sz w:val="28"/>
          <w:szCs w:val="28"/>
        </w:rPr>
      </w:pPr>
    </w:p>
    <w:p w:rsidR="008326E6" w:rsidRDefault="008326E6" w:rsidP="008326E6">
      <w:pPr>
        <w:rPr>
          <w:rFonts w:cs="Tahoma"/>
          <w:sz w:val="20"/>
          <w:szCs w:val="20"/>
        </w:rPr>
      </w:pPr>
    </w:p>
    <w:p w:rsidR="008326E6" w:rsidRDefault="008326E6" w:rsidP="008326E6"/>
    <w:p w:rsidR="008326E6" w:rsidRDefault="008326E6" w:rsidP="008326E6"/>
    <w:p w:rsidR="009A207E" w:rsidRDefault="00885104"/>
    <w:sectPr w:rsidR="009A207E" w:rsidSect="00AF0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518E5"/>
    <w:multiLevelType w:val="hybridMultilevel"/>
    <w:tmpl w:val="60424C10"/>
    <w:lvl w:ilvl="0" w:tplc="75F26B0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5042"/>
    <w:rsid w:val="000033FC"/>
    <w:rsid w:val="00062DDB"/>
    <w:rsid w:val="000C5A4A"/>
    <w:rsid w:val="001767E7"/>
    <w:rsid w:val="003B39B5"/>
    <w:rsid w:val="003B739B"/>
    <w:rsid w:val="003D2137"/>
    <w:rsid w:val="00427477"/>
    <w:rsid w:val="004402C4"/>
    <w:rsid w:val="00452CAA"/>
    <w:rsid w:val="004666A6"/>
    <w:rsid w:val="00487839"/>
    <w:rsid w:val="004B36F3"/>
    <w:rsid w:val="004F2B17"/>
    <w:rsid w:val="0054628D"/>
    <w:rsid w:val="005A145D"/>
    <w:rsid w:val="005F07E3"/>
    <w:rsid w:val="00681BC3"/>
    <w:rsid w:val="006E1B37"/>
    <w:rsid w:val="007B37B3"/>
    <w:rsid w:val="007D5806"/>
    <w:rsid w:val="008326E6"/>
    <w:rsid w:val="00875E8E"/>
    <w:rsid w:val="00877064"/>
    <w:rsid w:val="00885104"/>
    <w:rsid w:val="008D15BE"/>
    <w:rsid w:val="009A2F87"/>
    <w:rsid w:val="009A7E83"/>
    <w:rsid w:val="009E1BDE"/>
    <w:rsid w:val="009F2A69"/>
    <w:rsid w:val="00A36A3D"/>
    <w:rsid w:val="00AA7895"/>
    <w:rsid w:val="00AF0E6D"/>
    <w:rsid w:val="00B02171"/>
    <w:rsid w:val="00B8144F"/>
    <w:rsid w:val="00B8606B"/>
    <w:rsid w:val="00BE5042"/>
    <w:rsid w:val="00C224C5"/>
    <w:rsid w:val="00C749F2"/>
    <w:rsid w:val="00D44061"/>
    <w:rsid w:val="00E57B91"/>
    <w:rsid w:val="00E97864"/>
    <w:rsid w:val="00F8292C"/>
    <w:rsid w:val="00FC4991"/>
    <w:rsid w:val="00FD74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6E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6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26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26E6"/>
    <w:rPr>
      <w:rFonts w:ascii="Tahoma" w:eastAsia="Lucida Sans Unicode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6E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6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26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26E6"/>
    <w:rPr>
      <w:rFonts w:ascii="Tahoma" w:eastAsia="Lucida Sans Unicode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6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LSP</dc:creator>
  <cp:lastModifiedBy>1</cp:lastModifiedBy>
  <cp:revision>2</cp:revision>
  <cp:lastPrinted>2016-09-02T08:27:00Z</cp:lastPrinted>
  <dcterms:created xsi:type="dcterms:W3CDTF">2016-09-02T08:28:00Z</dcterms:created>
  <dcterms:modified xsi:type="dcterms:W3CDTF">2016-09-02T08:28:00Z</dcterms:modified>
</cp:coreProperties>
</file>